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E9AF8" w14:textId="77777777" w:rsidR="004C33FD" w:rsidRDefault="004C33FD">
      <w:pPr>
        <w:pStyle w:val="Heading1"/>
        <w:spacing w:before="74" w:after="2"/>
        <w:ind w:left="131"/>
        <w:rPr>
          <w:color w:val="233F60"/>
        </w:rPr>
      </w:pPr>
    </w:p>
    <w:p w14:paraId="158F2603" w14:textId="5E3FEE3E" w:rsidR="00EA779B" w:rsidRDefault="00CE3F9A">
      <w:pPr>
        <w:pStyle w:val="Heading1"/>
        <w:spacing w:before="74" w:after="2"/>
        <w:ind w:left="131"/>
        <w:rPr>
          <w:color w:val="233F60"/>
        </w:rPr>
      </w:pPr>
      <w:r>
        <w:rPr>
          <w:rFonts w:ascii="Times New Roman" w:hAnsi="Times New Roman"/>
          <w:b w:val="0"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2098048" behindDoc="0" locked="0" layoutInCell="1" allowOverlap="1" wp14:anchorId="7CE1F5B1" wp14:editId="5D9575C1">
                <wp:simplePos x="0" y="0"/>
                <wp:positionH relativeFrom="column">
                  <wp:posOffset>64770</wp:posOffset>
                </wp:positionH>
                <wp:positionV relativeFrom="paragraph">
                  <wp:posOffset>221615</wp:posOffset>
                </wp:positionV>
                <wp:extent cx="5921375" cy="1435100"/>
                <wp:effectExtent l="21590" t="16510" r="635" b="5715"/>
                <wp:wrapNone/>
                <wp:docPr id="195525157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1375" cy="1435100"/>
                          <a:chOff x="1467" y="2096"/>
                          <a:chExt cx="9325" cy="2260"/>
                        </a:xfrm>
                      </wpg:grpSpPr>
                      <wps:wsp>
                        <wps:cNvPr id="491722486" name="Text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943" y="3266"/>
                            <a:ext cx="6849" cy="109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8F263B" w14:textId="1B31DAD0" w:rsidR="00EA779B" w:rsidRDefault="004C33FD" w:rsidP="00EA779B">
                              <w:pPr>
                                <w:spacing w:before="41" w:line="585" w:lineRule="exact"/>
                                <w:rPr>
                                  <w:b/>
                                  <w:color w:val="000000"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8"/>
                                </w:rPr>
                                <w:t>Debaraj Mukherjee</w:t>
                              </w:r>
                            </w:p>
                            <w:p w14:paraId="158F263C" w14:textId="624EF6EA" w:rsidR="00EA779B" w:rsidRDefault="00EA779B" w:rsidP="00EA779B">
                              <w:pPr>
                                <w:spacing w:line="463" w:lineRule="exact"/>
                                <w:rPr>
                                  <w:color w:val="000000"/>
                                  <w:sz w:val="38"/>
                                </w:rPr>
                              </w:pPr>
                              <w:r>
                                <w:rPr>
                                  <w:color w:val="FFFFFF"/>
                                  <w:sz w:val="38"/>
                                </w:rPr>
                                <w:t xml:space="preserve">Professor | </w:t>
                              </w:r>
                              <w:r w:rsidR="004C33FD">
                                <w:rPr>
                                  <w:color w:val="FFFFFF"/>
                                  <w:sz w:val="38"/>
                                </w:rPr>
                                <w:t>Chemical</w:t>
                              </w:r>
                              <w:r>
                                <w:rPr>
                                  <w:color w:val="FFFFFF"/>
                                  <w:sz w:val="38"/>
                                </w:rPr>
                                <w:t xml:space="preserve"> Sciences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955280812" name="Group 34"/>
                        <wpg:cNvGrpSpPr>
                          <a:grpSpLocks/>
                        </wpg:cNvGrpSpPr>
                        <wpg:grpSpPr bwMode="auto">
                          <a:xfrm>
                            <a:off x="1467" y="2096"/>
                            <a:ext cx="2435" cy="2248"/>
                            <a:chOff x="1467" y="2096"/>
                            <a:chExt cx="2435" cy="2248"/>
                          </a:xfrm>
                        </wpg:grpSpPr>
                        <wps:wsp>
                          <wps:cNvPr id="1895957895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9" y="2157"/>
                              <a:ext cx="2334" cy="2126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05780051" name="Rectangle 36"/>
                          <wps:cNvSpPr>
                            <a:spLocks noChangeAspect="1"/>
                          </wps:cNvSpPr>
                          <wps:spPr bwMode="auto">
                            <a:xfrm>
                              <a:off x="1467" y="2096"/>
                              <a:ext cx="2435" cy="2248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E1F5B1" id="Group 35" o:spid="_x0000_s1026" style="position:absolute;left:0;text-align:left;margin-left:5.1pt;margin-top:17.45pt;width:466.25pt;height:113pt;z-index:252098048" coordorigin="1467,2096" coordsize="932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DZMbwMAAAoMAAAOAAAAZHJzL2Uyb0RvYy54bWzslttu1DAQhu+ReAfL9zRxDrubqCmC0lZI&#10;HCooD+B1nINI7GB7my1Pz9hOdulBopRSbriJHB/GM//MZ/vw5bbv0CVXupWiwOQgxIgLJstW1AX+&#10;cnH6YoWRNlSUtJOCF/iKa/zy6Pmzw3HIeSQb2ZVcITAidD4OBW6MGfIg0KzhPdUHcuACBiupemrg&#10;V9VBqegI1vsuiMJwEYxSlYOSjGsNvW/8ID5y9quKM/OxqjQ3qCsw+GbcV7nv2n6Do0Oa14oOTcsm&#10;N+gDvOhpK2DTnak31FC0Ue0tU33LlNSyMgdM9oGsqpZxFwNEQ8Ib0ZwpuRlcLHU+1sNOJpD2hk4P&#10;Nss+XJ6p4fNwrrz30Hwn2VcNugTjUOc/j9v/2k9G6/G9LCGfdGOkC3xbqd6agJDQ1ul7tdOXbw1i&#10;0JlmEYmXKUYMxkgSpyScMsAaSJNdR5LFEiMYjsJs4bPDmpNpfRZH0+IoWriVAc39xs7ZyTmbfKgm&#10;vRdM/5lgnxs6cJcHbQU5V6gtC5xkZBlFyWqBkaA9aHEBca7lFhFiHbc+wGQrLTLb19IG55TSXmEk&#10;5HFDRc1fKSXHhtMSvHQrIZbdUm9HWyO/kjzOkthJF0eLSbpZ+MUqySbVw+y6cDQflDZnXPbINgqs&#10;gBnnJ718p42tg/0Um2Atu7Y8bbvO/VhO+XGn0CUFwihjXJjULe82PZSI71+m4Zxp6LapdtNnTxzt&#10;1orb7NoGnbDbCGk39L7YHqeQFcXLY7br7aT4WpZXoJWSnnQ4maDRSPUdoxEoL7D+tqGKY9S9FaC3&#10;PRLmhpob67lBBYOlBTYY+eax8UfHZlBt3YBln1EhXwEGVevUssnzXkx+QiFaNyd2fHNfRVmaRqtw&#10;RaK5ihz0KE58DV0n0J4vj0XoHaTN5RIBmr5cbH3PFN6H0Nsr/yWhZJWlWbqE7yzuJyhuYK7jKHaI&#10;XCMNavsvoUlSAvzZU42kS6/nTusYUu0OxIhEzqedYnvu7onmDhOadwKNsF2aAHdPT23fGrjVu7Yv&#10;8ArIn9m3h9yJKAFVmhvadr4N8d7B9G+CnJEk2cGcpMsIfjzQ04iHehqZwWZGPQbaT3DZrEKo4zBM&#10;yUMrWQ9Q+n92wfzWifG/ivcXwb2vo39YxfsHlLu23IPTXcfT49i+aH/+d7P2T/ijHwAAAP//AwBQ&#10;SwMEFAAGAAgAAAAhANAoePfgAAAACQEAAA8AAABkcnMvZG93bnJldi54bWxMj0FLw0AUhO+C/2F5&#10;gje7m7RWE7MppainUrAVxNs2eU1Cs29Ddpuk/97nSY/DDDPfZKvJtmLA3jeONEQzBQKpcGVDlYbP&#10;w9vDMwgfDJWmdYQaruhhld/eZCYt3UgfOOxDJbiEfGo01CF0qZS+qNEaP3MdEnsn11sTWPaVLHsz&#10;crltZazUUlrTEC/UpsNNjcV5f7Ea3kczrufR67A9nzbX78Pj7msbodb3d9P6BUTAKfyF4Ref0SFn&#10;pqO7UOlFy1rFnNQwXyQg2E8W8ROIo4Z4qRKQeSb/P8h/AAAA//8DAFBLAQItABQABgAIAAAAIQC2&#10;gziS/gAAAOEBAAATAAAAAAAAAAAAAAAAAAAAAABbQ29udGVudF9UeXBlc10ueG1sUEsBAi0AFAAG&#10;AAgAAAAhADj9If/WAAAAlAEAAAsAAAAAAAAAAAAAAAAALwEAAF9yZWxzLy5yZWxzUEsBAi0AFAAG&#10;AAgAAAAhAD/UNkxvAwAACgwAAA4AAAAAAAAAAAAAAAAALgIAAGRycy9lMm9Eb2MueG1sUEsBAi0A&#10;FAAGAAgAAAAhANAoePfgAAAACQEAAA8AAAAAAAAAAAAAAAAAyQUAAGRycy9kb3ducmV2LnhtbFBL&#10;BQYAAAAABAAEAPMAAAD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7" type="#_x0000_t202" style="position:absolute;left:3943;top:3266;width:6849;height:1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c3myAAAAOIAAAAPAAAAZHJzL2Rvd25yZXYueG1sRI/NasMw&#10;EITvhbyD2EBvjWSTOqkbJZRCoYcS8tMHWKytbWStjKXG7ttXgUCOw8x8w2x2k+vEhYbQetaQLRQI&#10;4sqblmsN3+ePpzWIEJENdp5Jwx8F2G1nDxssjR/5SJdTrEWCcChRQxNjX0oZqoYchoXviZP34weH&#10;McmhlmbAMcFdJ3OlCumw5bTQYE/vDVX29Os0WHvYS/p6rh1P43iQmbKFslo/zqe3VxCRpngP39qf&#10;RsPyJVvl+XJdwPVSugNy+w8AAP//AwBQSwECLQAUAAYACAAAACEA2+H2y+4AAACFAQAAEwAAAAAA&#10;AAAAAAAAAAAAAAAAW0NvbnRlbnRfVHlwZXNdLnhtbFBLAQItABQABgAIAAAAIQBa9CxbvwAAABUB&#10;AAALAAAAAAAAAAAAAAAAAB8BAABfcmVscy8ucmVsc1BLAQItABQABgAIAAAAIQAp2c3myAAAAOIA&#10;AAAPAAAAAAAAAAAAAAAAAAcCAABkcnMvZG93bnJldi54bWxQSwUGAAAAAAMAAwC3AAAA/AIAAAAA&#10;" fillcolor="#31849b [2408]" stroked="f">
                  <v:textbox inset="0,0,0,0">
                    <w:txbxContent>
                      <w:p w14:paraId="158F263B" w14:textId="1B31DAD0" w:rsidR="00EA779B" w:rsidRDefault="004C33FD" w:rsidP="00EA779B">
                        <w:pPr>
                          <w:spacing w:before="41" w:line="585" w:lineRule="exact"/>
                          <w:rPr>
                            <w:b/>
                            <w:color w:val="000000"/>
                            <w:sz w:val="48"/>
                          </w:rPr>
                        </w:pPr>
                        <w:r>
                          <w:rPr>
                            <w:b/>
                            <w:color w:val="FFFFFF"/>
                            <w:sz w:val="48"/>
                          </w:rPr>
                          <w:t>Debaraj Mukherjee</w:t>
                        </w:r>
                      </w:p>
                      <w:p w14:paraId="158F263C" w14:textId="624EF6EA" w:rsidR="00EA779B" w:rsidRDefault="00EA779B" w:rsidP="00EA779B">
                        <w:pPr>
                          <w:spacing w:line="463" w:lineRule="exact"/>
                          <w:rPr>
                            <w:color w:val="000000"/>
                            <w:sz w:val="38"/>
                          </w:rPr>
                        </w:pPr>
                        <w:r>
                          <w:rPr>
                            <w:color w:val="FFFFFF"/>
                            <w:sz w:val="38"/>
                          </w:rPr>
                          <w:t xml:space="preserve">Professor | </w:t>
                        </w:r>
                        <w:r w:rsidR="004C33FD">
                          <w:rPr>
                            <w:color w:val="FFFFFF"/>
                            <w:sz w:val="38"/>
                          </w:rPr>
                          <w:t>Chemical</w:t>
                        </w:r>
                        <w:r>
                          <w:rPr>
                            <w:color w:val="FFFFFF"/>
                            <w:sz w:val="38"/>
                          </w:rPr>
                          <w:t xml:space="preserve"> Sciences</w:t>
                        </w:r>
                      </w:p>
                    </w:txbxContent>
                  </v:textbox>
                </v:shape>
                <v:group id="Group 34" o:spid="_x0000_s1028" style="position:absolute;left:1467;top:2096;width:2435;height:2248" coordorigin="1467,2096" coordsize="2435,2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JzPywAAAOIAAAAPAAAAZHJzL2Rvd25yZXYueG1sRI9Ba8JA&#10;FITvQv/D8gq96SYpkTR1FZG29CBCY6H09sg+k2D2bchuk/jvu4LgcZiZb5jVZjKtGKh3jWUF8SIC&#10;QVxa3XCl4Pv4Ps9AOI+ssbVMCi7kYLN+mK0w13bkLxoKX4kAYZejgtr7LpfSlTUZdAvbEQfvZHuD&#10;Psi+krrHMcBNK5MoWkqDDYeFGjva1VSeiz+j4GPEcfscvw3782l3+T2mh599TEo9PU7bVxCeJn8P&#10;39qfWsFLmiZZlMUJXC+FOyDX/wAAAP//AwBQSwECLQAUAAYACAAAACEA2+H2y+4AAACFAQAAEwAA&#10;AAAAAAAAAAAAAAAAAAAAW0NvbnRlbnRfVHlwZXNdLnhtbFBLAQItABQABgAIAAAAIQBa9CxbvwAA&#10;ABUBAAALAAAAAAAAAAAAAAAAAB8BAABfcmVscy8ucmVsc1BLAQItABQABgAIAAAAIQACzJzPywAA&#10;AOIAAAAPAAAAAAAAAAAAAAAAAAcCAABkcnMvZG93bnJldi54bWxQSwUGAAAAAAMAAwC3AAAA/wIA&#10;AAAA&#10;">
                  <v:rect id="Rectangle 36" o:spid="_x0000_s1029" style="position:absolute;left:1519;top:2157;width:2334;height:21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I64xwAAAOMAAAAPAAAAZHJzL2Rvd25yZXYueG1sRE/NSgMx&#10;EL4LvkMYwZvNqq2226ZFBUEPRYx9gGEz3cRuJssmtuvbO4LgZWC+v/lmtRljp4405JDYwPWkAkXc&#10;JBe4NbD7eL6ag8oF2WGXmAx8U4bN+vxshbVLJ36noy2tkhDONRrwpfS11rnxFDFPUk8s3D4NEYus&#10;Q6vdgCcJj52+qao7HTGwXPDY05On5mC/otTw7pYPU/u4Rbv9nO5e7VsIwZjLi/FhCarQWP7Ff+4X&#10;J775YraY3cuE358EAL3+AQAA//8DAFBLAQItABQABgAIAAAAIQDb4fbL7gAAAIUBAAATAAAAAAAA&#10;AAAAAAAAAAAAAABbQ29udGVudF9UeXBlc10ueG1sUEsBAi0AFAAGAAgAAAAhAFr0LFu/AAAAFQEA&#10;AAsAAAAAAAAAAAAAAAAAHwEAAF9yZWxzLy5yZWxzUEsBAi0AFAAGAAgAAAAhAN1ojrjHAAAA4wAA&#10;AA8AAAAAAAAAAAAAAAAABwIAAGRycy9kb3ducmV2LnhtbFBLBQYAAAAAAwADALcAAAD7AgAAAAA=&#10;" filled="f" strokecolor="#31849b [2408]" strokeweight="2pt"/>
                  <v:rect id="Rectangle 36" o:spid="_x0000_s1030" style="position:absolute;left:1467;top:2096;width:2435;height:22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1YpyQAAAOIAAAAPAAAAZHJzL2Rvd25yZXYueG1sRI/NasMw&#10;EITvgb6D2EIvJZFcSOO4UUJoCfTUkB/IdbE2lqm1cizVcd++KgRyHGbmG2axGlwjeupC7VlDNlEg&#10;iEtvaq40HA+bcQ4iRGSDjWfS8EsBVsuH0QIL46+8o34fK5EgHArUYGNsCylDaclhmPiWOHln3zmM&#10;SXaVNB1eE9w18kWpV+mw5rRgsaV3S+X3/sdp2JZfz+bU256rrLlsEOPHcZhr/fQ4rN9ARBriPXxr&#10;fxoNuZrOcqWmGfxfSndALv8AAAD//wMAUEsBAi0AFAAGAAgAAAAhANvh9svuAAAAhQEAABMAAAAA&#10;AAAAAAAAAAAAAAAAAFtDb250ZW50X1R5cGVzXS54bWxQSwECLQAUAAYACAAAACEAWvQsW78AAAAV&#10;AQAACwAAAAAAAAAAAAAAAAAfAQAAX3JlbHMvLnJlbHNQSwECLQAUAAYACAAAACEAun9WKckAAADi&#10;AAAADwAAAAAAAAAAAAAAAAAHAgAAZHJzL2Rvd25yZXYueG1sUEsFBgAAAAADAAMAtwAAAP0CAAAA&#10;AA==&#10;" filled="f" strokecolor="#31849b [2408]" strokeweight="2pt">
                    <v:path arrowok="t"/>
                    <o:lock v:ext="edit" aspectratio="t"/>
                  </v:rect>
                </v:group>
              </v:group>
            </w:pict>
          </mc:Fallback>
        </mc:AlternateContent>
      </w:r>
    </w:p>
    <w:p w14:paraId="158F2604" w14:textId="55A3A227" w:rsidR="00EA779B" w:rsidRDefault="00D97175">
      <w:pPr>
        <w:pStyle w:val="Heading1"/>
        <w:spacing w:before="74" w:after="2"/>
        <w:ind w:left="131"/>
        <w:rPr>
          <w:color w:val="233F60"/>
        </w:rPr>
      </w:pPr>
      <w:r>
        <w:rPr>
          <w:rFonts w:ascii="Times New Roman" w:hAnsi="Times New Roman"/>
          <w:b w:val="0"/>
          <w:noProof/>
          <w:lang w:val="en-IN" w:eastAsia="en-IN"/>
        </w:rPr>
        <w:drawing>
          <wp:anchor distT="0" distB="0" distL="114300" distR="114300" simplePos="0" relativeHeight="252105216" behindDoc="1" locked="0" layoutInCell="1" allowOverlap="1" wp14:anchorId="2DB4F869" wp14:editId="420A4A3A">
            <wp:simplePos x="0" y="0"/>
            <wp:positionH relativeFrom="column">
              <wp:posOffset>172232</wp:posOffset>
            </wp:positionH>
            <wp:positionV relativeFrom="paragraph">
              <wp:posOffset>32385</wp:posOffset>
            </wp:positionV>
            <wp:extent cx="1301261" cy="1345692"/>
            <wp:effectExtent l="0" t="0" r="0" b="6985"/>
            <wp:wrapNone/>
            <wp:docPr id="65329892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298922" name="Picture 65329892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06" t="-2006" r="3957" b="16347"/>
                    <a:stretch/>
                  </pic:blipFill>
                  <pic:spPr bwMode="auto">
                    <a:xfrm flipH="1">
                      <a:off x="0" y="0"/>
                      <a:ext cx="1301261" cy="13456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8F2605" w14:textId="04F9EB57" w:rsidR="00EA779B" w:rsidRDefault="00EA779B">
      <w:pPr>
        <w:pStyle w:val="Heading1"/>
        <w:spacing w:before="74" w:after="2"/>
        <w:ind w:left="131"/>
        <w:rPr>
          <w:color w:val="233F60"/>
        </w:rPr>
      </w:pPr>
    </w:p>
    <w:p w14:paraId="158F2606" w14:textId="77777777" w:rsidR="00EA779B" w:rsidRDefault="00EA779B">
      <w:pPr>
        <w:pStyle w:val="Heading1"/>
        <w:spacing w:before="74" w:after="2"/>
        <w:ind w:left="131"/>
        <w:rPr>
          <w:color w:val="233F60"/>
        </w:rPr>
      </w:pPr>
    </w:p>
    <w:p w14:paraId="158F2607" w14:textId="5D40FD85" w:rsidR="00EA779B" w:rsidRDefault="00D97175" w:rsidP="00D97175">
      <w:pPr>
        <w:pStyle w:val="Heading1"/>
        <w:tabs>
          <w:tab w:val="left" w:pos="1412"/>
        </w:tabs>
        <w:spacing w:before="74" w:after="2"/>
        <w:ind w:left="131"/>
        <w:rPr>
          <w:color w:val="233F60"/>
        </w:rPr>
      </w:pPr>
      <w:r>
        <w:rPr>
          <w:color w:val="233F60"/>
        </w:rPr>
        <w:tab/>
      </w:r>
    </w:p>
    <w:p w14:paraId="158F2608" w14:textId="039B7021" w:rsidR="00EA779B" w:rsidRDefault="00EA779B">
      <w:pPr>
        <w:pStyle w:val="Heading1"/>
        <w:spacing w:before="74" w:after="2"/>
        <w:ind w:left="131"/>
        <w:rPr>
          <w:color w:val="233F60"/>
        </w:rPr>
      </w:pPr>
    </w:p>
    <w:p w14:paraId="158F2609" w14:textId="77777777" w:rsidR="00EA779B" w:rsidRDefault="00EA779B">
      <w:pPr>
        <w:pStyle w:val="Heading1"/>
        <w:spacing w:before="74" w:after="2"/>
        <w:ind w:left="131"/>
        <w:rPr>
          <w:color w:val="233F60"/>
        </w:rPr>
      </w:pPr>
    </w:p>
    <w:p w14:paraId="158F260A" w14:textId="33CE354B" w:rsidR="00EA779B" w:rsidRDefault="00EA779B">
      <w:pPr>
        <w:pStyle w:val="Heading1"/>
        <w:spacing w:before="74" w:after="2"/>
        <w:ind w:left="131"/>
        <w:rPr>
          <w:color w:val="233F60"/>
        </w:rPr>
      </w:pPr>
    </w:p>
    <w:p w14:paraId="158F260C" w14:textId="77777777" w:rsidR="00EA779B" w:rsidRDefault="00EA779B">
      <w:pPr>
        <w:pStyle w:val="Heading1"/>
        <w:spacing w:before="74" w:after="2"/>
        <w:ind w:left="131"/>
        <w:rPr>
          <w:color w:val="233F60"/>
        </w:rPr>
      </w:pPr>
    </w:p>
    <w:p w14:paraId="158F260D" w14:textId="42A6AA04" w:rsidR="00EA779B" w:rsidRDefault="002B31AB">
      <w:pPr>
        <w:pStyle w:val="Heading1"/>
        <w:spacing w:before="74" w:after="2"/>
        <w:ind w:left="131"/>
        <w:rPr>
          <w:color w:val="233F60"/>
        </w:rPr>
      </w:pPr>
      <w:r>
        <w:rPr>
          <w:noProof/>
          <w:color w:val="233F60"/>
          <w:lang w:val="en-IN" w:eastAsia="en-IN"/>
        </w:rPr>
        <mc:AlternateContent>
          <mc:Choice Requires="wpg">
            <w:drawing>
              <wp:anchor distT="0" distB="0" distL="114300" distR="114300" simplePos="0" relativeHeight="252104192" behindDoc="0" locked="0" layoutInCell="1" allowOverlap="1" wp14:anchorId="493F0AA4" wp14:editId="00648FC3">
                <wp:simplePos x="0" y="0"/>
                <wp:positionH relativeFrom="margin">
                  <wp:posOffset>3810</wp:posOffset>
                </wp:positionH>
                <wp:positionV relativeFrom="paragraph">
                  <wp:posOffset>16510</wp:posOffset>
                </wp:positionV>
                <wp:extent cx="2589530" cy="244475"/>
                <wp:effectExtent l="0" t="0" r="0" b="3175"/>
                <wp:wrapNone/>
                <wp:docPr id="163617203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89530" cy="244475"/>
                          <a:chOff x="0" y="0"/>
                          <a:chExt cx="2589581" cy="244779"/>
                        </a:xfrm>
                      </wpg:grpSpPr>
                      <wpg:grpSp>
                        <wpg:cNvPr id="174160992" name="Group 43"/>
                        <wpg:cNvGrpSpPr/>
                        <wpg:grpSpPr>
                          <a:xfrm flipH="1">
                            <a:off x="0" y="73152"/>
                            <a:ext cx="1508760" cy="143510"/>
                            <a:chOff x="325516" y="0"/>
                            <a:chExt cx="1509124" cy="144000"/>
                          </a:xfrm>
                        </wpg:grpSpPr>
                        <wps:wsp>
                          <wps:cNvPr id="1656868392" name="Rectangle 38"/>
                          <wps:cNvSpPr/>
                          <wps:spPr>
                            <a:xfrm>
                              <a:off x="1438640" y="7952"/>
                              <a:ext cx="396000" cy="12600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75000"/>
                              </a:schemeClr>
                            </a:solidFill>
                            <a:ln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2914451" name="Rectangle 38"/>
                          <wps:cNvSpPr/>
                          <wps:spPr>
                            <a:xfrm>
                              <a:off x="325516" y="0"/>
                              <a:ext cx="1080000" cy="14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71161001" name="Text Box 49"/>
                        <wps:cNvSpPr txBox="1"/>
                        <wps:spPr>
                          <a:xfrm>
                            <a:off x="365760" y="0"/>
                            <a:ext cx="2223821" cy="2447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7E9A173" w14:textId="77777777" w:rsidR="002B31AB" w:rsidRPr="008D4F04" w:rsidRDefault="002B31AB" w:rsidP="002B31AB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8D4F04">
                                <w:rPr>
                                  <w:b/>
                                  <w:bCs/>
                                </w:rPr>
                                <w:t>RESEARCH AREA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3F0AA4" id="Group 23" o:spid="_x0000_s1031" style="position:absolute;left:0;text-align:left;margin-left:.3pt;margin-top:1.3pt;width:203.9pt;height:19.25pt;z-index:252104192;mso-position-horizontal-relative:margin" coordsize="25895,2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yJAAQQAAEMPAAAOAAAAZHJzL2Uyb0RvYy54bWzsV9tu3DYQfS/QfyD0Xq/uN3gduE7tFnAT&#10;I3aRZ5qidoVSpEpyvet+fYekRK3X6wBxmyAo8iLwNsOZwzOH1OmbXc/QA5WqE3wZRCdhgCgnoun4&#10;ahn8cXf5UxkgpTFvMBOcLoNHqoI3Zz/+cLodahqLtWANlQiccFVvh2Ww1nqoFwtF1rTH6kQMlMNk&#10;K2SPNXTlatFIvAXvPVvEYZgvtkI2gxSEKgWjb91kcGb9ty0l+n3bKqoRWwYQm7Zfab/35rs4O8X1&#10;SuJh3ZExDPyKKHrccdjUu3qLNUYb2T1z1XdECiVafUJEvxBt2xFqc4BsovAgmyspNoPNZVVvV4OH&#10;CaA9wOnVbsm7hys53A430kUPzWtB/lSAy2I7rOr9edNfzYt3reyNESSBdhbRR48o3WlEYDDOyipL&#10;AHgCc3GapkXmICdrOJdnZmT9y75hGXnDoqiM4QLXblsbnA/GR2bO3QZ9I1HXACGLNMrDqooDxHEP&#10;/LOQojQxzp7mNw54n24n1LJu+BUc2dN9kmqRRFnsspnSjbKwLPIx3ShNsmhkmE83ibMsygM0QzXn&#10;DNZVFKcu5yhNw9Bav5gzVIyaSaH+HSlu13iglmvKHPqEX57lZV4mM4AfoKQwXzGKktKBaNcbBlkE&#10;Va1GMh3wA+Ao8xSwgdSL6hC5pMpNupYnUWzb+8eN60EqfUVFj0xjGUgIwx4JfrhW2i2dlhhSKsG6&#10;5rJjzHaMmtALJtEDBh3AhFCuM2vONv3vonHjRTYjbgXImFjOPfHG+BfdAI7b7AAEn6C0Lf3IqNmX&#10;8Q+0BW6b4rIZ+Ej3k3N0VWvcUDcM3PJs8hY2N+vQeG4BLe97dHAMuMgcO0Q5rjem1CqtNw4/FZgz&#10;9hZ2Z8G1N+47LuQxB0z7nd36CSQHjUHpXjSPwFwpnM6rgVx2QJdrrPQNliDswDC4rPR7+LRMbJeB&#10;GFsBWgv597Fxsx5KC2YDtIWLYhmovzZY0gCx3zgUXWUqFW4W20mzIoaO3J+535/hm/5CAAdB2SA6&#10;2zTrNZuarRT9R7jTzs2uMIU5gb2XAdFy6lxod4HBrUjo+bldBrfJgPU1vx3IJFamHO52H7EcxprR&#10;IFPvxFTouD4oHbfWnAcX5xst2s7W1YzriDeIjtHOr6A+WR4bdDMAy6n3q8Xnuex6yQ5LqAwA2txQ&#10;R0T3s5WHCyM7wHJTqwgolifZWBBfSpO+S8Z3yfj2JWN+sn0l+YiqIoryKAy9ftyZqv9Z7FBqX5NG&#10;xOCtY94uSO9g3EgnVK4Zf+EVk+SZfeDN77dJSOI4Tsr45RfrfygkXmKOF77e3e/c63dK5n98L+pv&#10;6Va0FIc/Nfs+Gv8qza/gft/eovO/79k/AAAA//8DAFBLAwQUAAYACAAAACEAFRoxg9sAAAAFAQAA&#10;DwAAAGRycy9kb3ducmV2LnhtbEyOQUvDQBCF74L/YRnBm92k1lJiNqUU9VQEW0G8TbPTJDQ7G7Lb&#10;JP33jic9vXm8x5svX0+uVQP1ofFsIJ0loIhLbxuuDHweXh9WoEJEtth6JgNXCrAubm9yzKwf+YOG&#10;fayUjHDI0EAdY5dpHcqaHIaZ74glO/neYRTbV9r2OMq4a/U8SZbaYcPyocaOtjWV5/3FGXgbcdw8&#10;pi/D7nzaXr8PT+9fu5SMub+bNs+gIk3xrwy/+IIOhTAd/YVtUK2BpfQMzEUkXCSrBaijHGkKusj1&#10;f/riBwAA//8DAFBLAQItABQABgAIAAAAIQC2gziS/gAAAOEBAAATAAAAAAAAAAAAAAAAAAAAAABb&#10;Q29udGVudF9UeXBlc10ueG1sUEsBAi0AFAAGAAgAAAAhADj9If/WAAAAlAEAAAsAAAAAAAAAAAAA&#10;AAAALwEAAF9yZWxzLy5yZWxzUEsBAi0AFAAGAAgAAAAhABsDIkABBAAAQw8AAA4AAAAAAAAAAAAA&#10;AAAALgIAAGRycy9lMm9Eb2MueG1sUEsBAi0AFAAGAAgAAAAhABUaMYPbAAAABQEAAA8AAAAAAAAA&#10;AAAAAAAAWwYAAGRycy9kb3ducmV2LnhtbFBLBQYAAAAABAAEAPMAAABjBwAAAAA=&#10;">
                <v:group id="Group 43" o:spid="_x0000_s1032" style="position:absolute;top:731;width:15087;height:1435;flip:x" coordorigin="3255" coordsize="15091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YcBxQAAAOIAAAAPAAAAZHJzL2Rvd25yZXYueG1sRE9da8Iw&#10;FH0f+B/CFfY2E6U4rUYRYUOGL+tUfLw01zbY3JQm0+7fm8Fgj4fzvVz3rhE36oL1rGE8UiCIS28s&#10;VxoOX28vMxAhIhtsPJOGHwqwXg2elpgbf+dPuhWxEimEQ44a6hjbXMpQ1uQwjHxLnLiL7xzGBLtK&#10;mg7vKdw1cqLUVDq0nBpqbGlbU3ktvp2G48ZmlJ3OH3tVEu2MPL8XNtP6edhvFiAi9fFf/OfemTT/&#10;NRtP1Xw+gd9LCYNcPQAAAP//AwBQSwECLQAUAAYACAAAACEA2+H2y+4AAACFAQAAEwAAAAAAAAAA&#10;AAAAAAAAAAAAW0NvbnRlbnRfVHlwZXNdLnhtbFBLAQItABQABgAIAAAAIQBa9CxbvwAAABUBAAAL&#10;AAAAAAAAAAAAAAAAAB8BAABfcmVscy8ucmVsc1BLAQItABQABgAIAAAAIQCTRYcBxQAAAOIAAAAP&#10;AAAAAAAAAAAAAAAAAAcCAABkcnMvZG93bnJldi54bWxQSwUGAAAAAAMAAwC3AAAA+QIAAAAA&#10;">
                  <v:rect id="Rectangle 38" o:spid="_x0000_s1033" style="position:absolute;left:14386;top:79;width:3960;height:1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GMtxwAAAOMAAAAPAAAAZHJzL2Rvd25yZXYueG1sRE9fS8Mw&#10;EH8X/A7hBN9c6tTY1WVDygTfZN1g+HY0t6auuZQm2+q3N8Jgj/f7f/Pl6DpxoiG0njU8TjIQxLU3&#10;LTcatpuPhxxEiMgGO8+k4ZcCLBe3N3MsjD/zmk5VbEQK4VCgBhtjX0gZaksOw8T3xInb+8FhTOfQ&#10;SDPgOYW7Tk6zTEmHLacGiz2VlupDdXQaQlzvQlU+f/c7+Vr+lF8HqzYrre/vxvc3EJHGeBVf3J8m&#10;zVcvKlf502wK/z8lAOTiDwAA//8DAFBLAQItABQABgAIAAAAIQDb4fbL7gAAAIUBAAATAAAAAAAA&#10;AAAAAAAAAAAAAABbQ29udGVudF9UeXBlc10ueG1sUEsBAi0AFAAGAAgAAAAhAFr0LFu/AAAAFQEA&#10;AAsAAAAAAAAAAAAAAAAAHwEAAF9yZWxzLy5yZWxzUEsBAi0AFAAGAAgAAAAhAGgYYy3HAAAA4wAA&#10;AA8AAAAAAAAAAAAAAAAABwIAAGRycy9kb3ducmV2LnhtbFBLBQYAAAAAAwADALcAAAD7AgAAAAA=&#10;" fillcolor="#31849b [2408]" strokecolor="#31849b [2408]" strokeweight="2pt"/>
                  <v:rect id="Rectangle 38" o:spid="_x0000_s1034" style="position:absolute;left:3255;width:108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7HHyQAAAOIAAAAPAAAAZHJzL2Rvd25yZXYueG1sRI9Pa8JA&#10;FMTvgt9heYI33cS/bXQVES2Cp1ov3l6zr0lI9m3IbmP67buC4HGYmd8w621nKtFS4wrLCuJxBII4&#10;tbrgTMH16zh6A+E8ssbKMin4IwfbTb+3xkTbO39Se/GZCBB2CSrIva8TKV2ak0E3tjVx8H5sY9AH&#10;2WRSN3gPcFPJSRQtpMGCw0KONe1zSsvLr1FwuN74Nm33tfTfh6j8WC6PZXFWajjodisQnjr/Cj/b&#10;J61gvpi8x7PZPIbHpXAH5OYfAAD//wMAUEsBAi0AFAAGAAgAAAAhANvh9svuAAAAhQEAABMAAAAA&#10;AAAAAAAAAAAAAAAAAFtDb250ZW50X1R5cGVzXS54bWxQSwECLQAUAAYACAAAACEAWvQsW78AAAAV&#10;AQAACwAAAAAAAAAAAAAAAAAfAQAAX3JlbHMvLnJlbHNQSwECLQAUAAYACAAAACEA78Oxx8kAAADi&#10;AAAADwAAAAAAAAAAAAAAAAAHAgAAZHJzL2Rvd25yZXYueG1sUEsFBgAAAAADAAMAtwAAAP0CAAAA&#10;AA==&#10;" filled="f" strokecolor="#31849b [2408]" strokeweight=".5pt"/>
                </v:group>
                <v:shape id="Text Box 49" o:spid="_x0000_s1035" type="#_x0000_t202" style="position:absolute;left:3657;width:22238;height:2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GswyQAAAOMAAAAPAAAAZHJzL2Rvd25yZXYueG1sRE/NagIx&#10;EL4LfYcwhd40iVC1q1FkQVpKPWi9eBs34+7iZrLdpLrt0zeFQo/z/c9i1btGXKkLtWcDeqRAEBfe&#10;1lwaOLxvhjMQISJbbDyTgS8KsFreDRaYWX/jHV33sRQphEOGBqoY20zKUFTkMIx8S5y4s+8cxnR2&#10;pbQd3lK4a+RYqYl0WHNqqLClvKLisv90Bl7zzRZ3p7GbfTf589t53X4cjo/GPNz36zmISH38F/+5&#10;X2ya/zTVeqKV0vD7UwJALn8AAAD//wMAUEsBAi0AFAAGAAgAAAAhANvh9svuAAAAhQEAABMAAAAA&#10;AAAAAAAAAAAAAAAAAFtDb250ZW50X1R5cGVzXS54bWxQSwECLQAUAAYACAAAACEAWvQsW78AAAAV&#10;AQAACwAAAAAAAAAAAAAAAAAfAQAAX3JlbHMvLnJlbHNQSwECLQAUAAYACAAAACEA/3BrMMkAAADj&#10;AAAADwAAAAAAAAAAAAAAAAAHAgAAZHJzL2Rvd25yZXYueG1sUEsFBgAAAAADAAMAtwAAAP0CAAAA&#10;AA==&#10;" filled="f" stroked="f" strokeweight=".5pt">
                  <v:textbox>
                    <w:txbxContent>
                      <w:p w14:paraId="27E9A173" w14:textId="77777777" w:rsidR="002B31AB" w:rsidRPr="008D4F04" w:rsidRDefault="002B31AB" w:rsidP="002B31AB">
                        <w:pPr>
                          <w:rPr>
                            <w:b/>
                            <w:bCs/>
                          </w:rPr>
                        </w:pPr>
                        <w:r w:rsidRPr="008D4F04">
                          <w:rPr>
                            <w:b/>
                            <w:bCs/>
                          </w:rPr>
                          <w:t>RESEARCH AREA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58F260E" w14:textId="773B8D3F" w:rsidR="00ED317B" w:rsidRDefault="00ED317B" w:rsidP="008D4F04"/>
    <w:p w14:paraId="158F2610" w14:textId="52825091" w:rsidR="00FA6874" w:rsidRPr="002D21EF" w:rsidRDefault="004C33FD" w:rsidP="001367BA">
      <w:pPr>
        <w:spacing w:after="240" w:line="276" w:lineRule="auto"/>
        <w:jc w:val="both"/>
        <w:rPr>
          <w:rFonts w:ascii="Times New Roman" w:hAnsi="Times New Roman" w:cs="Times New Roman"/>
        </w:rPr>
      </w:pPr>
      <w:r w:rsidRPr="002D21EF">
        <w:rPr>
          <w:rFonts w:ascii="Times New Roman" w:hAnsi="Times New Roman" w:cs="Times New Roman"/>
        </w:rPr>
        <w:t>Organic Synthesis, Medic</w:t>
      </w:r>
      <w:r w:rsidR="000F79E5" w:rsidRPr="002D21EF">
        <w:rPr>
          <w:rFonts w:ascii="Times New Roman" w:hAnsi="Times New Roman" w:cs="Times New Roman"/>
        </w:rPr>
        <w:t>in</w:t>
      </w:r>
      <w:r w:rsidRPr="002D21EF">
        <w:rPr>
          <w:rFonts w:ascii="Times New Roman" w:hAnsi="Times New Roman" w:cs="Times New Roman"/>
        </w:rPr>
        <w:t xml:space="preserve">al Chemistry, Natural Product Synthesis </w:t>
      </w:r>
      <w:r w:rsidR="00434563" w:rsidRPr="002D21EF">
        <w:rPr>
          <w:rFonts w:ascii="Times New Roman" w:hAnsi="Times New Roman" w:cs="Times New Roman"/>
        </w:rPr>
        <w:t>and Isolation, Carbohydrates Chemistry, Photoredox Chemistry</w:t>
      </w:r>
    </w:p>
    <w:p w14:paraId="158F2611" w14:textId="4D2413F5" w:rsidR="00ED317B" w:rsidRPr="002D21EF" w:rsidRDefault="00CE3F9A" w:rsidP="008D4F04">
      <w:pPr>
        <w:rPr>
          <w:rFonts w:ascii="Times New Roman" w:hAnsi="Times New Roman" w:cs="Times New Roman"/>
        </w:rPr>
      </w:pPr>
      <w:r w:rsidRPr="002D21EF">
        <w:rPr>
          <w:rFonts w:ascii="Times New Roman" w:hAnsi="Times New Roman" w:cs="Times New Roman"/>
          <w:noProof/>
          <w:color w:val="233F60"/>
          <w:lang w:val="en-IN" w:eastAsia="en-IN"/>
        </w:rPr>
        <mc:AlternateContent>
          <mc:Choice Requires="wpg">
            <w:drawing>
              <wp:anchor distT="0" distB="0" distL="114300" distR="114300" simplePos="0" relativeHeight="252084736" behindDoc="0" locked="0" layoutInCell="1" allowOverlap="1" wp14:anchorId="158F2626" wp14:editId="1DE8134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589530" cy="244475"/>
                <wp:effectExtent l="0" t="0" r="0" b="0"/>
                <wp:wrapNone/>
                <wp:docPr id="206662450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89530" cy="244475"/>
                          <a:chOff x="0" y="0"/>
                          <a:chExt cx="2589581" cy="244779"/>
                        </a:xfrm>
                      </wpg:grpSpPr>
                      <wpg:grpSp>
                        <wpg:cNvPr id="1535027762" name="Group 43"/>
                        <wpg:cNvGrpSpPr/>
                        <wpg:grpSpPr>
                          <a:xfrm flipH="1">
                            <a:off x="0" y="73152"/>
                            <a:ext cx="1508760" cy="143510"/>
                            <a:chOff x="325516" y="0"/>
                            <a:chExt cx="1509124" cy="144000"/>
                          </a:xfrm>
                        </wpg:grpSpPr>
                        <wps:wsp>
                          <wps:cNvPr id="1276086865" name="Rectangle 38"/>
                          <wps:cNvSpPr/>
                          <wps:spPr>
                            <a:xfrm>
                              <a:off x="1438640" y="7952"/>
                              <a:ext cx="396000" cy="12600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75000"/>
                              </a:schemeClr>
                            </a:solidFill>
                            <a:ln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2126431" name="Rectangle 38"/>
                          <wps:cNvSpPr/>
                          <wps:spPr>
                            <a:xfrm>
                              <a:off x="325516" y="0"/>
                              <a:ext cx="1080000" cy="14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86931746" name="Text Box 49"/>
                        <wps:cNvSpPr txBox="1"/>
                        <wps:spPr>
                          <a:xfrm>
                            <a:off x="365760" y="0"/>
                            <a:ext cx="2223821" cy="2447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8F263E" w14:textId="77777777" w:rsidR="008D4F04" w:rsidRPr="008D4F04" w:rsidRDefault="008D4F04" w:rsidP="008D4F04">
                              <w:pPr>
                                <w:rPr>
                                  <w:b/>
                                  <w:bCs/>
                                  <w:lang w:val="en-IN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IN"/>
                                </w:rPr>
                                <w:t>FOCUS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8F2626" id="Group 18" o:spid="_x0000_s1036" style="position:absolute;margin-left:0;margin-top:-.05pt;width:203.9pt;height:19.25pt;z-index:252084736" coordsize="25895,2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w6CAQAAEUPAAAOAAAAZHJzL2Uyb0RvYy54bWzsV9tu3DYQfS/QfyD0Xq/u0gqWA9ep3QJu&#10;YsQu8kxT1K5QiVRJrnfdr+9wqMt6vQ4QtwmCIi8CbzOcOTxzSJ2+2XUteeBKN1KUXnDie4QLJqtG&#10;rErvj7vLn3KPaENFRVspeOk9cu29Ofvxh9NtX/BQrmVbcUXAidDFti+9tTF9sVhotuYd1Sey5wIm&#10;a6k6aqCrVotK0S1479pF6PvpYitV1SvJuNYw+tZNemfov645M+/rWnND2tKD2Ax+FX7v7XdxdkqL&#10;laL9umFDGPQVUXS0EbDp5OotNZRsVPPMVdcwJbWszQmT3ULWdcM45gDZBP5BNldKbnrMZVVsV/0E&#10;E0B7gNOr3bJ3D1eqv+1vlIsemteS/akBl8W2XxX787a/mhfvatVZI0iC7BDRxwlRvjOEwWCY5Msk&#10;AuAZzIVxHGeJg5yt4VyembH1L/uGeTAZZtnSGi5o4bbF4KZgpsjsuWPQN4o0FRAyiRI/zLI09Iig&#10;HRAQMSVxZL09TXAYmJy6rUjdNv2v4AmP90muWRQkoUtnzDdI/DxLh3yDOEqCgWJTvlGYJEHqkRmr&#10;OWmwXgZh7JIO4tj30frFpKFk9MwK/e9YcbumPUeyaXvqI4AhpJOneZqMAH6AmqJi1XIS5Q5EXG8p&#10;hAjqQg9sOiAIwJGnMWADqWfLQ+SiZWrTRaIEIbb3z5sWvdLmisuO2EbpKQgDj4Q+XGvjlo5LLCu1&#10;bJvqsmlb7Fg54RetIg8UhIAyxoVJ0LzddL/Lyo1nyYw4KpA1QdI98daKL7oBHLfdARg+Qokt89hy&#10;u28rPvAayG2rCzOYIt1PztFVr2nF3TBwa2LTZIG5oUPruQa0Jt+Dg2PABfbYIcphvTXlKLWTsf+p&#10;wJzxZIE7S2Em464RUh1z0JppZ7d+BMlBY1G6l9UjMFdJJ/S6Z5cN0OWaanNDFSg7MAxuK/MePnUr&#10;t6Unh5ZH1lL9fWzcrofSglmPbOGmKD3914Yq7pH2NwFFt7SVClcLduIkC6Gj9mfu92fEpruQwEGQ&#10;NogOm3a9acdmrWT3ES61c7srTFHBYO/SY0aNnQvjbjC4Fhk/P8dlcJ301FyL256NYmXL4W73kap+&#10;qBkDMvVOjoVOi4PScWvteQh5vjGybrCuZlwHvEF0rHZ+DfXxkxDEII4ALSffr1af57o7abafQ2kA&#10;0vaOOqK6ny09QlrdAZrbYiXAsRQuIUfoLyVK3zXju2Z8+5oxP9q+ln4EebqMgiyGB5fTjztb9T/L&#10;HYnxPWlVDB479vFCzA7GrXZC5drxF54xUZrgC29+wI1CEoZhlIcvv1n/QyGZJOZ44Zvd/Q7fv/g8&#10;nQX8f3kxmm/pWkSKw78aPpCG/0r7M7jfx2t0/vs9+wcAAP//AwBQSwMEFAAGAAgAAAAhAFnRhBnd&#10;AAAABQEAAA8AAABkcnMvZG93bnJldi54bWxMj0FrwkAUhO+F/oflFXrTTaptJeZFRNqepKAWirdn&#10;8kyC2bchuybx33d7ao/DDDPfpKvRNKrnztVWEOJpBIolt0UtJcLX4X2yAOU8SUGNFUa4sYNVdn+X&#10;UlLYQXbc732pQom4hBAq79tEa5dXbMhNbcsSvLPtDPkgu1IXHQ2h3DT6KYpetKFawkJFLW8qzi/7&#10;q0H4GGhYz+K3fns5b27Hw/Pn9zZmxMeHcb0E5Xn0f2H4xQ/okAWmk71K4VSDEI54hEkMKpjz6DX8&#10;OCHMFnPQWar/02c/AAAA//8DAFBLAQItABQABgAIAAAAIQC2gziS/gAAAOEBAAATAAAAAAAAAAAA&#10;AAAAAAAAAABbQ29udGVudF9UeXBlc10ueG1sUEsBAi0AFAAGAAgAAAAhADj9If/WAAAAlAEAAAsA&#10;AAAAAAAAAAAAAAAALwEAAF9yZWxzLy5yZWxzUEsBAi0AFAAGAAgAAAAhAEURLDoIBAAARQ8AAA4A&#10;AAAAAAAAAAAAAAAALgIAAGRycy9lMm9Eb2MueG1sUEsBAi0AFAAGAAgAAAAhAFnRhBndAAAABQEA&#10;AA8AAAAAAAAAAAAAAAAAYgYAAGRycy9kb3ducmV2LnhtbFBLBQYAAAAABAAEAPMAAABsBwAAAAA=&#10;">
                <v:group id="Group 43" o:spid="_x0000_s1037" style="position:absolute;top:731;width:15087;height:1435;flip:x" coordorigin="3255" coordsize="15091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JpKxwAAAOMAAAAPAAAAZHJzL2Rvd25yZXYueG1sRE/da8Iw&#10;EH8X9j+EG+zNJuuqjs4oMtiQ4cu6D3w8mlsb1lxKk2n9781A8PF+37dcj64TBxqC9azhPlMgiGtv&#10;LDcaPj9epo8gQkQ22HkmDScKsF7dTJZYGn/kdzpUsREphEOJGtoY+1LKULfkMGS+J07cjx8cxnQO&#10;jTQDHlO462Su1Fw6tJwaWuzpuaX6t/pzGr42tqDie/+2UzXR1sj9a2ULre9ux80TiEhjvIov7q1J&#10;82cPM5UvFvMc/n9KAMjVGQAA//8DAFBLAQItABQABgAIAAAAIQDb4fbL7gAAAIUBAAATAAAAAAAA&#10;AAAAAAAAAAAAAABbQ29udGVudF9UeXBlc10ueG1sUEsBAi0AFAAGAAgAAAAhAFr0LFu/AAAAFQEA&#10;AAsAAAAAAAAAAAAAAAAAHwEAAF9yZWxzLy5yZWxzUEsBAi0AFAAGAAgAAAAhAF7cmkrHAAAA4wAA&#10;AA8AAAAAAAAAAAAAAAAABwIAAGRycy9kb3ducmV2LnhtbFBLBQYAAAAAAwADALcAAAD7AgAAAAA=&#10;">
                  <v:rect id="Rectangle 38" o:spid="_x0000_s1038" style="position:absolute;left:14386;top:79;width:3960;height:1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wsgxwAAAOMAAAAPAAAAZHJzL2Rvd25yZXYueG1sRE9fa8Iw&#10;EH8X9h3CDfamqbLFUo0yygZ7G9aB7O1ozqbaXEqTafftl4Hg4/3+33o7uk5caAitZw3zWQaCuPam&#10;5UbD1/59moMIEdlg55k0/FKA7eZhssbC+Cvv6FLFRqQQDgVqsDH2hZShtuQwzHxPnLijHxzGdA6N&#10;NANeU7jr5CLLlHTYcmqw2FNpqT5XP05DiLtDqMrn7/4gl+Wp/DxbtX/T+ulxfF2BiDTGu/jm/jBp&#10;/mKpslzl6gX+f0oAyM0fAAAA//8DAFBLAQItABQABgAIAAAAIQDb4fbL7gAAAIUBAAATAAAAAAAA&#10;AAAAAAAAAAAAAABbQ29udGVudF9UeXBlc10ueG1sUEsBAi0AFAAGAAgAAAAhAFr0LFu/AAAAFQEA&#10;AAsAAAAAAAAAAAAAAAAAHwEAAF9yZWxzLy5yZWxzUEsBAi0AFAAGAAgAAAAhANdTCyDHAAAA4wAA&#10;AA8AAAAAAAAAAAAAAAAABwIAAGRycy9kb3ducmV2LnhtbFBLBQYAAAAAAwADALcAAAD7AgAAAAA=&#10;" fillcolor="#31849b [2408]" strokecolor="#31849b [2408]" strokeweight="2pt"/>
                  <v:rect id="Rectangle 38" o:spid="_x0000_s1039" style="position:absolute;left:3255;width:108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5sOxwAAAOMAAAAPAAAAZHJzL2Rvd25yZXYueG1sRE/NasJA&#10;EL4X+g7LFLzV3cSqJXWVIloET7VevE2z0yQkOxuy2xjf3hUEj/P9z2I12Eb01PnKsYZkrEAQ585U&#10;XGg4/mxf30H4gGywcUwaLuRhtXx+WmBm3Jm/qT+EQsQQ9hlqKENoMyl9XpJFP3YtceT+XGcxxLMr&#10;pOnwHMNtI1OlZtJixbGhxJbWJeX14d9q2BxPfJr061aG342qv+bzbV3ttR69DJ8fIAIN4SG+u3cm&#10;zlfTNElnb5MEbj9FAOTyCgAA//8DAFBLAQItABQABgAIAAAAIQDb4fbL7gAAAIUBAAATAAAAAAAA&#10;AAAAAAAAAAAAAABbQ29udGVudF9UeXBlc10ueG1sUEsBAi0AFAAGAAgAAAAhAFr0LFu/AAAAFQEA&#10;AAsAAAAAAAAAAAAAAAAAHwEAAF9yZWxzLy5yZWxzUEsBAi0AFAAGAAgAAAAhAPV3mw7HAAAA4wAA&#10;AA8AAAAAAAAAAAAAAAAABwIAAGRycy9kb3ducmV2LnhtbFBLBQYAAAAAAwADALcAAAD7AgAAAAA=&#10;" filled="f" strokecolor="#31849b [2408]" strokeweight=".5pt"/>
                </v:group>
                <v:shape id="Text Box 49" o:spid="_x0000_s1040" type="#_x0000_t202" style="position:absolute;left:3657;width:22238;height:2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aRCygAAAOMAAAAPAAAAZHJzL2Rvd25yZXYueG1sRE/NTsJA&#10;EL6b+A6bMeEm2wLWUlkIaUIkBg8gF25jd2gbu7O1u0Lx6VkTEo/z/c9s0ZtGnKhztWUF8TACQVxY&#10;XXOpYP+xekxBOI+ssbFMCi7kYDG/v5thpu2Zt3Ta+VKEEHYZKqi8bzMpXVGRQTe0LXHgjrYz6MPZ&#10;lVJ3eA7hppGjKEqkwZpDQ4Ut5RUVX7sfo+AtX73j9nNk0t8mf90cl+33/vCk1OChX76A8NT7f/HN&#10;vdZhfpwm03H8PEng76cAgJxfAQAA//8DAFBLAQItABQABgAIAAAAIQDb4fbL7gAAAIUBAAATAAAA&#10;AAAAAAAAAAAAAAAAAABbQ29udGVudF9UeXBlc10ueG1sUEsBAi0AFAAGAAgAAAAhAFr0LFu/AAAA&#10;FQEAAAsAAAAAAAAAAAAAAAAAHwEAAF9yZWxzLy5yZWxzUEsBAi0AFAAGAAgAAAAhALaBpELKAAAA&#10;4wAAAA8AAAAAAAAAAAAAAAAABwIAAGRycy9kb3ducmV2LnhtbFBLBQYAAAAAAwADALcAAAD+AgAA&#10;AAA=&#10;" filled="f" stroked="f" strokeweight=".5pt">
                  <v:textbox>
                    <w:txbxContent>
                      <w:p w14:paraId="158F263E" w14:textId="77777777" w:rsidR="008D4F04" w:rsidRPr="008D4F04" w:rsidRDefault="008D4F04" w:rsidP="008D4F04">
                        <w:pPr>
                          <w:rPr>
                            <w:b/>
                            <w:bCs/>
                            <w:lang w:val="en-IN"/>
                          </w:rPr>
                        </w:pPr>
                        <w:r>
                          <w:rPr>
                            <w:b/>
                            <w:bCs/>
                            <w:lang w:val="en-IN"/>
                          </w:rPr>
                          <w:t>FOCUS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58F2612" w14:textId="48F2FA7C" w:rsidR="005B69BB" w:rsidRPr="002D21EF" w:rsidRDefault="005B69BB" w:rsidP="008D4F04">
      <w:pPr>
        <w:rPr>
          <w:rFonts w:ascii="Times New Roman" w:hAnsi="Times New Roman" w:cs="Times New Roman"/>
        </w:rPr>
      </w:pPr>
    </w:p>
    <w:p w14:paraId="278D70BA" w14:textId="77777777" w:rsidR="00050913" w:rsidRPr="002D21EF" w:rsidRDefault="00500384" w:rsidP="00050913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2D21EF">
        <w:rPr>
          <w:rFonts w:ascii="Times New Roman" w:hAnsi="Times New Roman" w:cs="Times New Roman"/>
        </w:rPr>
        <w:t>My</w:t>
      </w:r>
      <w:r w:rsidR="00434563" w:rsidRPr="002D21EF">
        <w:rPr>
          <w:rFonts w:ascii="Times New Roman" w:hAnsi="Times New Roman" w:cs="Times New Roman"/>
        </w:rPr>
        <w:t xml:space="preserve"> laboratory is</w:t>
      </w:r>
      <w:r w:rsidRPr="002D21EF">
        <w:rPr>
          <w:rFonts w:ascii="Times New Roman" w:hAnsi="Times New Roman" w:cs="Times New Roman"/>
        </w:rPr>
        <w:t xml:space="preserve"> mainly</w:t>
      </w:r>
      <w:r w:rsidR="00434563" w:rsidRPr="002D21EF">
        <w:rPr>
          <w:rFonts w:ascii="Times New Roman" w:hAnsi="Times New Roman" w:cs="Times New Roman"/>
        </w:rPr>
        <w:t xml:space="preserve"> engaged in the development of novel methods for O-/C-/N-glycosylation, nucleoside synthesis, synthesis of oligosaccharide mimetics, and carbohydrate-fused bicyclic systems containing medium-ring to macrocyclic of promising therapeutic potential, non-infringing routes for the synthesis of carbohydrate-based active pharmaceutical ingredients (APIs).</w:t>
      </w:r>
    </w:p>
    <w:p w14:paraId="0D4BBC22" w14:textId="10F38130" w:rsidR="00050913" w:rsidRPr="002D21EF" w:rsidRDefault="00434563" w:rsidP="00050913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2D21EF">
        <w:rPr>
          <w:rFonts w:ascii="Times New Roman" w:hAnsi="Times New Roman" w:cs="Times New Roman"/>
        </w:rPr>
        <w:t xml:space="preserve"> </w:t>
      </w:r>
      <w:r w:rsidR="002B31AB" w:rsidRPr="002D21EF">
        <w:rPr>
          <w:rFonts w:ascii="Times New Roman" w:hAnsi="Times New Roman" w:cs="Times New Roman"/>
        </w:rPr>
        <w:t>Transition metal and/or photo-</w:t>
      </w:r>
      <w:proofErr w:type="spellStart"/>
      <w:r w:rsidR="002B31AB" w:rsidRPr="002D21EF">
        <w:rPr>
          <w:rFonts w:ascii="Times New Roman" w:hAnsi="Times New Roman" w:cs="Times New Roman"/>
        </w:rPr>
        <w:t>redoxed</w:t>
      </w:r>
      <w:proofErr w:type="spellEnd"/>
      <w:r w:rsidR="002B31AB" w:rsidRPr="002D21EF">
        <w:rPr>
          <w:rFonts w:ascii="Times New Roman" w:hAnsi="Times New Roman" w:cs="Times New Roman"/>
        </w:rPr>
        <w:t xml:space="preserve"> catalyzed C-C bond formation, C-H activation and elucidation of novel mechanism is another thrust area</w:t>
      </w:r>
      <w:r w:rsidR="00050913" w:rsidRPr="002D21EF">
        <w:rPr>
          <w:rFonts w:ascii="Times New Roman" w:hAnsi="Times New Roman" w:cs="Times New Roman"/>
        </w:rPr>
        <w:t xml:space="preserve"> in which we are actively involved.</w:t>
      </w:r>
    </w:p>
    <w:p w14:paraId="158F2614" w14:textId="2D7D0D57" w:rsidR="001C0EDD" w:rsidRPr="002D21EF" w:rsidRDefault="002B31AB" w:rsidP="00050913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2D21EF">
        <w:rPr>
          <w:rFonts w:ascii="Times New Roman" w:hAnsi="Times New Roman" w:cs="Times New Roman"/>
        </w:rPr>
        <w:t xml:space="preserve"> </w:t>
      </w:r>
      <w:r w:rsidR="00050913" w:rsidRPr="002D21EF">
        <w:rPr>
          <w:rFonts w:ascii="Times New Roman" w:hAnsi="Times New Roman" w:cs="Times New Roman"/>
        </w:rPr>
        <w:t>Another aspect of my group</w:t>
      </w:r>
      <w:r w:rsidR="00F57F88" w:rsidRPr="002D21EF">
        <w:rPr>
          <w:rFonts w:ascii="Times New Roman" w:hAnsi="Times New Roman" w:cs="Times New Roman"/>
        </w:rPr>
        <w:t xml:space="preserve"> focuses on the generation of natural product-inspired small molecule-based leads in the areas of cancer, neurodegenerative disease, and antiviral</w:t>
      </w:r>
      <w:r w:rsidR="00434563" w:rsidRPr="002D21EF">
        <w:rPr>
          <w:rFonts w:ascii="Times New Roman" w:hAnsi="Times New Roman" w:cs="Times New Roman"/>
        </w:rPr>
        <w:t xml:space="preserve"> and antimicrobial chemotherapeutics. </w:t>
      </w:r>
    </w:p>
    <w:p w14:paraId="158F2616" w14:textId="78615AB6" w:rsidR="00A901CC" w:rsidRPr="002D21EF" w:rsidRDefault="00CE3F9A" w:rsidP="008D4F04">
      <w:pPr>
        <w:rPr>
          <w:rFonts w:ascii="Times New Roman" w:hAnsi="Times New Roman" w:cs="Times New Roman"/>
        </w:rPr>
      </w:pPr>
      <w:r w:rsidRPr="002D21EF">
        <w:rPr>
          <w:rFonts w:ascii="Times New Roman" w:hAnsi="Times New Roman" w:cs="Times New Roman"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15721983" behindDoc="0" locked="0" layoutInCell="1" allowOverlap="1" wp14:anchorId="158F2627" wp14:editId="5CFB2D36">
                <wp:simplePos x="0" y="0"/>
                <wp:positionH relativeFrom="column">
                  <wp:posOffset>0</wp:posOffset>
                </wp:positionH>
                <wp:positionV relativeFrom="paragraph">
                  <wp:posOffset>170180</wp:posOffset>
                </wp:positionV>
                <wp:extent cx="2597785" cy="244475"/>
                <wp:effectExtent l="0" t="0" r="0" b="0"/>
                <wp:wrapNone/>
                <wp:docPr id="18544808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97785" cy="244475"/>
                          <a:chOff x="0" y="0"/>
                          <a:chExt cx="2597760" cy="244475"/>
                        </a:xfrm>
                      </wpg:grpSpPr>
                      <wps:wsp>
                        <wps:cNvPr id="582188953" name="Text Box 49"/>
                        <wps:cNvSpPr txBox="1"/>
                        <wps:spPr>
                          <a:xfrm>
                            <a:off x="365760" y="0"/>
                            <a:ext cx="2232000" cy="244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8F263F" w14:textId="77777777" w:rsidR="008D4F04" w:rsidRPr="008D4F04" w:rsidRDefault="008D4F04" w:rsidP="008D4F04">
                              <w:pPr>
                                <w:rPr>
                                  <w:b/>
                                  <w:bCs/>
                                  <w:lang w:val="en-IN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IN"/>
                                </w:rPr>
                                <w:t>FUNDED PROJECTS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20184703" name="Group 43"/>
                        <wpg:cNvGrpSpPr/>
                        <wpg:grpSpPr>
                          <a:xfrm flipH="1">
                            <a:off x="0" y="73152"/>
                            <a:ext cx="1580920" cy="143332"/>
                            <a:chOff x="252968" y="0"/>
                            <a:chExt cx="1581672" cy="144000"/>
                          </a:xfrm>
                        </wpg:grpSpPr>
                        <wps:wsp>
                          <wps:cNvPr id="1911188059" name="Rectangle 38"/>
                          <wps:cNvSpPr/>
                          <wps:spPr>
                            <a:xfrm>
                              <a:off x="1438640" y="7952"/>
                              <a:ext cx="396000" cy="12600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75000"/>
                              </a:schemeClr>
                            </a:solidFill>
                            <a:ln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4344020" name="Rectangle 38"/>
                          <wps:cNvSpPr/>
                          <wps:spPr>
                            <a:xfrm>
                              <a:off x="252968" y="0"/>
                              <a:ext cx="1152548" cy="14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8F2627" id="Group 13" o:spid="_x0000_s1041" style="position:absolute;margin-left:0;margin-top:13.4pt;width:204.55pt;height:19.25pt;z-index:15721983" coordsize="25977,2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BW9AwQAAEMPAAAOAAAAZHJzL2Uyb0RvYy54bWzsV11v2zYUfR+w/0DwfbH1ZVlClCJLl2xA&#10;1gZNij4zFGULo0iOpGOnv36XpD4cOwG6DN2KoS8CRfJe3nvuPUfU6Ztdx9ED06aVosLRyRwjJqis&#10;W7Gq8Me7y5+WGBlLRE24FKzCj8zgN2c//nC6VSWL5VrymmkEToQpt6rCa2tVOZsZumYdMSdSMQGL&#10;jdQdsfCqV7Naky147/gsns8Xs63UtdKSMmNg9m1YxGfef9Mwat83jWEW8QpDbNY/tX/eu+fs7JSU&#10;K03UuqV9GOQVUXSkFXDo6OotsQRtdHvkqmuplkY29oTKbiabpqXM5wDZRPODbK603Cify6rcrtQI&#10;E0B7gNOr3dJ3D1da3aobHaKH4bWkfxjAZbZVq3J/3b2vps27RnfOCJJAO4/o44go21lEYTLOijxf&#10;ZhhRWIvTNM2zADldQ12OzOj6l33DBVTsqeGMlOFYH9wYzFZB95gJIPPPALpdE8U87sYBcKNRW1c4&#10;W8bRcllkCUaCdNDLdy7Ln+UOpYVLygUBux2WyO5gHvgwzJse4APMkkWWuySfAS5OoL1fzp+USht7&#10;xWSH3KDCGlrddyB5uDbWlW/a4qok5GXLuW93LtC2woskm3uDcQUsuPB1N2UI2KVkd/c7n38yJHMv&#10;60fIUcvAJqPoZQsxXBNjb4gG+kDYIAn2PTwaLuEs2Y8wWkv9+bl5tx+KBqsYbYGOFTZ/bohmGPHf&#10;BJSziNIU3Fr/kmZ5DC96f+V+f0VsugsJjI9AfBT1Q7ff8mHYaNl9AuU4d6fCEhEUzq6wHYYXNogE&#10;KA9l5+d+EzBWEXstbhV1rh2qDvu73SeiVV8GCz3xTg4NRMqDaoS9oR7nGyub1pfK4RxQ7eGHZnYN&#10;1fMtDKdOhNaIlmk+HzvRCwVK+wrts9b35RFtUcNb9euQxBMC50mUxYGjA4mjbDkvHOCOi1GaJEm/&#10;YSRxnMXFApR+6uOJyWAdLfJ4sE5dV4f2/M+YHBVRBFSeZ8VA5Q/AHiJWnKFkObR5z2WP4ECIQX5G&#10;1QM4lgvXmZB6XhwilxSLkcRR7Mf7qU8M/UISG8nb2vHYdZD/RrILrtEDgV4nlDJhM9+WfNP9Lusw&#10;n2cT4qOJl4cn3hzzwefXOuB5bTH2kTN3LhcfWAMq4z4ZPoMx0v3kAufMmtQsTEcv5uYdOs8NoDX6&#10;7h24y8UhcF6qIcp+vzNl/v4wGge1fCGwUNbRwp8shR2Nu1ZI/Vxm3I4nh/2DAAdoJmX4X+ottfrb&#10;Utx/4R4RgWAk8DVzihouEq9Wn2PdHTUbVDxLQZKDZh+p7t+WnvGW4Mj65P7wXTO+a8b+Texr39G+&#10;Mc2Y/kS8cvs/Nf957f8q3a/g/rvfNf37nv0FAAD//wMAUEsDBBQABgAIAAAAIQCSCF7w3gAAAAYB&#10;AAAPAAAAZHJzL2Rvd25yZXYueG1sTM/BSsNAEAbgu+A7LCN4s5u0NmjMpJSinopgK4i3aTJNQrOz&#10;IbtN0rd3Pdnj8A//fJOtJtOqgXvXWEGIZxEolsKWjVQIX/u3hydQzpOU1FphhAs7WOW3NxmlpR3l&#10;k4edr1QoEZcSQu19l2rtipoNuZntWEJ2tL0hH8a+0mVPYyg3rZ5HUaINNRIu1NTxpubitDsbhPeR&#10;xvUifh22p+Pm8rNffnxvY0a8v5vWL6A8T/5/Gf74gQ55MB3sWUqnWoTwiEeYJ8Ef0sfoOQZ1QEiW&#10;C9B5pq/5+S8AAAD//wMAUEsBAi0AFAAGAAgAAAAhALaDOJL+AAAA4QEAABMAAAAAAAAAAAAAAAAA&#10;AAAAAFtDb250ZW50X1R5cGVzXS54bWxQSwECLQAUAAYACAAAACEAOP0h/9YAAACUAQAACwAAAAAA&#10;AAAAAAAAAAAvAQAAX3JlbHMvLnJlbHNQSwECLQAUAAYACAAAACEAO6QVvQMEAABDDwAADgAAAAAA&#10;AAAAAAAAAAAuAgAAZHJzL2Uyb0RvYy54bWxQSwECLQAUAAYACAAAACEAkghe8N4AAAAGAQAADwAA&#10;AAAAAAAAAAAAAABdBgAAZHJzL2Rvd25yZXYueG1sUEsFBgAAAAAEAAQA8wAAAGgHAAAAAA==&#10;">
                <v:shape id="Text Box 49" o:spid="_x0000_s1042" type="#_x0000_t202" style="position:absolute;left:3657;width:22320;height:2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Hg4zAAAAOIAAAAPAAAAZHJzL2Rvd25yZXYueG1sRI9Ba8JA&#10;FITvhf6H5RV6qxtTUrbRVSQgLaU9aL14e2afSTD7Ns1uNe2vdwXB4zAz3zDT+WBbcaTeN441jEcJ&#10;COLSmYYrDZvv5ZMC4QOywdYxafgjD/PZ/d0Uc+NOvKLjOlQiQtjnqKEOocul9GVNFv3IdcTR27ve&#10;Yoiyr6Tp8RThtpVpkrxIiw3HhRo7KmoqD+tfq+GjWH7hapda9d8Wb5/7Rfez2WZaPz4MiwmIQEO4&#10;ha/td6MhU+lYqdfsGS6X4h2QszMAAAD//wMAUEsBAi0AFAAGAAgAAAAhANvh9svuAAAAhQEAABMA&#10;AAAAAAAAAAAAAAAAAAAAAFtDb250ZW50X1R5cGVzXS54bWxQSwECLQAUAAYACAAAACEAWvQsW78A&#10;AAAVAQAACwAAAAAAAAAAAAAAAAAfAQAAX3JlbHMvLnJlbHNQSwECLQAUAAYACAAAACEA4dh4OMwA&#10;AADiAAAADwAAAAAAAAAAAAAAAAAHAgAAZHJzL2Rvd25yZXYueG1sUEsFBgAAAAADAAMAtwAAAAAD&#10;AAAAAA==&#10;" filled="f" stroked="f" strokeweight=".5pt">
                  <v:textbox>
                    <w:txbxContent>
                      <w:p w14:paraId="158F263F" w14:textId="77777777" w:rsidR="008D4F04" w:rsidRPr="008D4F04" w:rsidRDefault="008D4F04" w:rsidP="008D4F04">
                        <w:pPr>
                          <w:rPr>
                            <w:b/>
                            <w:bCs/>
                            <w:lang w:val="en-IN"/>
                          </w:rPr>
                        </w:pPr>
                        <w:r>
                          <w:rPr>
                            <w:b/>
                            <w:bCs/>
                            <w:lang w:val="en-IN"/>
                          </w:rPr>
                          <w:t>FUNDED PROJECTS</w:t>
                        </w:r>
                      </w:p>
                    </w:txbxContent>
                  </v:textbox>
                </v:shape>
                <v:group id="Group 43" o:spid="_x0000_s1043" style="position:absolute;top:731;width:15809;height:1433;flip:x" coordorigin="2529" coordsize="15816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T6DyQAAAOIAAAAPAAAAZHJzL2Rvd25yZXYueG1sRI9PawIx&#10;FMTvgt8hvEJvbqIurWyNIoJFipdu/+DxsXndDd28LJuo229vBKHHYWZ+wyzXg2vFmfpgPWuYZgoE&#10;ceWN5VrD58dusgARIrLB1jNp+KMA69V4tMTC+Au/07mMtUgQDgVqaGLsCilD1ZDDkPmOOHk/vncY&#10;k+xraXq8JLhr5UypJ+nQclposKNtQ9VveXIavjY2p/z7+HZQFdHeyONraXOtHx+GzQuISEP8D9/b&#10;e6NhPlPTRf6s5nC7lO6AXF0BAAD//wMAUEsBAi0AFAAGAAgAAAAhANvh9svuAAAAhQEAABMAAAAA&#10;AAAAAAAAAAAAAAAAAFtDb250ZW50X1R5cGVzXS54bWxQSwECLQAUAAYACAAAACEAWvQsW78AAAAV&#10;AQAACwAAAAAAAAAAAAAAAAAfAQAAX3JlbHMvLnJlbHNQSwECLQAUAAYACAAAACEAbOk+g8kAAADi&#10;AAAADwAAAAAAAAAAAAAAAAAHAgAAZHJzL2Rvd25yZXYueG1sUEsFBgAAAAADAAMAtwAAAP0CAAAA&#10;AA==&#10;">
                  <v:rect id="Rectangle 38" o:spid="_x0000_s1044" style="position:absolute;left:14386;top:79;width:3960;height:1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cePxwAAAOMAAAAPAAAAZHJzL2Rvd25yZXYueG1sRE9fa8Iw&#10;EH8X/A7hhL1p2jFdrUYZZQPfhnUgvh3N2VSbS2ky7b79Mhj4eL//t94OthU36n3jWEE6S0AQV043&#10;XCv4OnxMMxA+IGtsHZOCH/Kw3YxHa8y1u/OebmWoRQxhn6MCE0KXS+krQxb9zHXEkTu73mKIZ19L&#10;3eM9httWPifJQlpsODYY7KgwVF3Lb6vAh/3Rl8XLqTvK1+JSfF7N4vCu1NNkeFuBCDSEh/jfvdNx&#10;/jJN0yxL5kv4+ykCIDe/AAAA//8DAFBLAQItABQABgAIAAAAIQDb4fbL7gAAAIUBAAATAAAAAAAA&#10;AAAAAAAAAAAAAABbQ29udGVudF9UeXBlc10ueG1sUEsBAi0AFAAGAAgAAAAhAFr0LFu/AAAAFQEA&#10;AAsAAAAAAAAAAAAAAAAAHwEAAF9yZWxzLy5yZWxzUEsBAi0AFAAGAAgAAAAhAJclx4/HAAAA4wAA&#10;AA8AAAAAAAAAAAAAAAAABwIAAGRycy9kb3ducmV2LnhtbFBLBQYAAAAAAwADALcAAAD7AgAAAAA=&#10;" fillcolor="#31849b [2408]" strokecolor="#31849b [2408]" strokeweight="2pt"/>
                  <v:rect id="Rectangle 38" o:spid="_x0000_s1045" style="position:absolute;left:2529;width:11526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d5OywAAAOMAAAAPAAAAZHJzL2Rvd25yZXYueG1sRI9Bb8Iw&#10;DIXvk/gPkSftNpJBBagjIIQATdppjAs3r/Haqo1TNVkp/34+TNrR9vN771tvR9+qgfpYB7bwMjWg&#10;iIvgai4tXD6PzytQMSE7bAOThTtF2G4mD2vMXbjxBw3nVCox4ZijhSqlLtc6FhV5jNPQEcvtO/Qe&#10;k4x9qV2PNzH3rZ4Zs9Aea5aECjvaV1Q05x9v4XC58nU+7Dudvg6mOS2Xx6Z+t/bpcdy9gko0pn/x&#10;3/ebk/qrRTbPMjMTCmGSBejNLwAAAP//AwBQSwECLQAUAAYACAAAACEA2+H2y+4AAACFAQAAEwAA&#10;AAAAAAAAAAAAAAAAAAAAW0NvbnRlbnRfVHlwZXNdLnhtbFBLAQItABQABgAIAAAAIQBa9CxbvwAA&#10;ABUBAAALAAAAAAAAAAAAAAAAAB8BAABfcmVscy8ucmVsc1BLAQItABQABgAIAAAAIQAoyd5OywAA&#10;AOMAAAAPAAAAAAAAAAAAAAAAAAcCAABkcnMvZG93bnJldi54bWxQSwUGAAAAAAMAAwC3AAAA/wIA&#10;AAAA&#10;" filled="f" strokecolor="#31849b [2408]" strokeweight=".5pt"/>
                </v:group>
              </v:group>
            </w:pict>
          </mc:Fallback>
        </mc:AlternateContent>
      </w:r>
    </w:p>
    <w:p w14:paraId="158F2617" w14:textId="06C657D9" w:rsidR="00A901CC" w:rsidRPr="002D21EF" w:rsidRDefault="00A901CC" w:rsidP="008D4F04">
      <w:pPr>
        <w:rPr>
          <w:rFonts w:ascii="Times New Roman" w:hAnsi="Times New Roman" w:cs="Times New Roman"/>
        </w:rPr>
      </w:pPr>
    </w:p>
    <w:p w14:paraId="158F2618" w14:textId="1A5AFF5B" w:rsidR="008D2BE5" w:rsidRPr="002D21EF" w:rsidRDefault="008D2BE5" w:rsidP="008D4F04">
      <w:pPr>
        <w:rPr>
          <w:rFonts w:ascii="Times New Roman" w:hAnsi="Times New Roman" w:cs="Times New Roman"/>
        </w:rPr>
      </w:pPr>
    </w:p>
    <w:p w14:paraId="0D46BE30" w14:textId="5C75C2E5" w:rsidR="001367BA" w:rsidRPr="002D21EF" w:rsidRDefault="001367BA" w:rsidP="00A323C8">
      <w:pPr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ascii="Times New Roman" w:hAnsi="Times New Roman" w:cs="Times New Roman"/>
          <w:iCs/>
        </w:rPr>
      </w:pPr>
      <w:r w:rsidRPr="002D21EF">
        <w:rPr>
          <w:rFonts w:ascii="Times New Roman" w:hAnsi="Times New Roman" w:cs="Times New Roman"/>
          <w:iCs/>
        </w:rPr>
        <w:t xml:space="preserve">A Novel Approach to the Construction of N-alkylated </w:t>
      </w:r>
      <w:proofErr w:type="spellStart"/>
      <w:r w:rsidRPr="002D21EF">
        <w:rPr>
          <w:rFonts w:ascii="Times New Roman" w:hAnsi="Times New Roman" w:cs="Times New Roman"/>
          <w:iCs/>
        </w:rPr>
        <w:t>Hydroxylaminolnterglycosidic</w:t>
      </w:r>
      <w:proofErr w:type="spellEnd"/>
      <w:r w:rsidRPr="002D21EF">
        <w:rPr>
          <w:rFonts w:ascii="Times New Roman" w:hAnsi="Times New Roman" w:cs="Times New Roman"/>
          <w:iCs/>
        </w:rPr>
        <w:t xml:space="preserve"> Linkages from glycal epoxides: Application in the synthesis of </w:t>
      </w:r>
      <w:proofErr w:type="spellStart"/>
      <w:r w:rsidRPr="002D21EF">
        <w:rPr>
          <w:rFonts w:ascii="Times New Roman" w:hAnsi="Times New Roman" w:cs="Times New Roman"/>
          <w:iCs/>
        </w:rPr>
        <w:t>esperamicin</w:t>
      </w:r>
      <w:proofErr w:type="spellEnd"/>
      <w:r w:rsidRPr="002D21EF">
        <w:rPr>
          <w:rFonts w:ascii="Times New Roman" w:hAnsi="Times New Roman" w:cs="Times New Roman"/>
          <w:iCs/>
        </w:rPr>
        <w:t>-calicheamicin cores.</w:t>
      </w:r>
      <w:r w:rsidR="00050913" w:rsidRPr="002D21EF">
        <w:rPr>
          <w:rFonts w:ascii="Times New Roman" w:hAnsi="Times New Roman" w:cs="Times New Roman"/>
          <w:iCs/>
        </w:rPr>
        <w:t xml:space="preserve"> (SERB, PI)</w:t>
      </w:r>
    </w:p>
    <w:p w14:paraId="1776EF7B" w14:textId="387C18A7" w:rsidR="00A323C8" w:rsidRPr="002D21EF" w:rsidRDefault="00A323C8" w:rsidP="00A323C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2D21EF">
        <w:rPr>
          <w:rFonts w:ascii="Times New Roman" w:hAnsi="Times New Roman" w:cs="Times New Roman"/>
          <w:iCs/>
          <w:lang w:val="en-IN"/>
        </w:rPr>
        <w:t xml:space="preserve">Exploiting chemical ecology for IPM: Deciphering the </w:t>
      </w:r>
      <w:proofErr w:type="spellStart"/>
      <w:r w:rsidRPr="002D21EF">
        <w:rPr>
          <w:rFonts w:ascii="Times New Roman" w:hAnsi="Times New Roman" w:cs="Times New Roman"/>
          <w:iCs/>
          <w:lang w:val="en-IN"/>
        </w:rPr>
        <w:t>phyto</w:t>
      </w:r>
      <w:proofErr w:type="spellEnd"/>
      <w:r w:rsidRPr="002D21EF">
        <w:rPr>
          <w:rFonts w:ascii="Times New Roman" w:hAnsi="Times New Roman" w:cs="Times New Roman"/>
          <w:iCs/>
          <w:lang w:val="en-IN"/>
        </w:rPr>
        <w:t>-</w:t>
      </w:r>
      <w:proofErr w:type="spellStart"/>
      <w:r w:rsidRPr="002D21EF">
        <w:rPr>
          <w:rFonts w:ascii="Times New Roman" w:hAnsi="Times New Roman" w:cs="Times New Roman"/>
          <w:iCs/>
          <w:lang w:val="en-IN"/>
        </w:rPr>
        <w:t>semio</w:t>
      </w:r>
      <w:proofErr w:type="spellEnd"/>
      <w:r w:rsidRPr="002D21EF">
        <w:rPr>
          <w:rFonts w:ascii="Times New Roman" w:hAnsi="Times New Roman" w:cs="Times New Roman"/>
          <w:iCs/>
          <w:lang w:val="en-IN"/>
        </w:rPr>
        <w:t>-chemicals involved in Insect-Plant interactions of major crop pests of North East Region-India.</w:t>
      </w:r>
      <w:r w:rsidR="00050913" w:rsidRPr="002D21EF">
        <w:rPr>
          <w:rFonts w:ascii="Times New Roman" w:hAnsi="Times New Roman" w:cs="Times New Roman"/>
          <w:iCs/>
          <w:lang w:val="en-IN"/>
        </w:rPr>
        <w:t xml:space="preserve"> (DBT, </w:t>
      </w:r>
      <w:proofErr w:type="spellStart"/>
      <w:r w:rsidR="00050913" w:rsidRPr="002D21EF">
        <w:rPr>
          <w:rFonts w:ascii="Times New Roman" w:hAnsi="Times New Roman" w:cs="Times New Roman"/>
          <w:iCs/>
          <w:lang w:val="en-IN"/>
        </w:rPr>
        <w:t>CoPI</w:t>
      </w:r>
      <w:proofErr w:type="spellEnd"/>
      <w:r w:rsidR="00050913" w:rsidRPr="002D21EF">
        <w:rPr>
          <w:rFonts w:ascii="Times New Roman" w:hAnsi="Times New Roman" w:cs="Times New Roman"/>
          <w:iCs/>
          <w:lang w:val="en-IN"/>
        </w:rPr>
        <w:t>)</w:t>
      </w:r>
    </w:p>
    <w:p w14:paraId="43C0D4A8" w14:textId="2587E64D" w:rsidR="00A323C8" w:rsidRPr="002D21EF" w:rsidRDefault="00A323C8" w:rsidP="00A323C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2D21EF">
        <w:rPr>
          <w:rFonts w:ascii="Times New Roman" w:hAnsi="Times New Roman" w:cs="Times New Roman"/>
          <w:iCs/>
        </w:rPr>
        <w:t>Discovery of Antivirals for COVID19 and other diseases.</w:t>
      </w:r>
      <w:r w:rsidR="00050913" w:rsidRPr="002D21EF">
        <w:rPr>
          <w:rFonts w:ascii="Times New Roman" w:hAnsi="Times New Roman" w:cs="Times New Roman"/>
          <w:iCs/>
        </w:rPr>
        <w:t xml:space="preserve"> (CSIR-FBR, PI)</w:t>
      </w:r>
    </w:p>
    <w:p w14:paraId="082EF6F1" w14:textId="696FDEC1" w:rsidR="00A323C8" w:rsidRPr="002D21EF" w:rsidRDefault="00A323C8" w:rsidP="00A323C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2D21EF">
        <w:rPr>
          <w:rFonts w:ascii="Times New Roman" w:hAnsi="Times New Roman" w:cs="Times New Roman"/>
          <w:iCs/>
          <w:lang w:val="en-IN"/>
        </w:rPr>
        <w:t>Repurposing of antiviral drugs for covid-19 drug.</w:t>
      </w:r>
      <w:r w:rsidR="00050913" w:rsidRPr="002D21EF">
        <w:rPr>
          <w:rFonts w:ascii="Times New Roman" w:hAnsi="Times New Roman" w:cs="Times New Roman"/>
          <w:iCs/>
          <w:lang w:val="en-IN"/>
        </w:rPr>
        <w:t xml:space="preserve"> (CSIR-HCP, PI)</w:t>
      </w:r>
    </w:p>
    <w:p w14:paraId="5BCED91C" w14:textId="2A40F28C" w:rsidR="00A323C8" w:rsidRPr="002D21EF" w:rsidRDefault="00A323C8" w:rsidP="00A323C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2D21EF">
        <w:rPr>
          <w:rFonts w:ascii="Times New Roman" w:hAnsi="Times New Roman" w:cs="Times New Roman"/>
        </w:rPr>
        <w:t>Synthesis of Dapagliflozin and sofosbuvir by novel glycosylation</w:t>
      </w:r>
      <w:r w:rsidR="00050913" w:rsidRPr="002D21EF">
        <w:rPr>
          <w:rFonts w:ascii="Times New Roman" w:hAnsi="Times New Roman" w:cs="Times New Roman"/>
        </w:rPr>
        <w:t xml:space="preserve"> (SERB, PI)</w:t>
      </w:r>
    </w:p>
    <w:p w14:paraId="0CBFE092" w14:textId="67552C51" w:rsidR="00A323C8" w:rsidRPr="002D21EF" w:rsidRDefault="00A323C8" w:rsidP="00A323C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2D21EF">
        <w:rPr>
          <w:rFonts w:ascii="Times New Roman" w:hAnsi="Times New Roman" w:cs="Times New Roman"/>
        </w:rPr>
        <w:t>Setting up a small molecule compound library screening platform for human serine protease TMPRSS2 and SARS-CoV2 RdRp.</w:t>
      </w:r>
      <w:r w:rsidR="00050913" w:rsidRPr="002D21EF">
        <w:rPr>
          <w:rFonts w:ascii="Times New Roman" w:hAnsi="Times New Roman" w:cs="Times New Roman"/>
        </w:rPr>
        <w:t xml:space="preserve"> (ICMR, Co-PI)</w:t>
      </w:r>
    </w:p>
    <w:p w14:paraId="040E0999" w14:textId="5981D82D" w:rsidR="00050913" w:rsidRPr="002D21EF" w:rsidRDefault="00050913" w:rsidP="00A323C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2D21EF">
        <w:rPr>
          <w:rFonts w:ascii="Times New Roman" w:hAnsi="Times New Roman" w:cs="Times New Roman"/>
        </w:rPr>
        <w:t>Discovery of anticancer Leads from Carbohydrate precursors using MCR (SERB, PI)</w:t>
      </w:r>
    </w:p>
    <w:p w14:paraId="2E2968FF" w14:textId="77777777" w:rsidR="00A323C8" w:rsidRPr="002D21EF" w:rsidRDefault="00A323C8" w:rsidP="00A323C8">
      <w:pPr>
        <w:pStyle w:val="ListParagraph"/>
        <w:spacing w:line="276" w:lineRule="auto"/>
        <w:ind w:left="720" w:firstLine="0"/>
        <w:jc w:val="both"/>
        <w:rPr>
          <w:rFonts w:ascii="Times New Roman" w:hAnsi="Times New Roman" w:cs="Times New Roman"/>
        </w:rPr>
      </w:pPr>
    </w:p>
    <w:p w14:paraId="158F261A" w14:textId="77777777" w:rsidR="001C0EDD" w:rsidRPr="002D21EF" w:rsidRDefault="001C0EDD" w:rsidP="008D4F04">
      <w:pPr>
        <w:rPr>
          <w:rFonts w:ascii="Times New Roman" w:hAnsi="Times New Roman" w:cs="Times New Roman"/>
        </w:rPr>
      </w:pPr>
    </w:p>
    <w:p w14:paraId="158F261B" w14:textId="40F879FD" w:rsidR="00EA779B" w:rsidRPr="002D21EF" w:rsidRDefault="00CE3F9A" w:rsidP="008D4F04">
      <w:pPr>
        <w:rPr>
          <w:rFonts w:ascii="Times New Roman" w:hAnsi="Times New Roman" w:cs="Times New Roman"/>
        </w:rPr>
      </w:pPr>
      <w:r w:rsidRPr="002D21EF">
        <w:rPr>
          <w:rFonts w:ascii="Times New Roman" w:hAnsi="Times New Roman" w:cs="Times New Roman"/>
          <w:noProof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252086784" behindDoc="0" locked="0" layoutInCell="1" allowOverlap="1" wp14:anchorId="158F2628" wp14:editId="61D19971">
                <wp:simplePos x="0" y="0"/>
                <wp:positionH relativeFrom="margin">
                  <wp:posOffset>0</wp:posOffset>
                </wp:positionH>
                <wp:positionV relativeFrom="paragraph">
                  <wp:posOffset>2540</wp:posOffset>
                </wp:positionV>
                <wp:extent cx="2597150" cy="244475"/>
                <wp:effectExtent l="0" t="0" r="0" b="0"/>
                <wp:wrapNone/>
                <wp:docPr id="148053802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97150" cy="244475"/>
                          <a:chOff x="0" y="0"/>
                          <a:chExt cx="2597760" cy="244475"/>
                        </a:xfrm>
                      </wpg:grpSpPr>
                      <wps:wsp>
                        <wps:cNvPr id="651098326" name="Text Box 49"/>
                        <wps:cNvSpPr txBox="1"/>
                        <wps:spPr>
                          <a:xfrm>
                            <a:off x="365760" y="0"/>
                            <a:ext cx="2232000" cy="244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8F2640" w14:textId="77777777" w:rsidR="008D4F04" w:rsidRPr="008D4F04" w:rsidRDefault="008D4F04" w:rsidP="008D4F04">
                              <w:pPr>
                                <w:rPr>
                                  <w:b/>
                                  <w:bCs/>
                                  <w:lang w:val="en-IN"/>
                                </w:rPr>
                              </w:pPr>
                              <w:r w:rsidRPr="008D4F04">
                                <w:rPr>
                                  <w:b/>
                                  <w:bCs/>
                                  <w:lang w:val="en-IN"/>
                                </w:rPr>
                                <w:t>MAJOR ACHIEVEMENTS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1293808" name="Group 43"/>
                        <wpg:cNvGrpSpPr/>
                        <wpg:grpSpPr>
                          <a:xfrm flipH="1">
                            <a:off x="0" y="73152"/>
                            <a:ext cx="1869254" cy="143332"/>
                            <a:chOff x="-35502" y="0"/>
                            <a:chExt cx="1870142" cy="144000"/>
                          </a:xfrm>
                        </wpg:grpSpPr>
                        <wps:wsp>
                          <wps:cNvPr id="1576288686" name="Rectangle 38"/>
                          <wps:cNvSpPr/>
                          <wps:spPr>
                            <a:xfrm>
                              <a:off x="1438640" y="7952"/>
                              <a:ext cx="396000" cy="12600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75000"/>
                              </a:schemeClr>
                            </a:solidFill>
                            <a:ln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961951" name="Rectangle 38"/>
                          <wps:cNvSpPr/>
                          <wps:spPr>
                            <a:xfrm>
                              <a:off x="-35502" y="0"/>
                              <a:ext cx="1441022" cy="14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8F2628" id="Group 8" o:spid="_x0000_s1046" style="position:absolute;margin-left:0;margin-top:.2pt;width:204.5pt;height:19.25pt;z-index:252086784;mso-position-horizontal-relative:margin" coordsize="25977,2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ZT8AwQAAEEPAAAOAAAAZHJzL2Uyb0RvYy54bWzsV99v2zYQfh+w/4HQe2PrpyUhTpGlSzYg&#10;a4MmQ58ZirKFUSRH0rGzv35HUqIcOwHaDN2KoS8CRR6Pd9/d94k6fbvrGXqgSneCL6P4ZB4hyolo&#10;Or5aRr/fXb4pI6QN5g1mgtNl9Eh19Pbsxx9Ot7KmiVgL1lCFwAnX9VYuo7Uxsp7NNFnTHusTISmH&#10;xVaoHht4VatZo/AWvPdslsznxWwrVCOVIFRrmH3nF6Mz579tKTEf2lZTg9gygtiMeyr3vLfP2dkp&#10;rlcKy3VHhjDwK6Loccfh0ODqHTYYbVR35KrviBJatOaEiH4m2rYj1OUA2cTzg2yulNhIl8uq3q5k&#10;gAmgPcDp1W7J+4crJW/ljfLRw/BakD804DLbylW9v27fV5PxrlW93QRJoJ1D9DEgSncGEZhM8moR&#10;5wA8gbUky7JF7iEna6jL0Tay/nlv46I42jjDtT/WBReC2UroHj0BpP8ZQLdrLKnDXVsAbhTqmmVU&#10;5PG8KtOkiBDHPfTync3yJ7FDWWWTskGAtcUSmR3MAx/GeT0AfIBZWuQuyWeAS1Jo75fzx7VU2lxR&#10;0SM7WEYKWt11IH641saWbzKxVeLismPMtTvjaAvppFCXJyuwg3FXd137gG1KZne/c/lnYzL3onmE&#10;HJXwbNKSXHYQwzXW5gYroA+EDZJgPsCjZQLOEsMoQmuh/npu3tpD0WA1Qlug4zLSf26wohFiv3Io&#10;ZxVnGbg17iXLFwm8qP2V+/0VvukvBDA+BvGRxA2tvWHjsFWi/wTKcW5PhSXMCZy9jMw4vDBeJEB5&#10;CD0/d0bAWInNNb+VxLq22Fns73afsJJDGQz0xHsxNhCuD6rhbT3q5xsj2s6VyuLsUR3gh2a2DTXw&#10;zQ+nTozzOKnScg7a6jvRCQXKUl+hfda6vjyiLWpZJ38Zk3hC4EUa54n1g+uRxHFZVEmeeRLHWZqm&#10;g0Eg8Zs0z+dJhKY+npgcl4t5nMGilQBbRehq357/GZNjYF1SlkUZqPwR2IP5ilGUlmObD1x2CI6E&#10;GOUnqB7AURa2MyG5RXWIXFoVgcRx4sb7qU8M/UwSa8G6xvLYlsd9I+kFU+gBQ69jQig3uWtLtul/&#10;E42fX+QT4mGLk4cn3izzwefXOuB5bdHmkVF7LuMfaQsqYz8ZLoMQ6X5ynnN6jRvqp+HTErop7HC5&#10;OYfWcwtoBd+DA3u5OATOSTVEOdjbrdTdH8Jmr5bhmKeB+bKGHe5kwU3Y3HdcqOcyYyac7O1HAfbQ&#10;TMrwv9RbYtS3pbj/wj0ij6sirnL4NnnxfrX2HKtuUOwsi+fJy5r7xcLz8u3hu2J8V4z9e9jXvqF9&#10;Y4ox/Yc43Xb/ae4DNPxT2h/B/XdnNf35nv0NAAD//wMAUEsDBBQABgAIAAAAIQAxz3C73AAAAAQB&#10;AAAPAAAAZHJzL2Rvd25yZXYueG1sTI9Ba8JAFITvhf6H5Qm91U2qLRqzEZG2JymohdLbM3kmwezb&#10;kF2T+O/7emqPwwwz36Tr0Taqp87Xjg3E0wgUce6KmksDn8e3xwUoH5ALbByTgRt5WGf3dykmhRt4&#10;T/0hlEpK2CdooAqhTbT2eUUW/dS1xOKdXWcxiOxKXXQ4SLlt9FMUvWiLNctChS1tK8ovh6s18D7g&#10;sJnFr/3uct7evo/PH1+7mIx5mIybFahAY/gLwy++oEMmTCd35cKrxoAcCQbmoMSbR0uRJwOzxRJ0&#10;lur/8NkPAAAA//8DAFBLAQItABQABgAIAAAAIQC2gziS/gAAAOEBAAATAAAAAAAAAAAAAAAAAAAA&#10;AABbQ29udGVudF9UeXBlc10ueG1sUEsBAi0AFAAGAAgAAAAhADj9If/WAAAAlAEAAAsAAAAAAAAA&#10;AAAAAAAALwEAAF9yZWxzLy5yZWxzUEsBAi0AFAAGAAgAAAAhADvtlPwDBAAAQQ8AAA4AAAAAAAAA&#10;AAAAAAAALgIAAGRycy9lMm9Eb2MueG1sUEsBAi0AFAAGAAgAAAAhADHPcLvcAAAABAEAAA8AAAAA&#10;AAAAAAAAAAAAXQYAAGRycy9kb3ducmV2LnhtbFBLBQYAAAAABAAEAPMAAABmBwAAAAA=&#10;">
                <v:shape id="Text Box 49" o:spid="_x0000_s1047" type="#_x0000_t202" style="position:absolute;left:3657;width:22320;height:2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VVUzAAAAOIAAAAPAAAAZHJzL2Rvd25yZXYueG1sRI9Ba8JA&#10;FITvQv/D8gq96caIIY2uIgGxlHow9dLbM/tMQrNv0+xW0/56tyD0OMzMN8xyPZhWXKh3jWUF00kE&#10;gri0uuFKwfF9O05BOI+ssbVMCn7IwXr1MFpipu2VD3QpfCUChF2GCmrvu0xKV9Zk0E1sRxy8s+0N&#10;+iD7SuoerwFuWhlHUSINNhwWauwor6n8LL6Ngtd8u8fDKTbpb5vv3s6b7uv4MVfq6XHYLEB4Gvx/&#10;+N5+0QqS+TR6TmdxAn+Xwh2QqxsAAAD//wMAUEsBAi0AFAAGAAgAAAAhANvh9svuAAAAhQEAABMA&#10;AAAAAAAAAAAAAAAAAAAAAFtDb250ZW50X1R5cGVzXS54bWxQSwECLQAUAAYACAAAACEAWvQsW78A&#10;AAAVAQAACwAAAAAAAAAAAAAAAAAfAQAAX3JlbHMvLnJlbHNQSwECLQAUAAYACAAAACEAdylVVMwA&#10;AADiAAAADwAAAAAAAAAAAAAAAAAHAgAAZHJzL2Rvd25yZXYueG1sUEsFBgAAAAADAAMAtwAAAAAD&#10;AAAAAA==&#10;" filled="f" stroked="f" strokeweight=".5pt">
                  <v:textbox>
                    <w:txbxContent>
                      <w:p w14:paraId="158F2640" w14:textId="77777777" w:rsidR="008D4F04" w:rsidRPr="008D4F04" w:rsidRDefault="008D4F04" w:rsidP="008D4F04">
                        <w:pPr>
                          <w:rPr>
                            <w:b/>
                            <w:bCs/>
                            <w:lang w:val="en-IN"/>
                          </w:rPr>
                        </w:pPr>
                        <w:r w:rsidRPr="008D4F04">
                          <w:rPr>
                            <w:b/>
                            <w:bCs/>
                            <w:lang w:val="en-IN"/>
                          </w:rPr>
                          <w:t>MAJOR ACHIEVEMENTS</w:t>
                        </w:r>
                      </w:p>
                    </w:txbxContent>
                  </v:textbox>
                </v:shape>
                <v:group id="Group 43" o:spid="_x0000_s1048" style="position:absolute;top:731;width:18692;height:1433;flip:x" coordorigin="-355" coordsize="18701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2mtxgAAAOIAAAAPAAAAZHJzL2Rvd25yZXYueG1sRE9NSwMx&#10;EL0L/ocwBW82aV1LXZuWIihFvHSr0uOwGXdDN5NlE9v13zsHwePjfa82Y+jUmYbkI1uYTQ0o4jo6&#10;z42F98Pz7RJUysgOu8hk4YcSbNbXVyssXbzwns5VbpSEcCrRQptzX2qd6pYCpmnsiYX7ikPALHBo&#10;tBvwIuGh03NjFjqgZ2losaenlupT9R0sfGx9QcXn8fXN1EQ7p48vlS+svZmM20dQmcb8L/5z75zM&#10;v5/NH+6WRjbLJcGg178AAAD//wMAUEsBAi0AFAAGAAgAAAAhANvh9svuAAAAhQEAABMAAAAAAAAA&#10;AAAAAAAAAAAAAFtDb250ZW50X1R5cGVzXS54bWxQSwECLQAUAAYACAAAACEAWvQsW78AAAAVAQAA&#10;CwAAAAAAAAAAAAAAAAAfAQAAX3JlbHMvLnJlbHNQSwECLQAUAAYACAAAACEAvXdprcYAAADiAAAA&#10;DwAAAAAAAAAAAAAAAAAHAgAAZHJzL2Rvd25yZXYueG1sUEsFBgAAAAADAAMAtwAAAPoCAAAAAA==&#10;">
                  <v:rect id="Rectangle 38" o:spid="_x0000_s1049" style="position:absolute;left:14386;top:79;width:3960;height:1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uO+xwAAAOMAAAAPAAAAZHJzL2Rvd25yZXYueG1sRE9fa8Iw&#10;EH8f+B3CCb7NdOJi6YwixYFvwzqQvR3NrelsLqXJtH77ZTDY4/3+33o7uk5caQitZw1P8wwEce1N&#10;y42G99PrYw4iRGSDnWfScKcA283kYY2F8Tc+0rWKjUghHArUYGPsCylDbclhmPueOHGffnAY0zk0&#10;0gx4S+Guk4ssU9Jhy6nBYk+lpfpSfTsNIR7PoSqXH/1Zrsqv8u1i1Wmv9Ww67l5ARBrjv/jPfTBp&#10;/vNKLfJc5Qp+f0oAyM0PAAAA//8DAFBLAQItABQABgAIAAAAIQDb4fbL7gAAAIUBAAATAAAAAAAA&#10;AAAAAAAAAAAAAABbQ29udGVudF9UeXBlc10ueG1sUEsBAi0AFAAGAAgAAAAhAFr0LFu/AAAAFQEA&#10;AAsAAAAAAAAAAAAAAAAAHwEAAF9yZWxzLy5yZWxzUEsBAi0AFAAGAAgAAAAhADb2477HAAAA4wAA&#10;AA8AAAAAAAAAAAAAAAAABwIAAGRycy9kb3ducmV2LnhtbFBLBQYAAAAAAwADALcAAAD7AgAAAAA=&#10;" fillcolor="#31849b [2408]" strokecolor="#31849b [2408]" strokeweight="2pt"/>
                  <v:rect id="Rectangle 38" o:spid="_x0000_s1050" style="position:absolute;left:-355;width:1441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a0nyAAAAOEAAAAPAAAAZHJzL2Rvd25yZXYueG1sRI9Li8JA&#10;EITvC/6HoQVv6ySKr+goIros7MnHxVubaZOQTE/IjDH++52FBY9FVX1FrTadqURLjSssK4iHEQji&#10;1OqCMwWX8+FzDsJ5ZI2VZVLwIgebde9jhYm2Tz5Se/KZCBB2CSrIva8TKV2ak0E3tDVx8O62MeiD&#10;bDKpG3wGuKnkKIqm0mDBYSHHmnY5peXpYRTsL1e+jttdLf1tH5Vfs9mhLH6UGvS77RKEp86/w//t&#10;b61gEi+m8WISw9+j8Abk+hcAAP//AwBQSwECLQAUAAYACAAAACEA2+H2y+4AAACFAQAAEwAAAAAA&#10;AAAAAAAAAAAAAAAAW0NvbnRlbnRfVHlwZXNdLnhtbFBLAQItABQABgAIAAAAIQBa9CxbvwAAABUB&#10;AAALAAAAAAAAAAAAAAAAAB8BAABfcmVscy8ucmVsc1BLAQItABQABgAIAAAAIQAIHa0nyAAAAOEA&#10;AAAPAAAAAAAAAAAAAAAAAAcCAABkcnMvZG93bnJldi54bWxQSwUGAAAAAAMAAwC3AAAA/AIAAAAA&#10;" filled="f" strokecolor="#31849b [2408]" strokeweight=".5pt"/>
                </v:group>
                <w10:wrap anchorx="margin"/>
              </v:group>
            </w:pict>
          </mc:Fallback>
        </mc:AlternateContent>
      </w:r>
    </w:p>
    <w:p w14:paraId="158F261C" w14:textId="77777777" w:rsidR="00EA779B" w:rsidRPr="002D21EF" w:rsidRDefault="00EA779B" w:rsidP="008D4F04">
      <w:pPr>
        <w:rPr>
          <w:rFonts w:ascii="Times New Roman" w:hAnsi="Times New Roman" w:cs="Times New Roman"/>
        </w:rPr>
      </w:pPr>
    </w:p>
    <w:p w14:paraId="654494C6" w14:textId="09ABDABF" w:rsidR="00261149" w:rsidRPr="00261149" w:rsidRDefault="00261149" w:rsidP="00BC7F8D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261149">
        <w:rPr>
          <w:rFonts w:ascii="Times New Roman" w:hAnsi="Times New Roman" w:cs="Times New Roman"/>
          <w:bCs/>
        </w:rPr>
        <w:t xml:space="preserve">Joined as an editorial board member </w:t>
      </w:r>
      <w:r>
        <w:rPr>
          <w:rFonts w:ascii="Times New Roman" w:hAnsi="Times New Roman" w:cs="Times New Roman"/>
          <w:bCs/>
        </w:rPr>
        <w:t>in Chemistry &amp; Biodiversity, Wiley, 2025.</w:t>
      </w:r>
    </w:p>
    <w:p w14:paraId="158F261E" w14:textId="73BAEDE0" w:rsidR="001C0EDD" w:rsidRPr="00261149" w:rsidRDefault="00A323C8" w:rsidP="00BC7F8D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261149">
        <w:rPr>
          <w:rFonts w:ascii="Times New Roman" w:hAnsi="Times New Roman" w:cs="Times New Roman"/>
          <w:bCs/>
        </w:rPr>
        <w:t xml:space="preserve">Received </w:t>
      </w:r>
      <w:r w:rsidR="008E1DDE" w:rsidRPr="00261149">
        <w:rPr>
          <w:rFonts w:ascii="Times New Roman" w:hAnsi="Times New Roman" w:cs="Times New Roman"/>
          <w:bCs/>
        </w:rPr>
        <w:t>ACCT (</w:t>
      </w:r>
      <w:r w:rsidRPr="00261149">
        <w:rPr>
          <w:rFonts w:ascii="Times New Roman" w:hAnsi="Times New Roman" w:cs="Times New Roman"/>
          <w:bCs/>
        </w:rPr>
        <w:t xml:space="preserve">I) Excellence in Carbohydrate Research Award-2024 sponsored by </w:t>
      </w:r>
      <w:proofErr w:type="spellStart"/>
      <w:r w:rsidRPr="00261149">
        <w:rPr>
          <w:rFonts w:ascii="Times New Roman" w:hAnsi="Times New Roman" w:cs="Times New Roman"/>
          <w:bCs/>
        </w:rPr>
        <w:t>PfP</w:t>
      </w:r>
      <w:proofErr w:type="spellEnd"/>
      <w:r w:rsidRPr="00261149">
        <w:rPr>
          <w:rFonts w:ascii="Times New Roman" w:hAnsi="Times New Roman" w:cs="Times New Roman"/>
          <w:bCs/>
        </w:rPr>
        <w:t>,</w:t>
      </w:r>
      <w:r w:rsidR="00021F6B" w:rsidRPr="00261149">
        <w:rPr>
          <w:rFonts w:ascii="Times New Roman" w:hAnsi="Times New Roman" w:cs="Times New Roman"/>
          <w:bCs/>
        </w:rPr>
        <w:t xml:space="preserve"> </w:t>
      </w:r>
      <w:r w:rsidRPr="00261149">
        <w:rPr>
          <w:rFonts w:ascii="Times New Roman" w:hAnsi="Times New Roman" w:cs="Times New Roman"/>
          <w:bCs/>
        </w:rPr>
        <w:t>Houston</w:t>
      </w:r>
      <w:r w:rsidR="008E1DDE" w:rsidRPr="00261149">
        <w:rPr>
          <w:rFonts w:ascii="Times New Roman" w:hAnsi="Times New Roman" w:cs="Times New Roman"/>
          <w:bCs/>
        </w:rPr>
        <w:t>, Texas</w:t>
      </w:r>
      <w:r w:rsidRPr="00261149">
        <w:rPr>
          <w:rFonts w:ascii="Times New Roman" w:hAnsi="Times New Roman" w:cs="Times New Roman"/>
          <w:bCs/>
        </w:rPr>
        <w:t>, USA</w:t>
      </w:r>
      <w:r w:rsidR="00021F6B" w:rsidRPr="00261149">
        <w:rPr>
          <w:rFonts w:ascii="Times New Roman" w:hAnsi="Times New Roman" w:cs="Times New Roman"/>
          <w:bCs/>
        </w:rPr>
        <w:t>.</w:t>
      </w:r>
      <w:r w:rsidRPr="00261149">
        <w:rPr>
          <w:rFonts w:ascii="Times New Roman" w:hAnsi="Times New Roman" w:cs="Times New Roman"/>
          <w:bCs/>
        </w:rPr>
        <w:t xml:space="preserve"> </w:t>
      </w:r>
    </w:p>
    <w:p w14:paraId="446D6660" w14:textId="74243B6F" w:rsidR="00A323C8" w:rsidRPr="002D21EF" w:rsidRDefault="00A323C8" w:rsidP="00BC7F8D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2D21EF">
        <w:rPr>
          <w:rFonts w:ascii="Times New Roman" w:hAnsi="Times New Roman" w:cs="Times New Roman"/>
          <w:bCs/>
        </w:rPr>
        <w:t>Joined as an editorial board member Journal of Carbohydrate Chemistry (JCC), Taylor &amp; Francis</w:t>
      </w:r>
      <w:r w:rsidR="00021F6B" w:rsidRPr="002D21EF">
        <w:rPr>
          <w:rFonts w:ascii="Times New Roman" w:hAnsi="Times New Roman" w:cs="Times New Roman"/>
          <w:bCs/>
        </w:rPr>
        <w:t xml:space="preserve"> </w:t>
      </w:r>
      <w:r w:rsidRPr="002D21EF">
        <w:rPr>
          <w:rFonts w:ascii="Times New Roman" w:hAnsi="Times New Roman" w:cs="Times New Roman"/>
          <w:bCs/>
        </w:rPr>
        <w:t xml:space="preserve">in 2023 for five years. </w:t>
      </w:r>
    </w:p>
    <w:p w14:paraId="2DAE394D" w14:textId="0950895F" w:rsidR="00A323C8" w:rsidRPr="002D21EF" w:rsidRDefault="00A323C8" w:rsidP="00BC7F8D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bookmarkStart w:id="0" w:name="_Hlk185249305"/>
      <w:r w:rsidRPr="002D21EF">
        <w:rPr>
          <w:rFonts w:ascii="Times New Roman" w:hAnsi="Times New Roman" w:cs="Times New Roman"/>
        </w:rPr>
        <w:t>Received “</w:t>
      </w:r>
      <w:r w:rsidRPr="002D21EF">
        <w:rPr>
          <w:rFonts w:ascii="Times New Roman" w:hAnsi="Times New Roman" w:cs="Times New Roman"/>
          <w:b/>
        </w:rPr>
        <w:t xml:space="preserve">CSRI Bronze Medal-2023” </w:t>
      </w:r>
      <w:r w:rsidRPr="002D21EF">
        <w:rPr>
          <w:rFonts w:ascii="Times New Roman" w:hAnsi="Times New Roman" w:cs="Times New Roman"/>
        </w:rPr>
        <w:t xml:space="preserve">by </w:t>
      </w:r>
      <w:r w:rsidR="00021F6B" w:rsidRPr="002D21EF">
        <w:rPr>
          <w:rFonts w:ascii="Times New Roman" w:hAnsi="Times New Roman" w:cs="Times New Roman"/>
        </w:rPr>
        <w:t xml:space="preserve">the </w:t>
      </w:r>
      <w:r w:rsidRPr="002D21EF">
        <w:rPr>
          <w:rFonts w:ascii="Times New Roman" w:hAnsi="Times New Roman" w:cs="Times New Roman"/>
        </w:rPr>
        <w:t xml:space="preserve">Chemical </w:t>
      </w:r>
      <w:r w:rsidR="00021F6B" w:rsidRPr="002D21EF">
        <w:rPr>
          <w:rFonts w:ascii="Times New Roman" w:hAnsi="Times New Roman" w:cs="Times New Roman"/>
        </w:rPr>
        <w:t>R</w:t>
      </w:r>
      <w:r w:rsidRPr="002D21EF">
        <w:rPr>
          <w:rFonts w:ascii="Times New Roman" w:hAnsi="Times New Roman" w:cs="Times New Roman"/>
        </w:rPr>
        <w:t xml:space="preserve">esearch </w:t>
      </w:r>
      <w:r w:rsidR="00021F6B" w:rsidRPr="002D21EF">
        <w:rPr>
          <w:rFonts w:ascii="Times New Roman" w:hAnsi="Times New Roman" w:cs="Times New Roman"/>
        </w:rPr>
        <w:t>S</w:t>
      </w:r>
      <w:r w:rsidRPr="002D21EF">
        <w:rPr>
          <w:rFonts w:ascii="Times New Roman" w:hAnsi="Times New Roman" w:cs="Times New Roman"/>
        </w:rPr>
        <w:t>ociety of India</w:t>
      </w:r>
      <w:bookmarkEnd w:id="0"/>
      <w:r w:rsidRPr="002D21EF">
        <w:rPr>
          <w:rFonts w:ascii="Times New Roman" w:hAnsi="Times New Roman" w:cs="Times New Roman"/>
        </w:rPr>
        <w:t>.</w:t>
      </w:r>
    </w:p>
    <w:p w14:paraId="5FB75A69" w14:textId="61BCBEBC" w:rsidR="00A323C8" w:rsidRPr="002D21EF" w:rsidRDefault="00A323C8" w:rsidP="00BC7F8D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2D21EF">
        <w:rPr>
          <w:rFonts w:ascii="Times New Roman" w:hAnsi="Times New Roman" w:cs="Times New Roman"/>
        </w:rPr>
        <w:t xml:space="preserve">Received </w:t>
      </w:r>
      <w:r w:rsidRPr="002D21EF">
        <w:rPr>
          <w:rFonts w:ascii="Times New Roman" w:hAnsi="Times New Roman" w:cs="Times New Roman"/>
          <w:b/>
        </w:rPr>
        <w:t xml:space="preserve">"2020 Professor D.K. Banerjee Memorial Lecture Award” </w:t>
      </w:r>
      <w:r w:rsidRPr="002D21EF">
        <w:rPr>
          <w:rFonts w:ascii="Times New Roman" w:hAnsi="Times New Roman" w:cs="Times New Roman"/>
        </w:rPr>
        <w:t>at Pfizer Symposium organized by Indian Institute of Science, Bangalore, February 2020.</w:t>
      </w:r>
    </w:p>
    <w:p w14:paraId="6A40E571" w14:textId="05FC9CDA" w:rsidR="00BC7F8D" w:rsidRPr="002D21EF" w:rsidRDefault="00BC7F8D" w:rsidP="00BC7F8D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2D21EF">
        <w:rPr>
          <w:rFonts w:ascii="Times New Roman" w:hAnsi="Times New Roman" w:cs="Times New Roman"/>
        </w:rPr>
        <w:t xml:space="preserve">Received </w:t>
      </w:r>
      <w:r w:rsidRPr="002D21EF">
        <w:rPr>
          <w:rFonts w:ascii="Times New Roman" w:hAnsi="Times New Roman" w:cs="Times New Roman"/>
          <w:b/>
        </w:rPr>
        <w:t>“Resource Person Award”</w:t>
      </w:r>
      <w:r w:rsidRPr="002D21EF">
        <w:rPr>
          <w:rFonts w:ascii="Times New Roman" w:hAnsi="Times New Roman" w:cs="Times New Roman"/>
        </w:rPr>
        <w:t xml:space="preserve"> at Natural Products in Holistic Healthcare organized by IIT (BHU), Varanasi, December 2020</w:t>
      </w:r>
    </w:p>
    <w:p w14:paraId="565408E8" w14:textId="18CF84A7" w:rsidR="00A323C8" w:rsidRPr="002D21EF" w:rsidRDefault="00BC7F8D" w:rsidP="00BC7F8D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2D21EF">
        <w:rPr>
          <w:rFonts w:ascii="Times New Roman" w:hAnsi="Times New Roman" w:cs="Times New Roman"/>
          <w:bCs/>
        </w:rPr>
        <w:t>Received</w:t>
      </w:r>
      <w:r w:rsidRPr="002D21EF">
        <w:rPr>
          <w:rFonts w:ascii="Times New Roman" w:hAnsi="Times New Roman" w:cs="Times New Roman"/>
          <w:b/>
          <w:bCs/>
        </w:rPr>
        <w:t xml:space="preserve"> Dr.</w:t>
      </w:r>
      <w:r w:rsidRPr="002D21EF">
        <w:rPr>
          <w:rFonts w:ascii="Times New Roman" w:hAnsi="Times New Roman" w:cs="Times New Roman"/>
          <w:i/>
          <w:iCs/>
        </w:rPr>
        <w:t> </w:t>
      </w:r>
      <w:r w:rsidRPr="002D21EF">
        <w:rPr>
          <w:rFonts w:ascii="Times New Roman" w:hAnsi="Times New Roman" w:cs="Times New Roman"/>
          <w:b/>
          <w:bCs/>
        </w:rPr>
        <w:t xml:space="preserve">H C Srivastava Memorial Award-2019 </w:t>
      </w:r>
      <w:r w:rsidRPr="002D21EF">
        <w:rPr>
          <w:rFonts w:ascii="Times New Roman" w:hAnsi="Times New Roman" w:cs="Times New Roman"/>
          <w:bCs/>
        </w:rPr>
        <w:t>by the ACCTI Executive Committee members</w:t>
      </w:r>
      <w:r w:rsidRPr="002D21EF">
        <w:rPr>
          <w:rFonts w:ascii="Times New Roman" w:hAnsi="Times New Roman" w:cs="Times New Roman"/>
          <w:b/>
          <w:bCs/>
        </w:rPr>
        <w:t xml:space="preserve"> </w:t>
      </w:r>
      <w:r w:rsidRPr="002D21EF">
        <w:rPr>
          <w:rFonts w:ascii="Times New Roman" w:hAnsi="Times New Roman" w:cs="Times New Roman"/>
          <w:bCs/>
        </w:rPr>
        <w:t>in</w:t>
      </w:r>
      <w:r w:rsidRPr="002D21EF">
        <w:rPr>
          <w:rFonts w:ascii="Times New Roman" w:hAnsi="Times New Roman" w:cs="Times New Roman"/>
          <w:b/>
          <w:bCs/>
        </w:rPr>
        <w:t> </w:t>
      </w:r>
      <w:r w:rsidRPr="002D21EF">
        <w:rPr>
          <w:rFonts w:ascii="Times New Roman" w:hAnsi="Times New Roman" w:cs="Times New Roman"/>
        </w:rPr>
        <w:t>the International Carbohydrate Conference (CARBO-XXXIV) organized by the University of Lucknow, 2019.</w:t>
      </w:r>
    </w:p>
    <w:p w14:paraId="11F9A4A0" w14:textId="244D83C4" w:rsidR="00BC7F8D" w:rsidRPr="002D21EF" w:rsidRDefault="00BC7F8D" w:rsidP="00BC7F8D">
      <w:pPr>
        <w:widowControl/>
        <w:numPr>
          <w:ilvl w:val="0"/>
          <w:numId w:val="6"/>
        </w:numPr>
        <w:autoSpaceDE/>
        <w:autoSpaceDN/>
        <w:spacing w:after="200" w:line="276" w:lineRule="auto"/>
        <w:jc w:val="both"/>
        <w:rPr>
          <w:rFonts w:ascii="Times New Roman" w:hAnsi="Times New Roman" w:cs="Times New Roman"/>
        </w:rPr>
      </w:pPr>
      <w:r w:rsidRPr="002D21EF">
        <w:rPr>
          <w:rFonts w:ascii="Times New Roman" w:hAnsi="Times New Roman" w:cs="Times New Roman"/>
        </w:rPr>
        <w:t xml:space="preserve">Received the DST </w:t>
      </w:r>
      <w:proofErr w:type="spellStart"/>
      <w:r w:rsidRPr="002D21EF">
        <w:rPr>
          <w:rFonts w:ascii="Times New Roman" w:hAnsi="Times New Roman" w:cs="Times New Roman"/>
          <w:b/>
        </w:rPr>
        <w:t>Boyscast</w:t>
      </w:r>
      <w:proofErr w:type="spellEnd"/>
      <w:r w:rsidRPr="002D21EF">
        <w:rPr>
          <w:rFonts w:ascii="Times New Roman" w:hAnsi="Times New Roman" w:cs="Times New Roman"/>
          <w:b/>
        </w:rPr>
        <w:t xml:space="preserve"> fellowship</w:t>
      </w:r>
      <w:r w:rsidRPr="002D21EF">
        <w:rPr>
          <w:rFonts w:ascii="Times New Roman" w:hAnsi="Times New Roman" w:cs="Times New Roman"/>
        </w:rPr>
        <w:t xml:space="preserve"> for exchange </w:t>
      </w:r>
      <w:r w:rsidR="0033525F" w:rsidRPr="002D21EF">
        <w:rPr>
          <w:rFonts w:ascii="Times New Roman" w:hAnsi="Times New Roman" w:cs="Times New Roman"/>
        </w:rPr>
        <w:t>program</w:t>
      </w:r>
      <w:r w:rsidRPr="002D21EF">
        <w:rPr>
          <w:rFonts w:ascii="Times New Roman" w:hAnsi="Times New Roman" w:cs="Times New Roman"/>
        </w:rPr>
        <w:t xml:space="preserve"> with Professor. </w:t>
      </w:r>
      <w:r w:rsidRPr="002D21EF">
        <w:rPr>
          <w:rFonts w:ascii="Times New Roman" w:hAnsi="Times New Roman" w:cs="Times New Roman"/>
          <w:b/>
        </w:rPr>
        <w:t>David Crich</w:t>
      </w:r>
      <w:r w:rsidRPr="002D21EF">
        <w:rPr>
          <w:rFonts w:ascii="Times New Roman" w:hAnsi="Times New Roman" w:cs="Times New Roman"/>
        </w:rPr>
        <w:t>, Wayne State University, USA (</w:t>
      </w:r>
      <w:r w:rsidRPr="002D21EF">
        <w:rPr>
          <w:rFonts w:ascii="Times New Roman" w:hAnsi="Times New Roman" w:cs="Times New Roman"/>
          <w:b/>
        </w:rPr>
        <w:t>Nov2011-Nov2012</w:t>
      </w:r>
      <w:r w:rsidRPr="002D21EF">
        <w:rPr>
          <w:rFonts w:ascii="Times New Roman" w:hAnsi="Times New Roman" w:cs="Times New Roman"/>
        </w:rPr>
        <w:t>).</w:t>
      </w:r>
    </w:p>
    <w:p w14:paraId="0F26FB40" w14:textId="24855898" w:rsidR="00563BEB" w:rsidRPr="002D21EF" w:rsidRDefault="00152D14" w:rsidP="0028717C">
      <w:pPr>
        <w:pStyle w:val="SubsectionText"/>
        <w:numPr>
          <w:ilvl w:val="0"/>
          <w:numId w:val="6"/>
        </w:numPr>
        <w:jc w:val="both"/>
        <w:rPr>
          <w:rFonts w:ascii="Times New Roman" w:hAnsi="Times New Roman"/>
          <w:bCs/>
          <w:sz w:val="22"/>
          <w:szCs w:val="22"/>
          <w:lang w:val="en-IN" w:eastAsia="en-IN"/>
        </w:rPr>
      </w:pPr>
      <w:r w:rsidRPr="002D21EF">
        <w:rPr>
          <w:rFonts w:ascii="Times New Roman" w:hAnsi="Times New Roman"/>
          <w:bCs/>
          <w:sz w:val="22"/>
          <w:szCs w:val="22"/>
          <w:lang w:val="en-IN" w:eastAsia="en-IN"/>
        </w:rPr>
        <w:t>Supervised 1</w:t>
      </w:r>
      <w:r w:rsidR="00CC606A" w:rsidRPr="002D21EF">
        <w:rPr>
          <w:rFonts w:ascii="Times New Roman" w:hAnsi="Times New Roman"/>
          <w:bCs/>
          <w:sz w:val="22"/>
          <w:szCs w:val="22"/>
          <w:lang w:val="en-IN" w:eastAsia="en-IN"/>
        </w:rPr>
        <w:t>6</w:t>
      </w:r>
      <w:r w:rsidRPr="002D21EF">
        <w:rPr>
          <w:rFonts w:ascii="Times New Roman" w:hAnsi="Times New Roman"/>
          <w:bCs/>
          <w:sz w:val="22"/>
          <w:szCs w:val="22"/>
          <w:lang w:val="en-IN" w:eastAsia="en-IN"/>
        </w:rPr>
        <w:t xml:space="preserve"> PhD students </w:t>
      </w:r>
      <w:r w:rsidR="00F5602A" w:rsidRPr="002D21EF">
        <w:rPr>
          <w:rFonts w:ascii="Times New Roman" w:hAnsi="Times New Roman"/>
          <w:bCs/>
          <w:sz w:val="22"/>
          <w:szCs w:val="22"/>
          <w:lang w:val="en-IN" w:eastAsia="en-IN"/>
        </w:rPr>
        <w:t>who are</w:t>
      </w:r>
      <w:r w:rsidRPr="002D21EF">
        <w:rPr>
          <w:rFonts w:ascii="Times New Roman" w:hAnsi="Times New Roman"/>
          <w:bCs/>
          <w:sz w:val="22"/>
          <w:szCs w:val="22"/>
          <w:lang w:val="en-IN" w:eastAsia="en-IN"/>
        </w:rPr>
        <w:t xml:space="preserve"> currently associated with </w:t>
      </w:r>
      <w:r w:rsidR="0069401C" w:rsidRPr="002D21EF">
        <w:rPr>
          <w:rFonts w:ascii="Times New Roman" w:hAnsi="Times New Roman"/>
          <w:bCs/>
          <w:sz w:val="22"/>
          <w:szCs w:val="22"/>
          <w:lang w:val="en-IN" w:eastAsia="en-IN"/>
        </w:rPr>
        <w:t>I</w:t>
      </w:r>
      <w:r w:rsidRPr="002D21EF">
        <w:rPr>
          <w:rFonts w:ascii="Times New Roman" w:hAnsi="Times New Roman"/>
          <w:bCs/>
          <w:sz w:val="22"/>
          <w:szCs w:val="22"/>
          <w:lang w:val="en-IN" w:eastAsia="en-IN"/>
        </w:rPr>
        <w:t>ndustry</w:t>
      </w:r>
      <w:r w:rsidR="0069401C" w:rsidRPr="002D21EF">
        <w:rPr>
          <w:rFonts w:ascii="Times New Roman" w:hAnsi="Times New Roman"/>
          <w:bCs/>
          <w:sz w:val="22"/>
          <w:szCs w:val="22"/>
          <w:lang w:val="en-IN" w:eastAsia="en-IN"/>
        </w:rPr>
        <w:t>, Academic</w:t>
      </w:r>
      <w:r w:rsidR="00CC606A" w:rsidRPr="002D21EF">
        <w:rPr>
          <w:rFonts w:ascii="Times New Roman" w:hAnsi="Times New Roman"/>
          <w:bCs/>
          <w:sz w:val="22"/>
          <w:szCs w:val="22"/>
          <w:lang w:val="en-IN" w:eastAsia="en-IN"/>
        </w:rPr>
        <w:t xml:space="preserve">a as </w:t>
      </w:r>
      <w:r w:rsidR="00412C87" w:rsidRPr="002D21EF">
        <w:rPr>
          <w:rFonts w:ascii="Times New Roman" w:hAnsi="Times New Roman"/>
          <w:bCs/>
          <w:sz w:val="22"/>
          <w:szCs w:val="22"/>
          <w:lang w:val="en-IN" w:eastAsia="en-IN"/>
        </w:rPr>
        <w:t>faculties</w:t>
      </w:r>
      <w:r w:rsidR="0069401C" w:rsidRPr="002D21EF">
        <w:rPr>
          <w:rFonts w:ascii="Times New Roman" w:hAnsi="Times New Roman"/>
          <w:bCs/>
          <w:sz w:val="22"/>
          <w:szCs w:val="22"/>
          <w:lang w:val="en-IN" w:eastAsia="en-IN"/>
        </w:rPr>
        <w:t xml:space="preserve"> such as </w:t>
      </w:r>
      <w:r w:rsidR="00CC606A" w:rsidRPr="002D21EF">
        <w:rPr>
          <w:rFonts w:ascii="Times New Roman" w:hAnsi="Times New Roman"/>
          <w:bCs/>
          <w:sz w:val="22"/>
          <w:szCs w:val="22"/>
          <w:lang w:val="en-IN" w:eastAsia="en-IN"/>
        </w:rPr>
        <w:t xml:space="preserve">in </w:t>
      </w:r>
      <w:r w:rsidR="0069401C" w:rsidRPr="002D21EF">
        <w:rPr>
          <w:rFonts w:ascii="Times New Roman" w:hAnsi="Times New Roman"/>
          <w:bCs/>
          <w:sz w:val="22"/>
          <w:szCs w:val="22"/>
          <w:lang w:val="en-IN" w:eastAsia="en-IN"/>
        </w:rPr>
        <w:t>IIT, CSIR</w:t>
      </w:r>
      <w:r w:rsidR="00CC606A" w:rsidRPr="002D21EF">
        <w:rPr>
          <w:rFonts w:ascii="Times New Roman" w:hAnsi="Times New Roman"/>
          <w:bCs/>
          <w:sz w:val="22"/>
          <w:szCs w:val="22"/>
          <w:lang w:val="en-IN" w:eastAsia="en-IN"/>
        </w:rPr>
        <w:t>-IICT</w:t>
      </w:r>
      <w:r w:rsidR="0069401C" w:rsidRPr="002D21EF">
        <w:rPr>
          <w:rFonts w:ascii="Times New Roman" w:hAnsi="Times New Roman"/>
          <w:bCs/>
          <w:sz w:val="22"/>
          <w:szCs w:val="22"/>
          <w:lang w:val="en-IN" w:eastAsia="en-IN"/>
        </w:rPr>
        <w:t xml:space="preserve">, </w:t>
      </w:r>
      <w:r w:rsidR="00CC606A" w:rsidRPr="002D21EF">
        <w:rPr>
          <w:rFonts w:ascii="Times New Roman" w:hAnsi="Times New Roman"/>
          <w:bCs/>
          <w:sz w:val="22"/>
          <w:szCs w:val="22"/>
          <w:lang w:val="en-IN" w:eastAsia="en-IN"/>
        </w:rPr>
        <w:t xml:space="preserve">CSIR-IIIM, </w:t>
      </w:r>
      <w:r w:rsidR="0069401C" w:rsidRPr="002D21EF">
        <w:rPr>
          <w:rFonts w:ascii="Times New Roman" w:hAnsi="Times New Roman"/>
          <w:bCs/>
          <w:sz w:val="22"/>
          <w:szCs w:val="22"/>
          <w:lang w:val="en-IN" w:eastAsia="en-IN"/>
        </w:rPr>
        <w:t>Central University.</w:t>
      </w:r>
    </w:p>
    <w:p w14:paraId="158F2620" w14:textId="24F70D2C" w:rsidR="008D4F04" w:rsidRPr="002D21EF" w:rsidRDefault="00CE3F9A" w:rsidP="008D4F04">
      <w:pPr>
        <w:rPr>
          <w:rFonts w:ascii="Times New Roman" w:hAnsi="Times New Roman" w:cs="Times New Roman"/>
        </w:rPr>
      </w:pPr>
      <w:r w:rsidRPr="002D21EF">
        <w:rPr>
          <w:rFonts w:ascii="Times New Roman" w:hAnsi="Times New Roman" w:cs="Times New Roman"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2103168" behindDoc="0" locked="0" layoutInCell="1" allowOverlap="1" wp14:anchorId="1436F1D0" wp14:editId="4614BF2D">
                <wp:simplePos x="0" y="0"/>
                <wp:positionH relativeFrom="column">
                  <wp:posOffset>68580</wp:posOffset>
                </wp:positionH>
                <wp:positionV relativeFrom="paragraph">
                  <wp:posOffset>6350</wp:posOffset>
                </wp:positionV>
                <wp:extent cx="3750945" cy="244475"/>
                <wp:effectExtent l="15875" t="4445" r="0" b="0"/>
                <wp:wrapNone/>
                <wp:docPr id="639221572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0945" cy="244475"/>
                          <a:chOff x="1567" y="7842"/>
                          <a:chExt cx="5865" cy="385"/>
                        </a:xfrm>
                      </wpg:grpSpPr>
                      <wpg:grpSp>
                        <wpg:cNvPr id="1893207299" name="Group 36"/>
                        <wpg:cNvGrpSpPr>
                          <a:grpSpLocks/>
                        </wpg:cNvGrpSpPr>
                        <wpg:grpSpPr bwMode="auto">
                          <a:xfrm>
                            <a:off x="1567" y="7842"/>
                            <a:ext cx="5865" cy="385"/>
                            <a:chOff x="1849" y="7793"/>
                            <a:chExt cx="5865" cy="385"/>
                          </a:xfrm>
                        </wpg:grpSpPr>
                        <wps:wsp>
                          <wps:cNvPr id="72488611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43" y="7793"/>
                              <a:ext cx="5171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F41773" w14:textId="5C2154CD" w:rsidR="008D4F04" w:rsidRPr="008D4F04" w:rsidRDefault="008D4F04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IN"/>
                                  </w:rPr>
                                  <w:t>PUBLICATION</w:t>
                                </w:r>
                                <w:r w:rsidR="002B31AB">
                                  <w:rPr>
                                    <w:b/>
                                    <w:bCs/>
                                    <w:lang w:val="en-IN"/>
                                  </w:rPr>
                                  <w:t xml:space="preserve"> &amp;PATENTS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4601297" name="Rectangle 38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1849" y="7897"/>
                              <a:ext cx="671" cy="198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75000"/>
                                <a:lumOff val="0"/>
                              </a:schemeClr>
                            </a:solidFill>
                            <a:ln w="25400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290796420" name="Rectangle 38"/>
                        <wps:cNvSpPr>
                          <a:spLocks noChangeArrowheads="1"/>
                        </wps:cNvSpPr>
                        <wps:spPr bwMode="auto">
                          <a:xfrm flipH="1">
                            <a:off x="2324" y="7939"/>
                            <a:ext cx="2752" cy="2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accent5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36F1D0" id="Group 37" o:spid="_x0000_s1051" style="position:absolute;margin-left:5.4pt;margin-top:.5pt;width:295.35pt;height:19.25pt;z-index:252103168" coordorigin="1567,7842" coordsize="5865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qBLfAMAADEMAAAOAAAAZHJzL2Uyb0RvYy54bWzsVslu3DgQvQ8w/0DwPta+wnKQOIlngGzI&#10;8gFsiVoQidSQbKs9Xz/Forrb7hhI4DjGHOYiUFyKr169quL5s900kmuu9CBFRYMznxIuatkMoqvo&#10;l8+v/8gp0YaJho1S8IrecE2fXfz+2/kylzyUvRwbrggYEbpc5or2xsyl5+m65xPTZ3LmAhZbqSZm&#10;4Fd1XqPYAtan0Qt9P/UWqZpZyZprDbMv3SK9QPtty2vzvm01N2SsKGAz+FX43divd3HOyk6xuR/q&#10;FQZ7AIqJDQIuPZh6yQwjWzV8Y2oaaiW1bM1ZLSdPtu1Qc/QBvAn8E2+ulNzO6EtXLt18oAmoPeHp&#10;wWbrd9dXav40f1AOPQzfyPqrBl68Ze7K2+v2v3ObyWZ5KxuIJ9saiY7vWjVZE+AS2SG/Nwd++c6Q&#10;GiajLPGLOKGkhrUwjuMscQGoe4iSPRYkaUYJrGZ5HO7XXq3Hkzxdz0Y5HvRY6a5FqCs0G/oVpxuC&#10;Cx8UGRqwnhdR6GdhUVAi2ATwkWESpfaqU3dtMB+Ljnv82pPyjVesPNKRxwDV0pEV0cPpgNTSR/Xo&#10;n1PPp57NHEWprTpWarMwzvM0CPbEfrbuvZA7Ag4gt7jZ6oyYHcxDMFA22smNCHnZM9Hx50rJpees&#10;AZSBPQmhPRy1MdKltka+p78wiaMT5g6EBxnAtBI8lRErZ6XNFZcTsYOKKqgfCJNdv9HGojlusWIX&#10;8vUwjjDPylHcmYCNdgbRW8AOutltdqhElK91ZiObG3BHSVeZoJLCoJfqH0oWqEoV1X9vmeKUjH8J&#10;oKQI4tiWMfyJkyyEH3V7ZXN7hYkaTFXUUOKGl8aVvu2shq6Hm1wQhHwOadwO6OER1QoftOPQ/3oR&#10;+XHqB2EBJcCl50fgH1QxchLlJzKybD+qeEg7DvOfe0rWMhYcEjAHVBjovYzSvYqCArEditFRIj+o&#10;Ii3HobFCQp9s5+OXoyLXDHoWq2suTIIiHLcTFF03D5XUX7sXTNvqidtxCpBg/7RWULJ3LhgFWaD6&#10;JjGcxwuf9PZpMNDvx2GqaA4e7H2wGf9KNEiwYcPoxvcn0ZOkTG3UzyfNsS09UQJB7vhZkca2LPxH&#10;MiiMwtgV4iLCVsDKfQaFWRKub4EQO/DDU+hOIbb6TqPkf3ljr7i3IzyevOFdijVmfUPbh+/tf+wh&#10;x5f+xb8AAAD//wMAUEsDBBQABgAIAAAAIQB4y5123AAAAAcBAAAPAAAAZHJzL2Rvd25yZXYueG1s&#10;TI5BS8NAFITvgv9heYI3uxtLio3ZlFLUUxFsBeltm31NQrNvQ3abpP/e15OehmGGmS9fTa4VA/ah&#10;8aQhmSkQSKW3DVUavvfvTy8gQjRkTesJNVwxwKq4v8tNZv1IXzjsYiV4hEJmNNQxdpmUoazRmTDz&#10;HRJnJ987E9n2lbS9GXnctfJZqYV0piF+qE2HmxrL8+7iNHyMZlzPk7dhez5trod9+vmzTVDrx4dp&#10;/Qoi4hT/ynDDZ3QomOnoL2SDaNkrJo83BcHxQiUpiKOG+TIFWeTyP3/xCwAA//8DAFBLAQItABQA&#10;BgAIAAAAIQC2gziS/gAAAOEBAAATAAAAAAAAAAAAAAAAAAAAAABbQ29udGVudF9UeXBlc10ueG1s&#10;UEsBAi0AFAAGAAgAAAAhADj9If/WAAAAlAEAAAsAAAAAAAAAAAAAAAAALwEAAF9yZWxzLy5yZWxz&#10;UEsBAi0AFAAGAAgAAAAhABTaoEt8AwAAMQwAAA4AAAAAAAAAAAAAAAAALgIAAGRycy9lMm9Eb2Mu&#10;eG1sUEsBAi0AFAAGAAgAAAAhAHjLnXbcAAAABwEAAA8AAAAAAAAAAAAAAAAA1gUAAGRycy9kb3du&#10;cmV2LnhtbFBLBQYAAAAABAAEAPMAAADfBgAAAAA=&#10;">
                <v:group id="Group 36" o:spid="_x0000_s1052" style="position:absolute;left:1567;top:7842;width:5865;height:385" coordorigin="1849,7793" coordsize="5865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GeQyQAAAOMAAAAPAAAAZHJzL2Rvd25yZXYueG1sRE/NasJA&#10;EL4LfYdlCr3VTSK1JrqKSFt6EKEqiLchOybB7GzIbpP49l2h4HG+/1msBlOLjlpXWVYQjyMQxLnV&#10;FRcKjofP1xkI55E11pZJwY0crJZPowVm2vb8Q93eFyKEsMtQQel9k0np8pIMurFtiAN3sa1BH862&#10;kLrFPoSbWiZRNJUGKw4NJTa0KSm/7n+Ngq8e+/Uk/ui218vmdj687U7bmJR6eR7WcxCeBv8Q/7u/&#10;dZg/SydJ9J6kKdx/CgDI5R8AAAD//wMAUEsBAi0AFAAGAAgAAAAhANvh9svuAAAAhQEAABMAAAAA&#10;AAAAAAAAAAAAAAAAAFtDb250ZW50X1R5cGVzXS54bWxQSwECLQAUAAYACAAAACEAWvQsW78AAAAV&#10;AQAACwAAAAAAAAAAAAAAAAAfAQAAX3JlbHMvLnJlbHNQSwECLQAUAAYACAAAACEAI3BnkMkAAADj&#10;AAAADwAAAAAAAAAAAAAAAAAHAgAAZHJzL2Rvd25yZXYueG1sUEsFBgAAAAADAAMAtwAAAP0CAAAA&#10;AA==&#10;">
                  <v:shape id="Text Box 49" o:spid="_x0000_s1053" type="#_x0000_t202" style="position:absolute;left:2543;top:7793;width:5171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nSEygAAAOEAAAAPAAAAZHJzL2Rvd25yZXYueG1sRI9Ba8JA&#10;FITvhf6H5RW81U2CtSG6igTEUuxB68XbM/tMgtm3MbvV6K/vCoUeh5n5hpnOe9OIC3WutqwgHkYg&#10;iAuray4V7L6XrykI55E1NpZJwY0czGfPT1PMtL3yhi5bX4oAYZehgsr7NpPSFRUZdEPbEgfvaDuD&#10;PsiulLrDa4CbRiZRNJYGaw4LFbaUV1Sctj9GwWe+/MLNITHpvclX6+OiPe/2b0oNXvrFBISn3v+H&#10;/9ofWsF7MkrTcRzD41F4A3L2CwAA//8DAFBLAQItABQABgAIAAAAIQDb4fbL7gAAAIUBAAATAAAA&#10;AAAAAAAAAAAAAAAAAABbQ29udGVudF9UeXBlc10ueG1sUEsBAi0AFAAGAAgAAAAhAFr0LFu/AAAA&#10;FQEAAAsAAAAAAAAAAAAAAAAAHwEAAF9yZWxzLy5yZWxzUEsBAi0AFAAGAAgAAAAhAM/2dITKAAAA&#10;4QAAAA8AAAAAAAAAAAAAAAAABwIAAGRycy9kb3ducmV2LnhtbFBLBQYAAAAAAwADALcAAAD+AgAA&#10;AAA=&#10;" filled="f" stroked="f" strokeweight=".5pt">
                    <v:textbox>
                      <w:txbxContent>
                        <w:p w14:paraId="62F41773" w14:textId="5C2154CD" w:rsidR="008D4F04" w:rsidRPr="008D4F04" w:rsidRDefault="008D4F04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  <w:lang w:val="en-IN"/>
                            </w:rPr>
                            <w:t>PUBLICATION</w:t>
                          </w:r>
                          <w:r w:rsidR="002B31AB">
                            <w:rPr>
                              <w:b/>
                              <w:bCs/>
                              <w:lang w:val="en-IN"/>
                            </w:rPr>
                            <w:t xml:space="preserve"> &amp;PATENTS</w:t>
                          </w:r>
                        </w:p>
                      </w:txbxContent>
                    </v:textbox>
                  </v:shape>
                  <v:rect id="Rectangle 38" o:spid="_x0000_s1054" style="position:absolute;left:1849;top:7897;width:671;height:19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cFCygAAAOIAAAAPAAAAZHJzL2Rvd25yZXYueG1sRI/RSgMx&#10;FETfhf5DuAXfbNJSWl2blrYoqPig1Q+4JNfdtZubJYnp1q83guDjMDNnmNVmcJ3IFGLrWcN0okAQ&#10;G29brjW8v91fXYOICdli55k0nCnCZj26WGFl/YlfKR9SLQqEY4UampT6SspoGnIYJ74nLt6HDw5T&#10;kaGWNuCpwF0nZ0otpMOWy0KDPe0bMsfDl9Ng7/Jn//hinnbH732en59NyNFofTketrcgEg3pP/zX&#10;frAalmq+UNPZzRJ+L5U7INc/AAAA//8DAFBLAQItABQABgAIAAAAIQDb4fbL7gAAAIUBAAATAAAA&#10;AAAAAAAAAAAAAAAAAABbQ29udGVudF9UeXBlc10ueG1sUEsBAi0AFAAGAAgAAAAhAFr0LFu/AAAA&#10;FQEAAAsAAAAAAAAAAAAAAAAAHwEAAF9yZWxzLy5yZWxzUEsBAi0AFAAGAAgAAAAhAA4hwULKAAAA&#10;4gAAAA8AAAAAAAAAAAAAAAAABwIAAGRycy9kb3ducmV2LnhtbFBLBQYAAAAAAwADALcAAAD+AgAA&#10;AAA=&#10;" fillcolor="#31849b [2408]" strokecolor="#31849b [2408]" strokeweight="2pt"/>
                </v:group>
                <v:rect id="Rectangle 38" o:spid="_x0000_s1055" style="position:absolute;left:2324;top:7939;width:2752;height:22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y/JzQAAAOMAAAAPAAAAZHJzL2Rvd25yZXYueG1sRI/NTsMw&#10;EITvSH0HaytxozZRFUhat0LlR0gcCqWtOFrxNo6I11Fs2uTt2QMSx92dnZlvuR58K87YxyaQhtuZ&#10;AoFUBdtQrWH/+XxzDyImQ9a0gVDDiBHWq8nV0pQ2XOgDz7tUCzahWBoNLqWulDJWDr2Js9Ah8e0U&#10;em8Sj30tbW8ubO5bmSmVS28a4gRnOtw4rL53P16DOry8z9tN93jcFm+5O43j11M2an09HR4WIBIO&#10;6V/89/1quX5WqLsin2dMwUy8ALn6BQAA//8DAFBLAQItABQABgAIAAAAIQDb4fbL7gAAAIUBAAAT&#10;AAAAAAAAAAAAAAAAAAAAAABbQ29udGVudF9UeXBlc10ueG1sUEsBAi0AFAAGAAgAAAAhAFr0LFu/&#10;AAAAFQEAAAsAAAAAAAAAAAAAAAAAHwEAAF9yZWxzLy5yZWxzUEsBAi0AFAAGAAgAAAAhAHFvL8nN&#10;AAAA4wAAAA8AAAAAAAAAAAAAAAAABwIAAGRycy9kb3ducmV2LnhtbFBLBQYAAAAAAwADALcAAAAB&#10;AwAAAAA=&#10;" filled="f" strokecolor="#31849b [2408]" strokeweight=".5pt"/>
              </v:group>
            </w:pict>
          </mc:Fallback>
        </mc:AlternateContent>
      </w:r>
    </w:p>
    <w:p w14:paraId="158F2621" w14:textId="77777777" w:rsidR="00EA779B" w:rsidRPr="002D21EF" w:rsidRDefault="00EA779B" w:rsidP="008D4F04">
      <w:pPr>
        <w:rPr>
          <w:rFonts w:ascii="Times New Roman" w:hAnsi="Times New Roman" w:cs="Times New Roman"/>
        </w:rPr>
      </w:pPr>
    </w:p>
    <w:p w14:paraId="69768EB6" w14:textId="50C5DE01" w:rsidR="00055D64" w:rsidRDefault="00055D64" w:rsidP="00B95A7E">
      <w:pPr>
        <w:pStyle w:val="ListParagraph"/>
        <w:ind w:right="107" w:hanging="34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Total No. of Publications: 167</w:t>
      </w:r>
    </w:p>
    <w:p w14:paraId="70E29549" w14:textId="526A0942" w:rsidR="00055D64" w:rsidRDefault="00055D64" w:rsidP="00B95A7E">
      <w:pPr>
        <w:pStyle w:val="ListParagraph"/>
        <w:ind w:right="107" w:hanging="34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Total No. of Citations: 2667</w:t>
      </w:r>
    </w:p>
    <w:p w14:paraId="3C9013CE" w14:textId="56D16DD6" w:rsidR="00055D64" w:rsidRPr="00055D64" w:rsidRDefault="00055D64" w:rsidP="00055D64">
      <w:pPr>
        <w:pStyle w:val="ListParagraph"/>
        <w:ind w:right="107" w:hanging="34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i10-Index: 73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h-Index: 29</w:t>
      </w:r>
    </w:p>
    <w:p w14:paraId="158F2622" w14:textId="4BF74DF5" w:rsidR="001C0EDD" w:rsidRPr="002D21EF" w:rsidRDefault="00B95A7E" w:rsidP="00B95A7E">
      <w:pPr>
        <w:pStyle w:val="ListParagraph"/>
        <w:ind w:right="107" w:hanging="345"/>
        <w:jc w:val="both"/>
        <w:rPr>
          <w:rFonts w:ascii="Times New Roman" w:hAnsi="Times New Roman" w:cs="Times New Roman"/>
          <w:b/>
          <w:bCs/>
        </w:rPr>
      </w:pPr>
      <w:r w:rsidRPr="002D21EF">
        <w:rPr>
          <w:rFonts w:ascii="Times New Roman" w:hAnsi="Times New Roman" w:cs="Times New Roman"/>
          <w:b/>
          <w:bCs/>
        </w:rPr>
        <w:t>Patents as Principal-Inventor</w:t>
      </w:r>
    </w:p>
    <w:p w14:paraId="2240BE22" w14:textId="17131B89" w:rsidR="00634ADE" w:rsidRPr="002D21EF" w:rsidRDefault="00634ADE" w:rsidP="00577319">
      <w:pPr>
        <w:pStyle w:val="ListParagraph"/>
        <w:numPr>
          <w:ilvl w:val="0"/>
          <w:numId w:val="8"/>
        </w:numPr>
        <w:tabs>
          <w:tab w:val="left" w:pos="487"/>
        </w:tabs>
        <w:spacing w:line="276" w:lineRule="auto"/>
        <w:ind w:left="709" w:right="107" w:hanging="283"/>
        <w:jc w:val="both"/>
        <w:rPr>
          <w:rFonts w:ascii="Times New Roman" w:hAnsi="Times New Roman" w:cs="Times New Roman"/>
          <w:b/>
          <w:bCs/>
        </w:rPr>
      </w:pPr>
      <w:r w:rsidRPr="002D21EF">
        <w:rPr>
          <w:rFonts w:ascii="Times New Roman" w:hAnsi="Times New Roman" w:cs="Times New Roman"/>
        </w:rPr>
        <w:t xml:space="preserve">A process for the preparation of n4-hydroxycytidine and its derivatives. </w:t>
      </w:r>
      <w:r w:rsidRPr="002D21EF">
        <w:rPr>
          <w:rFonts w:ascii="Times New Roman" w:hAnsi="Times New Roman" w:cs="Times New Roman"/>
          <w:b/>
          <w:bCs/>
        </w:rPr>
        <w:t>Patent granted US 2024/</w:t>
      </w:r>
      <w:r w:rsidR="00844718" w:rsidRPr="002D21EF">
        <w:rPr>
          <w:rFonts w:ascii="Times New Roman" w:hAnsi="Times New Roman" w:cs="Times New Roman"/>
          <w:b/>
          <w:bCs/>
        </w:rPr>
        <w:t>0239832 A1</w:t>
      </w:r>
      <w:r w:rsidR="0024071F" w:rsidRPr="002D21EF">
        <w:rPr>
          <w:rFonts w:ascii="Times New Roman" w:hAnsi="Times New Roman" w:cs="Times New Roman"/>
          <w:b/>
          <w:bCs/>
        </w:rPr>
        <w:t>, 2024</w:t>
      </w:r>
      <w:r w:rsidR="00C224DE" w:rsidRPr="002D21EF">
        <w:rPr>
          <w:rFonts w:ascii="Times New Roman" w:hAnsi="Times New Roman" w:cs="Times New Roman"/>
          <w:b/>
          <w:bCs/>
        </w:rPr>
        <w:t>.</w:t>
      </w:r>
    </w:p>
    <w:p w14:paraId="024A59DD" w14:textId="1EE19D50" w:rsidR="00B95A7E" w:rsidRPr="002D21EF" w:rsidRDefault="00B95A7E" w:rsidP="00577319">
      <w:pPr>
        <w:pStyle w:val="ListParagraph"/>
        <w:numPr>
          <w:ilvl w:val="0"/>
          <w:numId w:val="8"/>
        </w:numPr>
        <w:tabs>
          <w:tab w:val="left" w:pos="487"/>
        </w:tabs>
        <w:spacing w:line="276" w:lineRule="auto"/>
        <w:ind w:left="709" w:right="107" w:hanging="283"/>
        <w:jc w:val="both"/>
        <w:rPr>
          <w:rFonts w:ascii="Times New Roman" w:hAnsi="Times New Roman" w:cs="Times New Roman"/>
        </w:rPr>
      </w:pPr>
      <w:r w:rsidRPr="002D21EF">
        <w:rPr>
          <w:rFonts w:ascii="Times New Roman" w:hAnsi="Times New Roman" w:cs="Times New Roman"/>
        </w:rPr>
        <w:t>Pyranose-based 2-deoxy -2-iodo nucleoside and its use as Anti-viral agent. Patent filed         IN202411022366, 2024</w:t>
      </w:r>
      <w:r w:rsidR="00C224DE" w:rsidRPr="002D21EF">
        <w:rPr>
          <w:rFonts w:ascii="Times New Roman" w:hAnsi="Times New Roman" w:cs="Times New Roman"/>
        </w:rPr>
        <w:t>.</w:t>
      </w:r>
    </w:p>
    <w:p w14:paraId="5C91138B" w14:textId="07EA6C9F" w:rsidR="00B95A7E" w:rsidRPr="002D21EF" w:rsidRDefault="00B95A7E" w:rsidP="00577319">
      <w:pPr>
        <w:pStyle w:val="ListParagraph"/>
        <w:numPr>
          <w:ilvl w:val="0"/>
          <w:numId w:val="8"/>
        </w:numPr>
        <w:tabs>
          <w:tab w:val="left" w:pos="487"/>
        </w:tabs>
        <w:spacing w:line="276" w:lineRule="auto"/>
        <w:ind w:left="709" w:right="107" w:hanging="283"/>
        <w:jc w:val="both"/>
        <w:rPr>
          <w:rFonts w:ascii="Times New Roman" w:hAnsi="Times New Roman" w:cs="Times New Roman"/>
        </w:rPr>
      </w:pPr>
      <w:r w:rsidRPr="002D21EF">
        <w:rPr>
          <w:rFonts w:ascii="Times New Roman" w:hAnsi="Times New Roman" w:cs="Times New Roman"/>
        </w:rPr>
        <w:t>Synthesis of Gliflozins via Palladium-Catalyzed Stereoselective Oxidative Coupling of</w:t>
      </w:r>
    </w:p>
    <w:p w14:paraId="539A3502" w14:textId="53142153" w:rsidR="0024071F" w:rsidRPr="002D21EF" w:rsidRDefault="00577319" w:rsidP="0024071F">
      <w:pPr>
        <w:tabs>
          <w:tab w:val="left" w:pos="487"/>
        </w:tabs>
        <w:spacing w:line="276" w:lineRule="auto"/>
        <w:ind w:left="426" w:right="107"/>
        <w:jc w:val="both"/>
        <w:rPr>
          <w:rFonts w:ascii="Times New Roman" w:hAnsi="Times New Roman" w:cs="Times New Roman"/>
        </w:rPr>
      </w:pPr>
      <w:r w:rsidRPr="002D21EF">
        <w:rPr>
          <w:rFonts w:ascii="Times New Roman" w:hAnsi="Times New Roman" w:cs="Times New Roman"/>
        </w:rPr>
        <w:tab/>
      </w:r>
      <w:r w:rsidRPr="002D21EF">
        <w:rPr>
          <w:rFonts w:ascii="Times New Roman" w:hAnsi="Times New Roman" w:cs="Times New Roman"/>
        </w:rPr>
        <w:tab/>
      </w:r>
      <w:r w:rsidR="00B95A7E" w:rsidRPr="002D21EF">
        <w:rPr>
          <w:rFonts w:ascii="Times New Roman" w:hAnsi="Times New Roman" w:cs="Times New Roman"/>
        </w:rPr>
        <w:t xml:space="preserve">Glycals with Aryl Halides. Patent filed </w:t>
      </w:r>
      <w:r w:rsidR="0024071F" w:rsidRPr="002D21EF">
        <w:rPr>
          <w:rFonts w:ascii="Times New Roman" w:hAnsi="Times New Roman" w:cs="Times New Roman"/>
        </w:rPr>
        <w:t xml:space="preserve">IN202211009236/ </w:t>
      </w:r>
      <w:r w:rsidR="0024071F" w:rsidRPr="002D21EF">
        <w:rPr>
          <w:rFonts w:ascii="Times New Roman" w:hAnsi="Times New Roman" w:cs="Times New Roman"/>
          <w:b/>
          <w:bCs/>
        </w:rPr>
        <w:t>US app. patent No. US18/558298</w:t>
      </w:r>
      <w:r w:rsidR="0024071F" w:rsidRPr="002D21EF">
        <w:rPr>
          <w:rFonts w:ascii="Times New Roman" w:hAnsi="Times New Roman" w:cs="Times New Roman"/>
        </w:rPr>
        <w:t xml:space="preserve">  </w:t>
      </w:r>
    </w:p>
    <w:p w14:paraId="44A796D5" w14:textId="652FF071" w:rsidR="00B95A7E" w:rsidRPr="002D21EF" w:rsidRDefault="0024071F" w:rsidP="0024071F">
      <w:pPr>
        <w:tabs>
          <w:tab w:val="left" w:pos="487"/>
        </w:tabs>
        <w:spacing w:line="276" w:lineRule="auto"/>
        <w:ind w:left="426" w:right="107"/>
        <w:jc w:val="both"/>
        <w:rPr>
          <w:rFonts w:ascii="Times New Roman" w:hAnsi="Times New Roman" w:cs="Times New Roman"/>
        </w:rPr>
      </w:pPr>
      <w:r w:rsidRPr="002D21EF">
        <w:rPr>
          <w:rFonts w:ascii="Times New Roman" w:hAnsi="Times New Roman" w:cs="Times New Roman"/>
        </w:rPr>
        <w:t xml:space="preserve">      Canada (CA3219218), Europe (EP22798794.8), Australia (AU2022268749)</w:t>
      </w:r>
      <w:r w:rsidR="00B95A7E" w:rsidRPr="002D21EF">
        <w:rPr>
          <w:rFonts w:ascii="Times New Roman" w:hAnsi="Times New Roman" w:cs="Times New Roman"/>
        </w:rPr>
        <w:t>2023</w:t>
      </w:r>
      <w:r w:rsidR="00C224DE" w:rsidRPr="002D21EF">
        <w:rPr>
          <w:rFonts w:ascii="Times New Roman" w:hAnsi="Times New Roman" w:cs="Times New Roman"/>
        </w:rPr>
        <w:t>.</w:t>
      </w:r>
    </w:p>
    <w:p w14:paraId="6C525353" w14:textId="475C0C36" w:rsidR="00B95A7E" w:rsidRPr="002D21EF" w:rsidRDefault="00B95A7E" w:rsidP="00577319">
      <w:pPr>
        <w:pStyle w:val="ListParagraph"/>
        <w:numPr>
          <w:ilvl w:val="0"/>
          <w:numId w:val="8"/>
        </w:numPr>
        <w:tabs>
          <w:tab w:val="left" w:pos="487"/>
        </w:tabs>
        <w:spacing w:line="276" w:lineRule="auto"/>
        <w:ind w:left="709" w:right="107" w:hanging="283"/>
        <w:jc w:val="both"/>
        <w:rPr>
          <w:rFonts w:ascii="Times New Roman" w:hAnsi="Times New Roman" w:cs="Times New Roman"/>
        </w:rPr>
      </w:pPr>
      <w:r w:rsidRPr="002D21EF">
        <w:rPr>
          <w:rFonts w:ascii="Times New Roman" w:hAnsi="Times New Roman" w:cs="Times New Roman"/>
        </w:rPr>
        <w:t xml:space="preserve">A process for </w:t>
      </w:r>
      <w:proofErr w:type="spellStart"/>
      <w:r w:rsidRPr="002D21EF">
        <w:rPr>
          <w:rFonts w:ascii="Times New Roman" w:hAnsi="Times New Roman" w:cs="Times New Roman"/>
        </w:rPr>
        <w:t>tetrahydroanthracenes</w:t>
      </w:r>
      <w:proofErr w:type="spellEnd"/>
      <w:r w:rsidRPr="002D21EF">
        <w:rPr>
          <w:rFonts w:ascii="Times New Roman" w:hAnsi="Times New Roman" w:cs="Times New Roman"/>
        </w:rPr>
        <w:t xml:space="preserve"> production from </w:t>
      </w:r>
      <w:r w:rsidRPr="002D21EF">
        <w:rPr>
          <w:rFonts w:ascii="Times New Roman" w:hAnsi="Times New Roman" w:cs="Times New Roman"/>
          <w:i/>
        </w:rPr>
        <w:t>streptomyces curacoi</w:t>
      </w:r>
      <w:r w:rsidRPr="002D21EF">
        <w:rPr>
          <w:rFonts w:ascii="Times New Roman" w:hAnsi="Times New Roman" w:cs="Times New Roman"/>
        </w:rPr>
        <w:t xml:space="preserve"> (MTCC-25420) and anticancer activity thereof. Patent granted </w:t>
      </w:r>
      <w:r w:rsidRPr="002D21EF">
        <w:rPr>
          <w:rFonts w:ascii="Times New Roman" w:hAnsi="Times New Roman" w:cs="Times New Roman"/>
          <w:b/>
          <w:bCs/>
        </w:rPr>
        <w:t>WO 2023/067617 A1</w:t>
      </w:r>
      <w:r w:rsidR="00C224DE" w:rsidRPr="002D21EF">
        <w:rPr>
          <w:rFonts w:ascii="Times New Roman" w:hAnsi="Times New Roman" w:cs="Times New Roman"/>
          <w:b/>
          <w:bCs/>
        </w:rPr>
        <w:t>.</w:t>
      </w:r>
    </w:p>
    <w:p w14:paraId="2D539136" w14:textId="0B5CD28E" w:rsidR="00B95A7E" w:rsidRPr="002D21EF" w:rsidRDefault="00B95A7E" w:rsidP="00577319">
      <w:pPr>
        <w:pStyle w:val="ListParagraph"/>
        <w:numPr>
          <w:ilvl w:val="0"/>
          <w:numId w:val="8"/>
        </w:numPr>
        <w:tabs>
          <w:tab w:val="left" w:pos="487"/>
        </w:tabs>
        <w:spacing w:line="276" w:lineRule="auto"/>
        <w:ind w:left="709" w:right="107" w:hanging="283"/>
        <w:jc w:val="both"/>
        <w:rPr>
          <w:rFonts w:ascii="Times New Roman" w:hAnsi="Times New Roman" w:cs="Times New Roman"/>
        </w:rPr>
      </w:pPr>
      <w:proofErr w:type="spellStart"/>
      <w:r w:rsidRPr="002D21EF">
        <w:rPr>
          <w:rFonts w:ascii="Times New Roman" w:hAnsi="Times New Roman" w:cs="Times New Roman"/>
        </w:rPr>
        <w:t>Indolylkojyl</w:t>
      </w:r>
      <w:proofErr w:type="spellEnd"/>
      <w:r w:rsidRPr="002D21EF">
        <w:rPr>
          <w:rFonts w:ascii="Times New Roman" w:hAnsi="Times New Roman" w:cs="Times New Roman"/>
        </w:rPr>
        <w:t xml:space="preserve"> derivatives as inhibitors of invasion and metastasis in human mammary gland carcinomas. Patent granted </w:t>
      </w:r>
      <w:r w:rsidRPr="002D21EF">
        <w:rPr>
          <w:rFonts w:ascii="Times New Roman" w:hAnsi="Times New Roman" w:cs="Times New Roman"/>
          <w:b/>
          <w:bCs/>
        </w:rPr>
        <w:t>WO/2019/003237.</w:t>
      </w:r>
    </w:p>
    <w:p w14:paraId="237339FC" w14:textId="67CD5FFE" w:rsidR="0070705F" w:rsidRDefault="0070705F" w:rsidP="0070705F">
      <w:pPr>
        <w:tabs>
          <w:tab w:val="left" w:pos="487"/>
        </w:tabs>
        <w:spacing w:before="240" w:line="276" w:lineRule="auto"/>
        <w:ind w:right="107"/>
        <w:jc w:val="both"/>
        <w:rPr>
          <w:rFonts w:asciiTheme="minorHAnsi" w:hAnsiTheme="minorHAnsi" w:cstheme="minorHAnsi"/>
          <w:b/>
          <w:bCs/>
        </w:rPr>
      </w:pPr>
      <w:r w:rsidRPr="0024071F">
        <w:rPr>
          <w:rFonts w:asciiTheme="minorHAnsi" w:hAnsiTheme="minorHAnsi" w:cstheme="minorHAnsi"/>
          <w:b/>
          <w:bCs/>
        </w:rPr>
        <w:t xml:space="preserve">Significant Publications </w:t>
      </w:r>
      <w:r w:rsidR="00563BEB" w:rsidRPr="0024071F">
        <w:rPr>
          <w:rFonts w:asciiTheme="minorHAnsi" w:hAnsiTheme="minorHAnsi" w:cstheme="minorHAnsi"/>
          <w:b/>
          <w:bCs/>
        </w:rPr>
        <w:t xml:space="preserve">on Organic Synthesis </w:t>
      </w:r>
      <w:r w:rsidRPr="0024071F">
        <w:rPr>
          <w:rFonts w:asciiTheme="minorHAnsi" w:hAnsiTheme="minorHAnsi" w:cstheme="minorHAnsi"/>
          <w:b/>
          <w:bCs/>
        </w:rPr>
        <w:t>as Corresponding Author</w:t>
      </w:r>
    </w:p>
    <w:p w14:paraId="69923F9B" w14:textId="77777777" w:rsidR="008E1DDE" w:rsidRDefault="008E1DDE" w:rsidP="008E1DDE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</w:t>
      </w:r>
    </w:p>
    <w:p w14:paraId="022C8D7A" w14:textId="5000D7E9" w:rsidR="002D21EF" w:rsidRPr="00721856" w:rsidRDefault="008E1DDE" w:rsidP="00721856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bCs/>
          <w:lang w:val="en-IN"/>
        </w:rPr>
      </w:pPr>
      <w:r w:rsidRPr="008E1DDE">
        <w:rPr>
          <w:rFonts w:ascii="Times New Roman" w:hAnsi="Times New Roman" w:cs="Times New Roman"/>
          <w:lang w:val="en-IN"/>
        </w:rPr>
        <w:lastRenderedPageBreak/>
        <w:t>Das, R., Rai, D. R., Basumatary, J., Roy, B. G., Mukherjee, D* Kundu, T* “</w:t>
      </w:r>
      <w:r w:rsidRPr="008E1DDE">
        <w:rPr>
          <w:rFonts w:ascii="Times New Roman" w:hAnsi="Times New Roman" w:cs="Times New Roman"/>
          <w:bCs/>
          <w:lang w:val="en-IN"/>
        </w:rPr>
        <w:t>Photoinduced Excited-State Pd (0)-Catalysed Stereoselective </w:t>
      </w:r>
      <w:r w:rsidRPr="008E1DDE">
        <w:rPr>
          <w:rFonts w:ascii="Times New Roman" w:hAnsi="Times New Roman" w:cs="Times New Roman"/>
          <w:bCs/>
          <w:i/>
          <w:iCs/>
          <w:lang w:val="en-IN"/>
        </w:rPr>
        <w:t>C</w:t>
      </w:r>
      <w:r w:rsidRPr="008E1DDE">
        <w:rPr>
          <w:rFonts w:ascii="Times New Roman" w:hAnsi="Times New Roman" w:cs="Times New Roman"/>
          <w:bCs/>
          <w:lang w:val="en-IN"/>
        </w:rPr>
        <w:t>-Glycosylation of 1-Bromosugar with Quinoxalin-2(1</w:t>
      </w:r>
      <w:r w:rsidRPr="008E1DDE">
        <w:rPr>
          <w:rFonts w:ascii="Times New Roman" w:hAnsi="Times New Roman" w:cs="Times New Roman"/>
          <w:bCs/>
          <w:i/>
          <w:iCs/>
          <w:lang w:val="en-IN"/>
        </w:rPr>
        <w:t>H</w:t>
      </w:r>
      <w:r w:rsidRPr="008E1DDE">
        <w:rPr>
          <w:rFonts w:ascii="Times New Roman" w:hAnsi="Times New Roman" w:cs="Times New Roman"/>
          <w:bCs/>
          <w:lang w:val="en-IN"/>
        </w:rPr>
        <w:t xml:space="preserve">)-one.” </w:t>
      </w:r>
      <w:r w:rsidRPr="008E1DDE">
        <w:rPr>
          <w:rFonts w:ascii="Times New Roman" w:hAnsi="Times New Roman" w:cs="Times New Roman"/>
          <w:b/>
          <w:bCs/>
          <w:iCs/>
        </w:rPr>
        <w:t>Chem. Eur. J.</w:t>
      </w:r>
      <w:r w:rsidRPr="008E1DDE">
        <w:rPr>
          <w:rFonts w:ascii="Times New Roman" w:hAnsi="Times New Roman" w:cs="Times New Roman"/>
          <w:b/>
          <w:bCs/>
          <w:i/>
          <w:iCs/>
        </w:rPr>
        <w:t xml:space="preserve">, </w:t>
      </w:r>
      <w:r w:rsidRPr="008E1DDE">
        <w:rPr>
          <w:rFonts w:ascii="Times New Roman" w:hAnsi="Times New Roman" w:cs="Times New Roman"/>
        </w:rPr>
        <w:t>2025, e202500882</w:t>
      </w:r>
    </w:p>
    <w:p w14:paraId="480364F4" w14:textId="79B87D25" w:rsidR="008E1DDE" w:rsidRPr="00517582" w:rsidRDefault="008E1DDE" w:rsidP="00517582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Cs/>
          <w:lang w:val="en-IN"/>
        </w:rPr>
      </w:pPr>
      <w:r w:rsidRPr="008E1DDE">
        <w:rPr>
          <w:rFonts w:ascii="Times New Roman" w:hAnsi="Times New Roman" w:cs="Times New Roman"/>
          <w:lang w:val="en-IN"/>
        </w:rPr>
        <w:t>Sakandar,</w:t>
      </w:r>
      <w:r w:rsidRPr="008E1DDE">
        <w:rPr>
          <w:rFonts w:ascii="Times New Roman" w:hAnsi="Times New Roman" w:cs="Times New Roman"/>
          <w:color w:val="595959" w:themeColor="text1" w:themeTint="A6"/>
          <w:lang w:val="en-IN"/>
        </w:rPr>
        <w:t xml:space="preserve"> </w:t>
      </w:r>
      <w:r w:rsidRPr="008E1DDE">
        <w:rPr>
          <w:rFonts w:ascii="Times New Roman" w:hAnsi="Times New Roman" w:cs="Times New Roman"/>
          <w:lang w:val="en-IN"/>
        </w:rPr>
        <w:t>N., Haldar, R., Mukherjee, D*. “</w:t>
      </w:r>
      <w:r w:rsidRPr="008E1DDE">
        <w:rPr>
          <w:rFonts w:ascii="Times New Roman" w:hAnsi="Times New Roman" w:cs="Times New Roman"/>
          <w:bCs/>
          <w:lang w:val="en-IN"/>
        </w:rPr>
        <w:t xml:space="preserve">NHC-catalysed synthesis of hydroxy methylene-bridged formyl-di-xylofuranose: access to </w:t>
      </w:r>
      <w:proofErr w:type="spellStart"/>
      <w:r w:rsidRPr="008E1DDE">
        <w:rPr>
          <w:rFonts w:ascii="Times New Roman" w:hAnsi="Times New Roman" w:cs="Times New Roman"/>
          <w:bCs/>
          <w:lang w:val="en-IN"/>
        </w:rPr>
        <w:t>tetrakis</w:t>
      </w:r>
      <w:proofErr w:type="spellEnd"/>
      <w:r w:rsidRPr="008E1DDE">
        <w:rPr>
          <w:rFonts w:ascii="Times New Roman" w:hAnsi="Times New Roman" w:cs="Times New Roman"/>
          <w:bCs/>
          <w:lang w:val="en-IN"/>
        </w:rPr>
        <w:t xml:space="preserve"> and spiro tricyclic xylofuranose.” </w:t>
      </w:r>
      <w:r w:rsidRPr="008E1DDE">
        <w:rPr>
          <w:rFonts w:ascii="Times New Roman" w:hAnsi="Times New Roman" w:cs="Times New Roman"/>
          <w:b/>
          <w:bCs/>
          <w:iCs/>
        </w:rPr>
        <w:t xml:space="preserve">Org. </w:t>
      </w:r>
      <w:proofErr w:type="spellStart"/>
      <w:r w:rsidRPr="008E1DDE">
        <w:rPr>
          <w:rFonts w:ascii="Times New Roman" w:hAnsi="Times New Roman" w:cs="Times New Roman"/>
          <w:b/>
          <w:bCs/>
          <w:iCs/>
        </w:rPr>
        <w:t>Biomol</w:t>
      </w:r>
      <w:proofErr w:type="spellEnd"/>
      <w:r w:rsidRPr="008E1DDE">
        <w:rPr>
          <w:rFonts w:ascii="Times New Roman" w:hAnsi="Times New Roman" w:cs="Times New Roman"/>
          <w:b/>
          <w:bCs/>
          <w:iCs/>
        </w:rPr>
        <w:t>. Chem.</w:t>
      </w:r>
      <w:r w:rsidRPr="008E1DDE">
        <w:rPr>
          <w:rFonts w:ascii="Times New Roman" w:hAnsi="Times New Roman" w:cs="Times New Roman"/>
        </w:rPr>
        <w:t xml:space="preserve">, 2025, </w:t>
      </w:r>
      <w:r w:rsidRPr="008E1DDE">
        <w:rPr>
          <w:rFonts w:ascii="Times New Roman" w:hAnsi="Times New Roman" w:cs="Times New Roman"/>
          <w:bCs/>
        </w:rPr>
        <w:t>23</w:t>
      </w:r>
      <w:r w:rsidRPr="008E1DDE">
        <w:rPr>
          <w:rFonts w:ascii="Times New Roman" w:hAnsi="Times New Roman" w:cs="Times New Roman"/>
        </w:rPr>
        <w:t>, 3824-3829</w:t>
      </w:r>
    </w:p>
    <w:p w14:paraId="4349672F" w14:textId="7952594E" w:rsidR="00E06C93" w:rsidRPr="008E1DDE" w:rsidRDefault="00E06C93" w:rsidP="008E1DDE">
      <w:pPr>
        <w:pStyle w:val="Els-Title"/>
        <w:numPr>
          <w:ilvl w:val="0"/>
          <w:numId w:val="25"/>
        </w:numPr>
        <w:spacing w:line="360" w:lineRule="auto"/>
        <w:rPr>
          <w:rFonts w:ascii="Times New Roman" w:hAnsi="Times New Roman" w:cs="Times New Roman"/>
        </w:rPr>
      </w:pPr>
      <w:r w:rsidRPr="008E1DDE">
        <w:rPr>
          <w:rFonts w:ascii="Times New Roman" w:hAnsi="Times New Roman" w:cs="Times New Roman"/>
          <w:lang w:val="de-DE"/>
        </w:rPr>
        <w:t xml:space="preserve">Rasool, B.; Kundu, S.; Zargar, I. A.; Mukherjee, D*. </w:t>
      </w:r>
      <w:r w:rsidRPr="008E1DDE">
        <w:rPr>
          <w:rFonts w:ascii="Times New Roman" w:hAnsi="Times New Roman" w:cs="Times New Roman"/>
        </w:rPr>
        <w:t xml:space="preserve">“DMSO–K2S2O8 mediated iodine-free conversion of glycal C-3 ether to 3-enopyranones: synthesis of </w:t>
      </w:r>
      <w:proofErr w:type="spellStart"/>
      <w:r w:rsidRPr="008E1DDE">
        <w:rPr>
          <w:rFonts w:ascii="Times New Roman" w:hAnsi="Times New Roman" w:cs="Times New Roman"/>
        </w:rPr>
        <w:t>furo</w:t>
      </w:r>
      <w:proofErr w:type="spellEnd"/>
      <w:r w:rsidRPr="008E1DDE">
        <w:rPr>
          <w:rFonts w:ascii="Times New Roman" w:hAnsi="Times New Roman" w:cs="Times New Roman"/>
        </w:rPr>
        <w:t xml:space="preserve">[3,2-c] pyrans” </w:t>
      </w:r>
      <w:r w:rsidRPr="008E1DDE">
        <w:rPr>
          <w:rFonts w:ascii="Times New Roman" w:hAnsi="Times New Roman" w:cs="Times New Roman"/>
          <w:b/>
          <w:bCs/>
        </w:rPr>
        <w:t>Chem. Commun.</w:t>
      </w:r>
      <w:r w:rsidRPr="008E1DDE">
        <w:rPr>
          <w:rFonts w:ascii="Times New Roman" w:hAnsi="Times New Roman" w:cs="Times New Roman"/>
        </w:rPr>
        <w:t>, 2025,61, 137-140</w:t>
      </w:r>
    </w:p>
    <w:p w14:paraId="47ED285F" w14:textId="576C58AD" w:rsidR="00E06C93" w:rsidRPr="008E1DDE" w:rsidRDefault="00E06C93" w:rsidP="008E1DDE">
      <w:pPr>
        <w:pStyle w:val="Els-Title"/>
        <w:numPr>
          <w:ilvl w:val="0"/>
          <w:numId w:val="25"/>
        </w:numPr>
        <w:rPr>
          <w:rFonts w:ascii="Times New Roman" w:hAnsi="Times New Roman" w:cs="Times New Roman"/>
        </w:rPr>
      </w:pPr>
      <w:r w:rsidRPr="008E1DDE">
        <w:rPr>
          <w:rFonts w:ascii="Times New Roman" w:hAnsi="Times New Roman" w:cs="Times New Roman"/>
          <w:lang w:val="de-DE"/>
        </w:rPr>
        <w:t xml:space="preserve">Rasool, B.; Zargar, I. A.; Kundu, S.; Mukherjee, D*. </w:t>
      </w:r>
      <w:r w:rsidRPr="008E1DDE">
        <w:rPr>
          <w:rFonts w:ascii="Times New Roman" w:hAnsi="Times New Roman" w:cs="Times New Roman"/>
        </w:rPr>
        <w:t>“</w:t>
      </w:r>
      <w:proofErr w:type="spellStart"/>
      <w:r w:rsidRPr="008E1DDE">
        <w:rPr>
          <w:rFonts w:ascii="Times New Roman" w:hAnsi="Times New Roman" w:cs="Times New Roman"/>
        </w:rPr>
        <w:t>Peroxodisulfate</w:t>
      </w:r>
      <w:proofErr w:type="spellEnd"/>
      <w:r w:rsidRPr="008E1DDE">
        <w:rPr>
          <w:rFonts w:ascii="Times New Roman" w:hAnsi="Times New Roman" w:cs="Times New Roman"/>
        </w:rPr>
        <w:t xml:space="preserve">-assisted synthesis of 2-thiocyanato glycals and their transformation to C-2-thio </w:t>
      </w:r>
      <w:proofErr w:type="spellStart"/>
      <w:r w:rsidRPr="008E1DDE">
        <w:rPr>
          <w:rFonts w:ascii="Times New Roman" w:hAnsi="Times New Roman" w:cs="Times New Roman"/>
        </w:rPr>
        <w:t>acrylo</w:t>
      </w:r>
      <w:proofErr w:type="spellEnd"/>
      <w:r w:rsidRPr="008E1DDE">
        <w:rPr>
          <w:rFonts w:ascii="Times New Roman" w:hAnsi="Times New Roman" w:cs="Times New Roman"/>
        </w:rPr>
        <w:t xml:space="preserve">/aryl nitrile-substituted glycals” </w:t>
      </w:r>
      <w:r w:rsidRPr="008E1DDE">
        <w:rPr>
          <w:rFonts w:ascii="Times New Roman" w:hAnsi="Times New Roman" w:cs="Times New Roman"/>
          <w:b/>
          <w:bCs/>
        </w:rPr>
        <w:t>Chem Comm</w:t>
      </w:r>
      <w:r w:rsidR="000615E2" w:rsidRPr="008E1DDE">
        <w:rPr>
          <w:rFonts w:ascii="Times New Roman" w:hAnsi="Times New Roman" w:cs="Times New Roman"/>
          <w:b/>
          <w:bCs/>
        </w:rPr>
        <w:t>un</w:t>
      </w:r>
      <w:r w:rsidRPr="008E1DDE">
        <w:rPr>
          <w:rFonts w:ascii="Times New Roman" w:hAnsi="Times New Roman" w:cs="Times New Roman"/>
          <w:b/>
          <w:bCs/>
        </w:rPr>
        <w:t>.</w:t>
      </w:r>
      <w:r w:rsidRPr="008E1DDE">
        <w:rPr>
          <w:rFonts w:ascii="Times New Roman" w:hAnsi="Times New Roman" w:cs="Times New Roman"/>
        </w:rPr>
        <w:t xml:space="preserve"> 2024, 35, 635-648.</w:t>
      </w:r>
    </w:p>
    <w:p w14:paraId="45C53AB3" w14:textId="055658D5" w:rsidR="00E06C93" w:rsidRPr="008E1DDE" w:rsidRDefault="00E06C93" w:rsidP="008E1DDE">
      <w:pPr>
        <w:pStyle w:val="Els-Title"/>
        <w:numPr>
          <w:ilvl w:val="0"/>
          <w:numId w:val="25"/>
        </w:numPr>
        <w:rPr>
          <w:rFonts w:ascii="Times New Roman" w:hAnsi="Times New Roman" w:cs="Times New Roman"/>
        </w:rPr>
      </w:pPr>
      <w:r w:rsidRPr="008E1DDE">
        <w:rPr>
          <w:rFonts w:ascii="Times New Roman" w:hAnsi="Times New Roman" w:cs="Times New Roman"/>
        </w:rPr>
        <w:t xml:space="preserve">Zargar, I. A.; Rasool, B.; Bappa, S. K.; Mukherjee, D*. “Anomeric </w:t>
      </w:r>
      <w:proofErr w:type="spellStart"/>
      <w:r w:rsidRPr="008E1DDE">
        <w:rPr>
          <w:rFonts w:ascii="Times New Roman" w:hAnsi="Times New Roman" w:cs="Times New Roman"/>
        </w:rPr>
        <w:t>oxyacetamide</w:t>
      </w:r>
      <w:proofErr w:type="spellEnd"/>
      <w:r w:rsidRPr="008E1DDE">
        <w:rPr>
          <w:rFonts w:ascii="Times New Roman" w:hAnsi="Times New Roman" w:cs="Times New Roman"/>
        </w:rPr>
        <w:t xml:space="preserve"> assisted site-selective C-2 arylation and its application in O/S glycosylation of 2,3 </w:t>
      </w:r>
      <w:proofErr w:type="spellStart"/>
      <w:r w:rsidRPr="008E1DDE">
        <w:rPr>
          <w:rFonts w:ascii="Times New Roman" w:hAnsi="Times New Roman" w:cs="Times New Roman"/>
        </w:rPr>
        <w:t>eno</w:t>
      </w:r>
      <w:proofErr w:type="spellEnd"/>
      <w:r w:rsidRPr="008E1DDE">
        <w:rPr>
          <w:rFonts w:ascii="Times New Roman" w:hAnsi="Times New Roman" w:cs="Times New Roman"/>
        </w:rPr>
        <w:t xml:space="preserve">-pyranoside” </w:t>
      </w:r>
      <w:proofErr w:type="spellStart"/>
      <w:r w:rsidRPr="008E1DDE">
        <w:rPr>
          <w:rFonts w:ascii="Times New Roman" w:hAnsi="Times New Roman" w:cs="Times New Roman"/>
          <w:b/>
          <w:bCs/>
        </w:rPr>
        <w:t>Chem</w:t>
      </w:r>
      <w:r w:rsidR="000615E2" w:rsidRPr="008E1DDE">
        <w:rPr>
          <w:rFonts w:ascii="Times New Roman" w:hAnsi="Times New Roman" w:cs="Times New Roman"/>
          <w:b/>
          <w:bCs/>
        </w:rPr>
        <w:t>.</w:t>
      </w:r>
      <w:r w:rsidRPr="008E1DDE">
        <w:rPr>
          <w:rFonts w:ascii="Times New Roman" w:hAnsi="Times New Roman" w:cs="Times New Roman"/>
          <w:b/>
          <w:bCs/>
        </w:rPr>
        <w:t>Comm</w:t>
      </w:r>
      <w:r w:rsidR="000615E2" w:rsidRPr="008E1DDE">
        <w:rPr>
          <w:rFonts w:ascii="Times New Roman" w:hAnsi="Times New Roman" w:cs="Times New Roman"/>
          <w:b/>
          <w:bCs/>
        </w:rPr>
        <w:t>un</w:t>
      </w:r>
      <w:proofErr w:type="spellEnd"/>
      <w:r w:rsidRPr="008E1DDE">
        <w:rPr>
          <w:rFonts w:ascii="Times New Roman" w:hAnsi="Times New Roman" w:cs="Times New Roman"/>
          <w:b/>
          <w:bCs/>
        </w:rPr>
        <w:t>.</w:t>
      </w:r>
      <w:r w:rsidRPr="008E1DDE">
        <w:rPr>
          <w:rFonts w:ascii="Times New Roman" w:hAnsi="Times New Roman" w:cs="Times New Roman"/>
        </w:rPr>
        <w:t xml:space="preserve"> 2024, 60, 13040-13043.</w:t>
      </w:r>
    </w:p>
    <w:p w14:paraId="4563265E" w14:textId="0C630636" w:rsidR="0070705F" w:rsidRPr="008E1DDE" w:rsidRDefault="00E06C93" w:rsidP="008E1DDE">
      <w:pPr>
        <w:pStyle w:val="Els-Title"/>
        <w:numPr>
          <w:ilvl w:val="0"/>
          <w:numId w:val="25"/>
        </w:numPr>
        <w:rPr>
          <w:rFonts w:ascii="Times New Roman" w:hAnsi="Times New Roman" w:cs="Times New Roman"/>
        </w:rPr>
      </w:pPr>
      <w:r w:rsidRPr="008E1DDE">
        <w:rPr>
          <w:rFonts w:ascii="Times New Roman" w:hAnsi="Times New Roman" w:cs="Times New Roman"/>
        </w:rPr>
        <w:t>Zargar, I. A.; Rasool, B.; Sakandar, N.; Mukherjee, D*. “</w:t>
      </w:r>
      <w:bookmarkStart w:id="1" w:name="_Hlk143859144"/>
      <w:r w:rsidRPr="008E1DDE">
        <w:rPr>
          <w:rFonts w:ascii="Times New Roman" w:hAnsi="Times New Roman" w:cs="Times New Roman"/>
        </w:rPr>
        <w:t xml:space="preserve">Switchable </w:t>
      </w:r>
      <w:bookmarkEnd w:id="1"/>
      <w:r w:rsidRPr="008E1DDE">
        <w:rPr>
          <w:rFonts w:ascii="Times New Roman" w:hAnsi="Times New Roman" w:cs="Times New Roman"/>
        </w:rPr>
        <w:t xml:space="preserve">reactivity of 2-benzoyl glycals towards stereoselective access of 1-3 and 1-1 S/O linked disaccharides” </w:t>
      </w:r>
      <w:proofErr w:type="spellStart"/>
      <w:r w:rsidRPr="008E1DDE">
        <w:rPr>
          <w:rFonts w:ascii="Times New Roman" w:hAnsi="Times New Roman" w:cs="Times New Roman"/>
          <w:b/>
          <w:bCs/>
        </w:rPr>
        <w:t>Chem</w:t>
      </w:r>
      <w:r w:rsidR="000615E2" w:rsidRPr="008E1DDE">
        <w:rPr>
          <w:rFonts w:ascii="Times New Roman" w:hAnsi="Times New Roman" w:cs="Times New Roman"/>
          <w:b/>
          <w:bCs/>
        </w:rPr>
        <w:t>.</w:t>
      </w:r>
      <w:r w:rsidRPr="008E1DDE">
        <w:rPr>
          <w:rFonts w:ascii="Times New Roman" w:hAnsi="Times New Roman" w:cs="Times New Roman"/>
          <w:b/>
          <w:bCs/>
        </w:rPr>
        <w:t>Comm</w:t>
      </w:r>
      <w:r w:rsidR="000615E2" w:rsidRPr="008E1DDE">
        <w:rPr>
          <w:rFonts w:ascii="Times New Roman" w:hAnsi="Times New Roman" w:cs="Times New Roman"/>
          <w:b/>
          <w:bCs/>
        </w:rPr>
        <w:t>un</w:t>
      </w:r>
      <w:proofErr w:type="spellEnd"/>
      <w:r w:rsidRPr="008E1DDE">
        <w:rPr>
          <w:rFonts w:ascii="Times New Roman" w:hAnsi="Times New Roman" w:cs="Times New Roman"/>
          <w:b/>
          <w:bCs/>
        </w:rPr>
        <w:t>.</w:t>
      </w:r>
      <w:r w:rsidRPr="008E1DDE">
        <w:rPr>
          <w:rFonts w:ascii="Times New Roman" w:hAnsi="Times New Roman" w:cs="Times New Roman"/>
        </w:rPr>
        <w:t xml:space="preserve"> 2023, 59, 10448.</w:t>
      </w:r>
    </w:p>
    <w:p w14:paraId="37CC34A1" w14:textId="5964E58A" w:rsidR="00E06C93" w:rsidRPr="008E1DDE" w:rsidRDefault="00E06C93" w:rsidP="008E1DDE">
      <w:pPr>
        <w:pStyle w:val="Els-Title"/>
        <w:numPr>
          <w:ilvl w:val="0"/>
          <w:numId w:val="25"/>
        </w:numPr>
        <w:rPr>
          <w:rFonts w:ascii="Times New Roman" w:hAnsi="Times New Roman" w:cs="Times New Roman"/>
        </w:rPr>
      </w:pPr>
      <w:r w:rsidRPr="008E1DDE">
        <w:rPr>
          <w:rFonts w:ascii="Times New Roman" w:hAnsi="Times New Roman" w:cs="Times New Roman"/>
        </w:rPr>
        <w:t xml:space="preserve">Rasool, B.; Zargar, I. A.; Hussain, N.; Mukherjee, D*. “Pd catalyzed synthesis of Hetero 1,2-Interlinked C-Disaccharides by Coupling of Iodo Glycals with Glycals” </w:t>
      </w:r>
      <w:proofErr w:type="spellStart"/>
      <w:r w:rsidRPr="008E1DDE">
        <w:rPr>
          <w:rFonts w:ascii="Times New Roman" w:hAnsi="Times New Roman" w:cs="Times New Roman"/>
          <w:b/>
          <w:bCs/>
        </w:rPr>
        <w:t>Chem</w:t>
      </w:r>
      <w:r w:rsidR="000615E2" w:rsidRPr="008E1DDE">
        <w:rPr>
          <w:rFonts w:ascii="Times New Roman" w:hAnsi="Times New Roman" w:cs="Times New Roman"/>
          <w:b/>
          <w:bCs/>
        </w:rPr>
        <w:t>.</w:t>
      </w:r>
      <w:r w:rsidRPr="008E1DDE">
        <w:rPr>
          <w:rFonts w:ascii="Times New Roman" w:hAnsi="Times New Roman" w:cs="Times New Roman"/>
          <w:b/>
          <w:bCs/>
        </w:rPr>
        <w:t>Comm</w:t>
      </w:r>
      <w:r w:rsidR="000615E2" w:rsidRPr="008E1DDE">
        <w:rPr>
          <w:rFonts w:ascii="Times New Roman" w:hAnsi="Times New Roman" w:cs="Times New Roman"/>
          <w:b/>
          <w:bCs/>
        </w:rPr>
        <w:t>un</w:t>
      </w:r>
      <w:proofErr w:type="spellEnd"/>
      <w:r w:rsidRPr="008E1DDE">
        <w:rPr>
          <w:rFonts w:ascii="Times New Roman" w:hAnsi="Times New Roman" w:cs="Times New Roman"/>
          <w:b/>
          <w:bCs/>
        </w:rPr>
        <w:t>.</w:t>
      </w:r>
      <w:r w:rsidRPr="008E1DDE">
        <w:rPr>
          <w:rFonts w:ascii="Times New Roman" w:hAnsi="Times New Roman" w:cs="Times New Roman"/>
        </w:rPr>
        <w:t xml:space="preserve"> 2023, 59, 9090-9093.</w:t>
      </w:r>
    </w:p>
    <w:p w14:paraId="38A29D7C" w14:textId="2011507D" w:rsidR="00E06C93" w:rsidRPr="008E1DDE" w:rsidRDefault="00E06C93" w:rsidP="008E1DDE">
      <w:pPr>
        <w:pStyle w:val="Els-Title"/>
        <w:numPr>
          <w:ilvl w:val="0"/>
          <w:numId w:val="25"/>
        </w:numPr>
        <w:rPr>
          <w:rFonts w:ascii="Times New Roman" w:hAnsi="Times New Roman" w:cs="Times New Roman"/>
        </w:rPr>
      </w:pPr>
      <w:r w:rsidRPr="008E1DDE">
        <w:rPr>
          <w:rFonts w:ascii="Times New Roman" w:hAnsi="Times New Roman" w:cs="Times New Roman"/>
        </w:rPr>
        <w:t xml:space="preserve">Bhardwaj, M.; Rasool, B.; Mukherjee, D*. “Ni-catalyzed domino transformation of </w:t>
      </w:r>
      <w:proofErr w:type="spellStart"/>
      <w:r w:rsidRPr="008E1DDE">
        <w:rPr>
          <w:rFonts w:ascii="Times New Roman" w:hAnsi="Times New Roman" w:cs="Times New Roman"/>
        </w:rPr>
        <w:t>enopyranoses</w:t>
      </w:r>
      <w:proofErr w:type="spellEnd"/>
      <w:r w:rsidRPr="008E1DDE">
        <w:rPr>
          <w:rFonts w:ascii="Times New Roman" w:hAnsi="Times New Roman" w:cs="Times New Roman"/>
        </w:rPr>
        <w:t xml:space="preserve"> and 2-iodo phenols/anilines to </w:t>
      </w:r>
      <w:proofErr w:type="spellStart"/>
      <w:r w:rsidRPr="008E1DDE">
        <w:rPr>
          <w:rFonts w:ascii="Times New Roman" w:hAnsi="Times New Roman" w:cs="Times New Roman"/>
        </w:rPr>
        <w:t>pyrano</w:t>
      </w:r>
      <w:proofErr w:type="spellEnd"/>
      <w:r w:rsidRPr="008E1DDE">
        <w:rPr>
          <w:rFonts w:ascii="Times New Roman" w:hAnsi="Times New Roman" w:cs="Times New Roman"/>
        </w:rPr>
        <w:t xml:space="preserve"> cis fused dihydro-benzofurans/indoles” </w:t>
      </w:r>
      <w:proofErr w:type="spellStart"/>
      <w:r w:rsidRPr="008E1DDE">
        <w:rPr>
          <w:rFonts w:ascii="Times New Roman" w:hAnsi="Times New Roman" w:cs="Times New Roman"/>
          <w:b/>
          <w:bCs/>
        </w:rPr>
        <w:t>Chem</w:t>
      </w:r>
      <w:r w:rsidR="000615E2" w:rsidRPr="008E1DDE">
        <w:rPr>
          <w:rFonts w:ascii="Times New Roman" w:hAnsi="Times New Roman" w:cs="Times New Roman"/>
          <w:b/>
          <w:bCs/>
        </w:rPr>
        <w:t>.</w:t>
      </w:r>
      <w:r w:rsidRPr="008E1DDE">
        <w:rPr>
          <w:rFonts w:ascii="Times New Roman" w:hAnsi="Times New Roman" w:cs="Times New Roman"/>
          <w:b/>
          <w:bCs/>
        </w:rPr>
        <w:t>Comm</w:t>
      </w:r>
      <w:r w:rsidR="000615E2" w:rsidRPr="008E1DDE">
        <w:rPr>
          <w:rFonts w:ascii="Times New Roman" w:hAnsi="Times New Roman" w:cs="Times New Roman"/>
          <w:b/>
          <w:bCs/>
        </w:rPr>
        <w:t>un</w:t>
      </w:r>
      <w:proofErr w:type="spellEnd"/>
      <w:r w:rsidRPr="008E1DDE">
        <w:rPr>
          <w:rFonts w:ascii="Times New Roman" w:hAnsi="Times New Roman" w:cs="Times New Roman"/>
          <w:b/>
          <w:bCs/>
        </w:rPr>
        <w:t>.</w:t>
      </w:r>
      <w:r w:rsidRPr="008E1DDE">
        <w:rPr>
          <w:rFonts w:ascii="Times New Roman" w:hAnsi="Times New Roman" w:cs="Times New Roman"/>
        </w:rPr>
        <w:t xml:space="preserve"> 2022, 58, 7038-7041.  </w:t>
      </w:r>
    </w:p>
    <w:p w14:paraId="0444C2A3" w14:textId="479B04DC" w:rsidR="00457334" w:rsidRPr="008E1DDE" w:rsidRDefault="00457334" w:rsidP="008E1DDE">
      <w:pPr>
        <w:pStyle w:val="Els-Title"/>
        <w:numPr>
          <w:ilvl w:val="0"/>
          <w:numId w:val="25"/>
        </w:numPr>
        <w:rPr>
          <w:rFonts w:ascii="Times New Roman" w:hAnsi="Times New Roman" w:cs="Times New Roman"/>
        </w:rPr>
      </w:pPr>
      <w:r w:rsidRPr="008E1DDE">
        <w:rPr>
          <w:rFonts w:ascii="Times New Roman" w:hAnsi="Times New Roman" w:cs="Times New Roman"/>
        </w:rPr>
        <w:t xml:space="preserve">Madhubabu, T.; </w:t>
      </w:r>
      <w:proofErr w:type="spellStart"/>
      <w:r w:rsidRPr="008E1DDE">
        <w:rPr>
          <w:rFonts w:ascii="Times New Roman" w:hAnsi="Times New Roman" w:cs="Times New Roman"/>
        </w:rPr>
        <w:t>Kusunuru</w:t>
      </w:r>
      <w:proofErr w:type="spellEnd"/>
      <w:r w:rsidRPr="008E1DDE">
        <w:rPr>
          <w:rFonts w:ascii="Times New Roman" w:hAnsi="Times New Roman" w:cs="Times New Roman"/>
        </w:rPr>
        <w:t xml:space="preserve">, A. K.; Yousuf, S. K.; </w:t>
      </w:r>
      <w:r w:rsidRPr="008E1DDE">
        <w:rPr>
          <w:rFonts w:ascii="Times New Roman" w:hAnsi="Times New Roman" w:cs="Times New Roman"/>
          <w:bCs/>
        </w:rPr>
        <w:t>Mukherjee, D*.</w:t>
      </w:r>
      <w:r w:rsidRPr="008E1DDE">
        <w:rPr>
          <w:rFonts w:ascii="Times New Roman" w:hAnsi="Times New Roman" w:cs="Times New Roman"/>
        </w:rPr>
        <w:t xml:space="preserve"> “Tandem regio- and </w:t>
      </w:r>
      <w:proofErr w:type="spellStart"/>
      <w:r w:rsidRPr="008E1DDE">
        <w:rPr>
          <w:rFonts w:ascii="Times New Roman" w:hAnsi="Times New Roman" w:cs="Times New Roman"/>
        </w:rPr>
        <w:t>diastereo</w:t>
      </w:r>
      <w:proofErr w:type="spellEnd"/>
      <w:r w:rsidRPr="008E1DDE">
        <w:rPr>
          <w:rFonts w:ascii="Times New Roman" w:hAnsi="Times New Roman" w:cs="Times New Roman"/>
        </w:rPr>
        <w:t xml:space="preserve">-selective synthesis of halogenated C-vinyl glycosides from unactivated arylacetylenes”  </w:t>
      </w:r>
      <w:proofErr w:type="spellStart"/>
      <w:r w:rsidRPr="008E1DDE">
        <w:rPr>
          <w:rFonts w:ascii="Times New Roman" w:hAnsi="Times New Roman" w:cs="Times New Roman"/>
          <w:b/>
          <w:bCs/>
          <w:iCs/>
        </w:rPr>
        <w:t>Chem.Comm</w:t>
      </w:r>
      <w:r w:rsidR="000615E2" w:rsidRPr="008E1DDE">
        <w:rPr>
          <w:rFonts w:ascii="Times New Roman" w:hAnsi="Times New Roman" w:cs="Times New Roman"/>
          <w:b/>
          <w:bCs/>
          <w:iCs/>
        </w:rPr>
        <w:t>un</w:t>
      </w:r>
      <w:proofErr w:type="spellEnd"/>
      <w:r w:rsidRPr="008E1DDE">
        <w:rPr>
          <w:rFonts w:ascii="Times New Roman" w:hAnsi="Times New Roman" w:cs="Times New Roman"/>
          <w:b/>
          <w:bCs/>
          <w:i/>
        </w:rPr>
        <w:t>.</w:t>
      </w:r>
      <w:r w:rsidRPr="008E1DDE">
        <w:rPr>
          <w:rFonts w:ascii="Times New Roman" w:hAnsi="Times New Roman" w:cs="Times New Roman"/>
        </w:rPr>
        <w:t xml:space="preserve"> </w:t>
      </w:r>
      <w:r w:rsidRPr="008E1DDE">
        <w:rPr>
          <w:rFonts w:ascii="Times New Roman" w:hAnsi="Times New Roman" w:cs="Times New Roman"/>
          <w:bCs/>
        </w:rPr>
        <w:t>2013</w:t>
      </w:r>
      <w:r w:rsidRPr="008E1DDE">
        <w:rPr>
          <w:rFonts w:ascii="Times New Roman" w:hAnsi="Times New Roman" w:cs="Times New Roman"/>
          <w:b/>
        </w:rPr>
        <w:t>,</w:t>
      </w:r>
      <w:r w:rsidRPr="008E1DDE">
        <w:rPr>
          <w:rFonts w:ascii="Times New Roman" w:hAnsi="Times New Roman" w:cs="Times New Roman"/>
        </w:rPr>
        <w:t xml:space="preserve"> </w:t>
      </w:r>
      <w:r w:rsidRPr="008E1DDE">
        <w:rPr>
          <w:rFonts w:ascii="Times New Roman" w:hAnsi="Times New Roman" w:cs="Times New Roman"/>
          <w:i/>
        </w:rPr>
        <w:t>49,</w:t>
      </w:r>
      <w:r w:rsidRPr="008E1DDE">
        <w:rPr>
          <w:rFonts w:ascii="Times New Roman" w:hAnsi="Times New Roman" w:cs="Times New Roman"/>
        </w:rPr>
        <w:t xml:space="preserve"> 11409-11411.</w:t>
      </w:r>
    </w:p>
    <w:p w14:paraId="5F99B7DE" w14:textId="6C7F7288" w:rsidR="00457334" w:rsidRPr="008E1DDE" w:rsidRDefault="00C127C8" w:rsidP="008E1DDE">
      <w:pPr>
        <w:pStyle w:val="Els-Title"/>
        <w:numPr>
          <w:ilvl w:val="0"/>
          <w:numId w:val="25"/>
        </w:numPr>
        <w:rPr>
          <w:rFonts w:ascii="Times New Roman" w:hAnsi="Times New Roman" w:cs="Times New Roman"/>
        </w:rPr>
      </w:pPr>
      <w:r w:rsidRPr="008E1DDE">
        <w:rPr>
          <w:rFonts w:ascii="Times New Roman" w:hAnsi="Times New Roman" w:cs="Times New Roman"/>
        </w:rPr>
        <w:t xml:space="preserve">Kumar, A.; Yousuf, S. K.; </w:t>
      </w:r>
      <w:r w:rsidRPr="008E1DDE">
        <w:rPr>
          <w:rFonts w:ascii="Times New Roman" w:hAnsi="Times New Roman" w:cs="Times New Roman"/>
          <w:b/>
        </w:rPr>
        <w:t>Mukherjee, D*</w:t>
      </w:r>
      <w:r w:rsidRPr="008E1DDE">
        <w:rPr>
          <w:rFonts w:ascii="Times New Roman" w:hAnsi="Times New Roman" w:cs="Times New Roman"/>
        </w:rPr>
        <w:t xml:space="preserve">. “Copper mediated highly stereoselective synthesis of C-glycosides from unactivated alkynes” </w:t>
      </w:r>
      <w:proofErr w:type="spellStart"/>
      <w:r w:rsidRPr="008E1DDE">
        <w:rPr>
          <w:rFonts w:ascii="Times New Roman" w:hAnsi="Times New Roman" w:cs="Times New Roman"/>
          <w:b/>
          <w:bCs/>
          <w:iCs/>
        </w:rPr>
        <w:t>Chem.Comm</w:t>
      </w:r>
      <w:r w:rsidR="000615E2" w:rsidRPr="008E1DDE">
        <w:rPr>
          <w:rFonts w:ascii="Times New Roman" w:hAnsi="Times New Roman" w:cs="Times New Roman"/>
          <w:b/>
          <w:bCs/>
          <w:iCs/>
        </w:rPr>
        <w:t>un</w:t>
      </w:r>
      <w:proofErr w:type="spellEnd"/>
      <w:r w:rsidRPr="008E1DDE">
        <w:rPr>
          <w:rFonts w:ascii="Times New Roman" w:hAnsi="Times New Roman" w:cs="Times New Roman"/>
          <w:b/>
          <w:bCs/>
          <w:i/>
        </w:rPr>
        <w:t>.</w:t>
      </w:r>
      <w:r w:rsidRPr="008E1DDE">
        <w:rPr>
          <w:rFonts w:ascii="Times New Roman" w:hAnsi="Times New Roman" w:cs="Times New Roman"/>
        </w:rPr>
        <w:t xml:space="preserve"> </w:t>
      </w:r>
      <w:r w:rsidRPr="008E1DDE">
        <w:rPr>
          <w:rFonts w:ascii="Times New Roman" w:hAnsi="Times New Roman" w:cs="Times New Roman"/>
          <w:bCs/>
        </w:rPr>
        <w:t>2013,</w:t>
      </w:r>
      <w:r w:rsidRPr="008E1DDE">
        <w:rPr>
          <w:rFonts w:ascii="Times New Roman" w:hAnsi="Times New Roman" w:cs="Times New Roman"/>
        </w:rPr>
        <w:t xml:space="preserve"> </w:t>
      </w:r>
      <w:r w:rsidRPr="008E1DDE">
        <w:rPr>
          <w:rFonts w:ascii="Times New Roman" w:hAnsi="Times New Roman" w:cs="Times New Roman"/>
          <w:i/>
        </w:rPr>
        <w:t>49,</w:t>
      </w:r>
      <w:r w:rsidRPr="008E1DDE">
        <w:rPr>
          <w:rFonts w:ascii="Times New Roman" w:hAnsi="Times New Roman" w:cs="Times New Roman"/>
        </w:rPr>
        <w:t xml:space="preserve"> 10154-10156.</w:t>
      </w:r>
    </w:p>
    <w:p w14:paraId="791E8863" w14:textId="77777777" w:rsidR="00E06C93" w:rsidRPr="008E1DDE" w:rsidRDefault="00E06C93" w:rsidP="008E1DDE">
      <w:pPr>
        <w:pStyle w:val="Els-Title"/>
        <w:numPr>
          <w:ilvl w:val="0"/>
          <w:numId w:val="25"/>
        </w:numPr>
        <w:rPr>
          <w:rFonts w:ascii="Times New Roman" w:hAnsi="Times New Roman" w:cs="Times New Roman"/>
        </w:rPr>
      </w:pPr>
      <w:r w:rsidRPr="008E1DDE">
        <w:rPr>
          <w:rFonts w:ascii="Times New Roman" w:hAnsi="Times New Roman" w:cs="Times New Roman"/>
        </w:rPr>
        <w:t xml:space="preserve">Hussain, N.; Bhardwaj, M.; Ahmed, A.; Mukherjee, D*. “Synthesis of Sugar-Based Enones and Their Transformation into 3,5-Disubstituted Furans and 2‑Acyl-Substituted 1,2,3-Trideoxy Sugars in the Presence of Lewis Acids” </w:t>
      </w:r>
      <w:r w:rsidRPr="008E1DDE">
        <w:rPr>
          <w:rFonts w:ascii="Times New Roman" w:hAnsi="Times New Roman" w:cs="Times New Roman"/>
          <w:b/>
          <w:bCs/>
        </w:rPr>
        <w:t>Org. Lett.</w:t>
      </w:r>
      <w:r w:rsidRPr="008E1DDE">
        <w:rPr>
          <w:rFonts w:ascii="Times New Roman" w:hAnsi="Times New Roman" w:cs="Times New Roman"/>
        </w:rPr>
        <w:t xml:space="preserve">  2019, 21, 3034−3037.</w:t>
      </w:r>
    </w:p>
    <w:p w14:paraId="26954761" w14:textId="5FA1D829" w:rsidR="00E06C93" w:rsidRPr="008E1DDE" w:rsidRDefault="00E06C93" w:rsidP="008E1DDE">
      <w:pPr>
        <w:pStyle w:val="Els-Title"/>
        <w:numPr>
          <w:ilvl w:val="0"/>
          <w:numId w:val="25"/>
        </w:numPr>
        <w:rPr>
          <w:rFonts w:ascii="Times New Roman" w:hAnsi="Times New Roman" w:cs="Times New Roman"/>
        </w:rPr>
      </w:pPr>
      <w:r w:rsidRPr="008E1DDE">
        <w:rPr>
          <w:rFonts w:ascii="Times New Roman" w:hAnsi="Times New Roman" w:cs="Times New Roman"/>
        </w:rPr>
        <w:t xml:space="preserve">Bhardwaj, M.; Rasool, F.; Tatina, M. B.; Mukherjee, D*. “Construction of Fused Oxabicyclic Scaffolds from Glycals and Styrenes via One-Pot Domino Transformations” </w:t>
      </w:r>
      <w:r w:rsidR="000615E2" w:rsidRPr="008E1DDE">
        <w:rPr>
          <w:rFonts w:ascii="Times New Roman" w:hAnsi="Times New Roman" w:cs="Times New Roman"/>
          <w:b/>
          <w:bCs/>
        </w:rPr>
        <w:t>Org. Lett.</w:t>
      </w:r>
      <w:r w:rsidR="000615E2" w:rsidRPr="008E1DDE">
        <w:rPr>
          <w:rFonts w:ascii="Times New Roman" w:hAnsi="Times New Roman" w:cs="Times New Roman"/>
        </w:rPr>
        <w:t xml:space="preserve">  </w:t>
      </w:r>
      <w:r w:rsidRPr="008E1DDE">
        <w:rPr>
          <w:rFonts w:ascii="Times New Roman" w:hAnsi="Times New Roman" w:cs="Times New Roman"/>
        </w:rPr>
        <w:t>2019, 21, 3038−3042.</w:t>
      </w:r>
    </w:p>
    <w:p w14:paraId="3F0EF787" w14:textId="7F2266E3" w:rsidR="00E06C93" w:rsidRPr="008E1DDE" w:rsidRDefault="00E06C93" w:rsidP="008E1DDE">
      <w:pPr>
        <w:pStyle w:val="Els-Title"/>
        <w:numPr>
          <w:ilvl w:val="0"/>
          <w:numId w:val="25"/>
        </w:numPr>
        <w:rPr>
          <w:rFonts w:ascii="Times New Roman" w:hAnsi="Times New Roman" w:cs="Times New Roman"/>
        </w:rPr>
      </w:pPr>
      <w:r w:rsidRPr="008E1DDE">
        <w:rPr>
          <w:rFonts w:ascii="Times New Roman" w:hAnsi="Times New Roman" w:cs="Times New Roman"/>
        </w:rPr>
        <w:t xml:space="preserve">Rasool, F.; Ahmed, A.; Hussain, N.; Yousuf, S.K.; Mukherjee, D*. “One-pot Regio and Stereoselective Synthesis of C-Glycosyl Amides </w:t>
      </w:r>
      <w:proofErr w:type="gramStart"/>
      <w:r w:rsidRPr="008E1DDE">
        <w:rPr>
          <w:rFonts w:ascii="Times New Roman" w:hAnsi="Times New Roman" w:cs="Times New Roman"/>
        </w:rPr>
        <w:t>From</w:t>
      </w:r>
      <w:proofErr w:type="gramEnd"/>
      <w:r w:rsidRPr="008E1DDE">
        <w:rPr>
          <w:rFonts w:ascii="Times New Roman" w:hAnsi="Times New Roman" w:cs="Times New Roman"/>
        </w:rPr>
        <w:t xml:space="preserve"> Glycals Using Vinyl </w:t>
      </w:r>
      <w:proofErr w:type="spellStart"/>
      <w:r w:rsidRPr="008E1DDE">
        <w:rPr>
          <w:rFonts w:ascii="Times New Roman" w:hAnsi="Times New Roman" w:cs="Times New Roman"/>
        </w:rPr>
        <w:t>Azides</w:t>
      </w:r>
      <w:proofErr w:type="spellEnd"/>
      <w:r w:rsidRPr="008E1DDE">
        <w:rPr>
          <w:rFonts w:ascii="Times New Roman" w:hAnsi="Times New Roman" w:cs="Times New Roman"/>
        </w:rPr>
        <w:t xml:space="preserve"> as Glycosyl Acceptors” </w:t>
      </w:r>
      <w:r w:rsidR="000615E2" w:rsidRPr="008E1DDE">
        <w:rPr>
          <w:rFonts w:ascii="Times New Roman" w:hAnsi="Times New Roman" w:cs="Times New Roman"/>
          <w:b/>
          <w:bCs/>
        </w:rPr>
        <w:t>Org. Lett.</w:t>
      </w:r>
      <w:r w:rsidR="000615E2" w:rsidRPr="008E1DDE">
        <w:rPr>
          <w:rFonts w:ascii="Times New Roman" w:hAnsi="Times New Roman" w:cs="Times New Roman"/>
        </w:rPr>
        <w:t xml:space="preserve">  </w:t>
      </w:r>
      <w:r w:rsidRPr="008E1DDE">
        <w:rPr>
          <w:rFonts w:ascii="Times New Roman" w:hAnsi="Times New Roman" w:cs="Times New Roman"/>
        </w:rPr>
        <w:t xml:space="preserve"> 2018, 20, 4036-4039.</w:t>
      </w:r>
    </w:p>
    <w:p w14:paraId="2949B5F9" w14:textId="77777777" w:rsidR="00DA6AFB" w:rsidRDefault="00DA6AFB" w:rsidP="00DA6AFB">
      <w:pPr>
        <w:pStyle w:val="Els-Title"/>
        <w:numPr>
          <w:ilvl w:val="0"/>
          <w:numId w:val="0"/>
        </w:numPr>
        <w:ind w:left="720"/>
        <w:rPr>
          <w:rFonts w:ascii="Times New Roman" w:hAnsi="Times New Roman" w:cs="Times New Roman"/>
        </w:rPr>
      </w:pPr>
    </w:p>
    <w:p w14:paraId="57826719" w14:textId="20B20355" w:rsidR="006B4B9E" w:rsidRPr="008E1DDE" w:rsidRDefault="006B4B9E" w:rsidP="008E1DDE">
      <w:pPr>
        <w:pStyle w:val="Els-Title"/>
        <w:numPr>
          <w:ilvl w:val="0"/>
          <w:numId w:val="25"/>
        </w:numPr>
        <w:rPr>
          <w:rFonts w:ascii="Times New Roman" w:hAnsi="Times New Roman" w:cs="Times New Roman"/>
        </w:rPr>
      </w:pPr>
      <w:r w:rsidRPr="008E1DDE">
        <w:rPr>
          <w:rFonts w:ascii="Times New Roman" w:hAnsi="Times New Roman" w:cs="Times New Roman"/>
        </w:rPr>
        <w:lastRenderedPageBreak/>
        <w:t xml:space="preserve">Hussain, N.; Jana, K.; Ganguly, B.; Mukherjee, D*. “Transformation of Substituted Glycals to Chiral Fused Aromatic Cores via </w:t>
      </w:r>
      <w:proofErr w:type="spellStart"/>
      <w:r w:rsidRPr="008E1DDE">
        <w:rPr>
          <w:rFonts w:ascii="Times New Roman" w:hAnsi="Times New Roman" w:cs="Times New Roman"/>
        </w:rPr>
        <w:t>Annulative</w:t>
      </w:r>
      <w:proofErr w:type="spellEnd"/>
      <w:r w:rsidRPr="008E1DDE">
        <w:rPr>
          <w:rFonts w:ascii="Times New Roman" w:hAnsi="Times New Roman" w:cs="Times New Roman"/>
        </w:rPr>
        <w:t xml:space="preserve"> π</w:t>
      </w:r>
      <w:r w:rsidRPr="008E1DDE">
        <w:rPr>
          <w:rFonts w:ascii="Times New Roman" w:hAnsi="Times New Roman" w:cs="Times New Roman"/>
        </w:rPr>
        <w:noBreakHyphen/>
        <w:t xml:space="preserve">Extension Reactions with Arynes” </w:t>
      </w:r>
      <w:r w:rsidR="000615E2" w:rsidRPr="008E1DDE">
        <w:rPr>
          <w:rFonts w:ascii="Times New Roman" w:hAnsi="Times New Roman" w:cs="Times New Roman"/>
          <w:b/>
          <w:bCs/>
        </w:rPr>
        <w:t>Org. Lett.</w:t>
      </w:r>
      <w:r w:rsidR="000615E2" w:rsidRPr="008E1DDE">
        <w:rPr>
          <w:rFonts w:ascii="Times New Roman" w:hAnsi="Times New Roman" w:cs="Times New Roman"/>
        </w:rPr>
        <w:t xml:space="preserve"> </w:t>
      </w:r>
      <w:r w:rsidRPr="008E1DDE">
        <w:rPr>
          <w:rFonts w:ascii="Times New Roman" w:hAnsi="Times New Roman" w:cs="Times New Roman"/>
        </w:rPr>
        <w:t>2018, 20, 1572-1575.</w:t>
      </w:r>
    </w:p>
    <w:p w14:paraId="51E8435A" w14:textId="0F77B9C9" w:rsidR="006B4B9E" w:rsidRPr="008E1DDE" w:rsidRDefault="006B4B9E" w:rsidP="008E1DDE">
      <w:pPr>
        <w:pStyle w:val="Els-Title"/>
        <w:numPr>
          <w:ilvl w:val="0"/>
          <w:numId w:val="25"/>
        </w:numPr>
        <w:rPr>
          <w:rFonts w:ascii="Times New Roman" w:hAnsi="Times New Roman" w:cs="Times New Roman"/>
        </w:rPr>
      </w:pPr>
      <w:r w:rsidRPr="008E1DDE">
        <w:rPr>
          <w:rFonts w:ascii="Times New Roman" w:hAnsi="Times New Roman" w:cs="Times New Roman"/>
        </w:rPr>
        <w:t xml:space="preserve">Rasool, F.; Mukherjee, D*. “Pd-Catalyzed Regio- and Stereoselective C-Nucleoside Synthesis from Unactivated </w:t>
      </w:r>
      <w:proofErr w:type="spellStart"/>
      <w:r w:rsidRPr="008E1DDE">
        <w:rPr>
          <w:rFonts w:ascii="Times New Roman" w:hAnsi="Times New Roman" w:cs="Times New Roman"/>
        </w:rPr>
        <w:t>Uracils</w:t>
      </w:r>
      <w:proofErr w:type="spellEnd"/>
      <w:r w:rsidRPr="008E1DDE">
        <w:rPr>
          <w:rFonts w:ascii="Times New Roman" w:hAnsi="Times New Roman" w:cs="Times New Roman"/>
        </w:rPr>
        <w:t xml:space="preserve"> and </w:t>
      </w:r>
      <w:proofErr w:type="spellStart"/>
      <w:r w:rsidRPr="008E1DDE">
        <w:rPr>
          <w:rFonts w:ascii="Times New Roman" w:hAnsi="Times New Roman" w:cs="Times New Roman"/>
        </w:rPr>
        <w:t>Pyranoid</w:t>
      </w:r>
      <w:proofErr w:type="spellEnd"/>
      <w:r w:rsidRPr="008E1DDE">
        <w:rPr>
          <w:rFonts w:ascii="Times New Roman" w:hAnsi="Times New Roman" w:cs="Times New Roman"/>
        </w:rPr>
        <w:t xml:space="preserve"> Glycals” </w:t>
      </w:r>
      <w:r w:rsidR="000615E2" w:rsidRPr="008E1DDE">
        <w:rPr>
          <w:rFonts w:ascii="Times New Roman" w:hAnsi="Times New Roman" w:cs="Times New Roman"/>
          <w:b/>
          <w:bCs/>
        </w:rPr>
        <w:t>Org. Lett.</w:t>
      </w:r>
      <w:r w:rsidR="000615E2" w:rsidRPr="008E1DDE">
        <w:rPr>
          <w:rFonts w:ascii="Times New Roman" w:hAnsi="Times New Roman" w:cs="Times New Roman"/>
        </w:rPr>
        <w:t xml:space="preserve">  </w:t>
      </w:r>
      <w:r w:rsidRPr="008E1DDE">
        <w:rPr>
          <w:rFonts w:ascii="Times New Roman" w:hAnsi="Times New Roman" w:cs="Times New Roman"/>
        </w:rPr>
        <w:t>2017, 19, 4936–4939.</w:t>
      </w:r>
    </w:p>
    <w:p w14:paraId="08890CFE" w14:textId="7715201D" w:rsidR="006B4B9E" w:rsidRPr="008E1DDE" w:rsidRDefault="006B4B9E" w:rsidP="008E1DDE">
      <w:pPr>
        <w:pStyle w:val="Els-Title"/>
        <w:numPr>
          <w:ilvl w:val="0"/>
          <w:numId w:val="25"/>
        </w:numPr>
        <w:rPr>
          <w:rFonts w:ascii="Times New Roman" w:hAnsi="Times New Roman" w:cs="Times New Roman"/>
        </w:rPr>
      </w:pPr>
      <w:r w:rsidRPr="008E1DDE">
        <w:rPr>
          <w:rFonts w:ascii="Times New Roman" w:hAnsi="Times New Roman" w:cs="Times New Roman"/>
        </w:rPr>
        <w:t xml:space="preserve">Tatina, M. B.; </w:t>
      </w:r>
      <w:proofErr w:type="spellStart"/>
      <w:r w:rsidRPr="008E1DDE">
        <w:rPr>
          <w:rFonts w:ascii="Times New Roman" w:hAnsi="Times New Roman" w:cs="Times New Roman"/>
        </w:rPr>
        <w:t>Kusunuru</w:t>
      </w:r>
      <w:proofErr w:type="spellEnd"/>
      <w:r w:rsidRPr="008E1DDE">
        <w:rPr>
          <w:rFonts w:ascii="Times New Roman" w:hAnsi="Times New Roman" w:cs="Times New Roman"/>
        </w:rPr>
        <w:t xml:space="preserve">, A. K.; Mukherjee, D*. “Organo-zinc Promoted Diastereoselective C-Arylation of 1,2-Anhydrosugars from Arylboronic Acids” </w:t>
      </w:r>
      <w:r w:rsidR="000615E2" w:rsidRPr="008E1DDE">
        <w:rPr>
          <w:rFonts w:ascii="Times New Roman" w:hAnsi="Times New Roman" w:cs="Times New Roman"/>
          <w:b/>
          <w:bCs/>
        </w:rPr>
        <w:t>Org. Lett.</w:t>
      </w:r>
      <w:r w:rsidR="000615E2" w:rsidRPr="008E1DDE">
        <w:rPr>
          <w:rFonts w:ascii="Times New Roman" w:hAnsi="Times New Roman" w:cs="Times New Roman"/>
        </w:rPr>
        <w:t xml:space="preserve"> </w:t>
      </w:r>
      <w:r w:rsidRPr="008E1DDE">
        <w:rPr>
          <w:rFonts w:ascii="Times New Roman" w:hAnsi="Times New Roman" w:cs="Times New Roman"/>
        </w:rPr>
        <w:t>2015, 17, 4624–4627.</w:t>
      </w:r>
    </w:p>
    <w:p w14:paraId="7280F367" w14:textId="77AE8B2A" w:rsidR="006B4B9E" w:rsidRPr="008E1DDE" w:rsidRDefault="006B4B9E" w:rsidP="008E1DDE">
      <w:pPr>
        <w:pStyle w:val="Els-Title"/>
        <w:numPr>
          <w:ilvl w:val="0"/>
          <w:numId w:val="25"/>
        </w:numPr>
        <w:rPr>
          <w:rFonts w:ascii="Times New Roman" w:hAnsi="Times New Roman" w:cs="Times New Roman"/>
        </w:rPr>
      </w:pPr>
      <w:proofErr w:type="spellStart"/>
      <w:r w:rsidRPr="008E1DDE">
        <w:rPr>
          <w:rFonts w:ascii="Times New Roman" w:hAnsi="Times New Roman" w:cs="Times New Roman"/>
        </w:rPr>
        <w:t>Kusunuru</w:t>
      </w:r>
      <w:proofErr w:type="spellEnd"/>
      <w:r w:rsidRPr="008E1DDE">
        <w:rPr>
          <w:rFonts w:ascii="Times New Roman" w:hAnsi="Times New Roman" w:cs="Times New Roman"/>
        </w:rPr>
        <w:t xml:space="preserve">, A. K.; </w:t>
      </w:r>
      <w:proofErr w:type="spellStart"/>
      <w:r w:rsidRPr="008E1DDE">
        <w:rPr>
          <w:rFonts w:ascii="Times New Roman" w:hAnsi="Times New Roman" w:cs="Times New Roman"/>
        </w:rPr>
        <w:t>Jaladanki</w:t>
      </w:r>
      <w:proofErr w:type="spellEnd"/>
      <w:r w:rsidRPr="008E1DDE">
        <w:rPr>
          <w:rFonts w:ascii="Times New Roman" w:hAnsi="Times New Roman" w:cs="Times New Roman"/>
        </w:rPr>
        <w:t xml:space="preserve">, C. K.;  Tatina, M. B.; </w:t>
      </w:r>
      <w:proofErr w:type="spellStart"/>
      <w:r w:rsidRPr="008E1DDE">
        <w:rPr>
          <w:rFonts w:ascii="Times New Roman" w:hAnsi="Times New Roman" w:cs="Times New Roman"/>
        </w:rPr>
        <w:t>Bharatam</w:t>
      </w:r>
      <w:proofErr w:type="spellEnd"/>
      <w:r w:rsidRPr="008E1DDE">
        <w:rPr>
          <w:rFonts w:ascii="Times New Roman" w:hAnsi="Times New Roman" w:cs="Times New Roman"/>
        </w:rPr>
        <w:t xml:space="preserve">, P. V.; Mukherjee, D*. “TEMPO-Promoted Domino Heck−Suzuki Arylation: </w:t>
      </w:r>
      <w:proofErr w:type="spellStart"/>
      <w:r w:rsidRPr="008E1DDE">
        <w:rPr>
          <w:rFonts w:ascii="Times New Roman" w:hAnsi="Times New Roman" w:cs="Times New Roman"/>
        </w:rPr>
        <w:t>Diastere</w:t>
      </w:r>
      <w:proofErr w:type="spellEnd"/>
      <w:r w:rsidRPr="008E1DDE">
        <w:rPr>
          <w:rFonts w:ascii="Times New Roman" w:hAnsi="Times New Roman" w:cs="Times New Roman"/>
        </w:rPr>
        <w:t xml:space="preserve"> </w:t>
      </w:r>
      <w:proofErr w:type="spellStart"/>
      <w:r w:rsidRPr="008E1DDE">
        <w:rPr>
          <w:rFonts w:ascii="Times New Roman" w:hAnsi="Times New Roman" w:cs="Times New Roman"/>
        </w:rPr>
        <w:t>oselective</w:t>
      </w:r>
      <w:proofErr w:type="spellEnd"/>
      <w:r w:rsidRPr="008E1DDE">
        <w:rPr>
          <w:rFonts w:ascii="Times New Roman" w:hAnsi="Times New Roman" w:cs="Times New Roman"/>
        </w:rPr>
        <w:t xml:space="preserve"> Cis-Diarylation of Glycals and </w:t>
      </w:r>
      <w:proofErr w:type="spellStart"/>
      <w:r w:rsidRPr="008E1DDE">
        <w:rPr>
          <w:rFonts w:ascii="Times New Roman" w:hAnsi="Times New Roman" w:cs="Times New Roman"/>
        </w:rPr>
        <w:t>Pseudoglycals</w:t>
      </w:r>
      <w:proofErr w:type="spellEnd"/>
      <w:r w:rsidRPr="008E1DDE">
        <w:rPr>
          <w:rFonts w:ascii="Times New Roman" w:hAnsi="Times New Roman" w:cs="Times New Roman"/>
        </w:rPr>
        <w:t xml:space="preserve">” </w:t>
      </w:r>
      <w:r w:rsidR="000615E2" w:rsidRPr="008E1DDE">
        <w:rPr>
          <w:rFonts w:ascii="Times New Roman" w:hAnsi="Times New Roman" w:cs="Times New Roman"/>
          <w:b/>
          <w:bCs/>
        </w:rPr>
        <w:t>Org. Lett.</w:t>
      </w:r>
      <w:r w:rsidR="000615E2" w:rsidRPr="008E1DDE">
        <w:rPr>
          <w:rFonts w:ascii="Times New Roman" w:hAnsi="Times New Roman" w:cs="Times New Roman"/>
        </w:rPr>
        <w:t xml:space="preserve">  </w:t>
      </w:r>
      <w:r w:rsidRPr="008E1DDE">
        <w:rPr>
          <w:rFonts w:ascii="Times New Roman" w:hAnsi="Times New Roman" w:cs="Times New Roman"/>
        </w:rPr>
        <w:t>2015, 17, 3742–3745.</w:t>
      </w:r>
    </w:p>
    <w:p w14:paraId="4ABB977C" w14:textId="0E4160A5" w:rsidR="001633AB" w:rsidRPr="008E1DDE" w:rsidRDefault="001633AB" w:rsidP="008E1DDE">
      <w:pPr>
        <w:pStyle w:val="Els-Title"/>
        <w:numPr>
          <w:ilvl w:val="0"/>
          <w:numId w:val="25"/>
        </w:numPr>
        <w:rPr>
          <w:rFonts w:ascii="Times New Roman" w:hAnsi="Times New Roman" w:cs="Times New Roman"/>
        </w:rPr>
      </w:pPr>
      <w:proofErr w:type="spellStart"/>
      <w:r w:rsidRPr="008E1DDE">
        <w:rPr>
          <w:rFonts w:ascii="Times New Roman" w:hAnsi="Times New Roman" w:cs="Times New Roman"/>
        </w:rPr>
        <w:t>Yousuf.S</w:t>
      </w:r>
      <w:proofErr w:type="spellEnd"/>
      <w:r w:rsidRPr="008E1DDE">
        <w:rPr>
          <w:rFonts w:ascii="Times New Roman" w:hAnsi="Times New Roman" w:cs="Times New Roman"/>
        </w:rPr>
        <w:t xml:space="preserve">. K., </w:t>
      </w:r>
      <w:proofErr w:type="spellStart"/>
      <w:r w:rsidRPr="008E1DDE">
        <w:rPr>
          <w:rFonts w:ascii="Times New Roman" w:hAnsi="Times New Roman" w:cs="Times New Roman"/>
        </w:rPr>
        <w:t>Taneja.S</w:t>
      </w:r>
      <w:proofErr w:type="spellEnd"/>
      <w:r w:rsidRPr="008E1DDE">
        <w:rPr>
          <w:rFonts w:ascii="Times New Roman" w:hAnsi="Times New Roman" w:cs="Times New Roman"/>
        </w:rPr>
        <w:t>. C., Mukherjee D*.</w:t>
      </w:r>
      <w:r w:rsidR="00C507A4" w:rsidRPr="008E1DDE">
        <w:rPr>
          <w:rFonts w:ascii="Times New Roman" w:hAnsi="Times New Roman" w:cs="Times New Roman"/>
        </w:rPr>
        <w:t>”</w:t>
      </w:r>
      <w:r w:rsidRPr="008E1DDE">
        <w:rPr>
          <w:rFonts w:ascii="Times New Roman" w:hAnsi="Times New Roman" w:cs="Times New Roman"/>
        </w:rPr>
        <w:t>Highly regio-and stereoselective one pot synthesis of carbohydrate based butyrolactones</w:t>
      </w:r>
      <w:proofErr w:type="gramStart"/>
      <w:r w:rsidR="00C507A4" w:rsidRPr="008E1DDE">
        <w:rPr>
          <w:rFonts w:ascii="Times New Roman" w:hAnsi="Times New Roman" w:cs="Times New Roman"/>
        </w:rPr>
        <w:t>”</w:t>
      </w:r>
      <w:r w:rsidRPr="008E1DDE">
        <w:rPr>
          <w:rFonts w:ascii="Times New Roman" w:hAnsi="Times New Roman" w:cs="Times New Roman"/>
        </w:rPr>
        <w:t>.</w:t>
      </w:r>
      <w:proofErr w:type="gramEnd"/>
      <w:r w:rsidRPr="008E1DDE">
        <w:rPr>
          <w:rFonts w:ascii="Times New Roman" w:hAnsi="Times New Roman" w:cs="Times New Roman"/>
        </w:rPr>
        <w:t xml:space="preserve"> </w:t>
      </w:r>
      <w:r w:rsidRPr="008E1DDE">
        <w:rPr>
          <w:rFonts w:ascii="Times New Roman" w:hAnsi="Times New Roman" w:cs="Times New Roman"/>
          <w:b/>
          <w:bCs/>
        </w:rPr>
        <w:t>Org. Lett.</w:t>
      </w:r>
      <w:r w:rsidRPr="008E1DDE">
        <w:rPr>
          <w:rFonts w:ascii="Times New Roman" w:hAnsi="Times New Roman" w:cs="Times New Roman"/>
        </w:rPr>
        <w:t xml:space="preserve"> 2011, 13, 576-579</w:t>
      </w:r>
    </w:p>
    <w:p w14:paraId="4CFC8185" w14:textId="181B0D59" w:rsidR="000615E2" w:rsidRPr="008E1DDE" w:rsidRDefault="001633AB" w:rsidP="008E1DDE">
      <w:pPr>
        <w:pStyle w:val="Els-Title"/>
        <w:numPr>
          <w:ilvl w:val="0"/>
          <w:numId w:val="25"/>
        </w:numPr>
        <w:rPr>
          <w:rFonts w:ascii="Times New Roman" w:hAnsi="Times New Roman" w:cs="Times New Roman"/>
        </w:rPr>
      </w:pPr>
      <w:proofErr w:type="spellStart"/>
      <w:r w:rsidRPr="008E1DDE">
        <w:rPr>
          <w:rFonts w:ascii="Times New Roman" w:hAnsi="Times New Roman" w:cs="Times New Roman"/>
        </w:rPr>
        <w:t>Yousuf.</w:t>
      </w:r>
      <w:r w:rsidR="000615E2" w:rsidRPr="008E1DDE">
        <w:rPr>
          <w:rFonts w:ascii="Times New Roman" w:hAnsi="Times New Roman" w:cs="Times New Roman"/>
        </w:rPr>
        <w:t>S</w:t>
      </w:r>
      <w:proofErr w:type="spellEnd"/>
      <w:r w:rsidR="000615E2" w:rsidRPr="008E1DDE">
        <w:rPr>
          <w:rFonts w:ascii="Times New Roman" w:hAnsi="Times New Roman" w:cs="Times New Roman"/>
        </w:rPr>
        <w:t xml:space="preserve">. K., </w:t>
      </w:r>
      <w:proofErr w:type="spellStart"/>
      <w:r w:rsidRPr="008E1DDE">
        <w:rPr>
          <w:rFonts w:ascii="Times New Roman" w:hAnsi="Times New Roman" w:cs="Times New Roman"/>
        </w:rPr>
        <w:t>Taneja.</w:t>
      </w:r>
      <w:r w:rsidR="000615E2" w:rsidRPr="008E1DDE">
        <w:rPr>
          <w:rFonts w:ascii="Times New Roman" w:hAnsi="Times New Roman" w:cs="Times New Roman"/>
        </w:rPr>
        <w:t>S</w:t>
      </w:r>
      <w:proofErr w:type="spellEnd"/>
      <w:r w:rsidR="000615E2" w:rsidRPr="008E1DDE">
        <w:rPr>
          <w:rFonts w:ascii="Times New Roman" w:hAnsi="Times New Roman" w:cs="Times New Roman"/>
        </w:rPr>
        <w:t>. C., Mukherjee</w:t>
      </w:r>
      <w:r w:rsidRPr="008E1DDE">
        <w:rPr>
          <w:rFonts w:ascii="Times New Roman" w:hAnsi="Times New Roman" w:cs="Times New Roman"/>
        </w:rPr>
        <w:t xml:space="preserve"> D</w:t>
      </w:r>
      <w:r w:rsidR="000615E2" w:rsidRPr="008E1DDE">
        <w:rPr>
          <w:rFonts w:ascii="Times New Roman" w:hAnsi="Times New Roman" w:cs="Times New Roman"/>
        </w:rPr>
        <w:t xml:space="preserve">*. “Domino Transformation of D-Glucal to Racemic-α-Substituted-α-Hydroxymethyl Furfuryl Derivatives” </w:t>
      </w:r>
      <w:r w:rsidR="000615E2" w:rsidRPr="008E1DDE">
        <w:rPr>
          <w:rFonts w:ascii="Times New Roman" w:hAnsi="Times New Roman" w:cs="Times New Roman"/>
          <w:b/>
          <w:bCs/>
        </w:rPr>
        <w:t>Org. Lett.,</w:t>
      </w:r>
      <w:r w:rsidR="000615E2" w:rsidRPr="008E1DDE">
        <w:rPr>
          <w:rFonts w:ascii="Times New Roman" w:hAnsi="Times New Roman" w:cs="Times New Roman"/>
        </w:rPr>
        <w:t xml:space="preserve"> 2008, 10, 4831-4834.</w:t>
      </w:r>
    </w:p>
    <w:p w14:paraId="4E7480AC" w14:textId="7A6666B1" w:rsidR="0030166B" w:rsidRPr="008E1DDE" w:rsidRDefault="00260158" w:rsidP="008E1DDE">
      <w:pPr>
        <w:pStyle w:val="Els-Title"/>
        <w:numPr>
          <w:ilvl w:val="0"/>
          <w:numId w:val="25"/>
        </w:numPr>
        <w:rPr>
          <w:rFonts w:ascii="Times New Roman" w:hAnsi="Times New Roman" w:cs="Times New Roman"/>
        </w:rPr>
      </w:pPr>
      <w:r w:rsidRPr="008E1DDE">
        <w:rPr>
          <w:rFonts w:ascii="Times New Roman" w:hAnsi="Times New Roman" w:cs="Times New Roman"/>
        </w:rPr>
        <w:t xml:space="preserve">Bhardwaj, M.; Mukherjee, D*. “Regio and Stereoselective One-Pot Synthesis of 2-Deoxy-3-thio Pyranoses and Their O-Glycosides from Glycals” </w:t>
      </w:r>
      <w:r w:rsidRPr="008E1DDE">
        <w:rPr>
          <w:rFonts w:ascii="Times New Roman" w:hAnsi="Times New Roman" w:cs="Times New Roman"/>
          <w:b/>
          <w:bCs/>
        </w:rPr>
        <w:t>J. Org. Chem.</w:t>
      </w:r>
      <w:r w:rsidRPr="008E1DDE">
        <w:rPr>
          <w:rFonts w:ascii="Times New Roman" w:hAnsi="Times New Roman" w:cs="Times New Roman"/>
        </w:rPr>
        <w:t xml:space="preserve"> 2023, 88, 5676-5686. </w:t>
      </w:r>
    </w:p>
    <w:p w14:paraId="74A2E00C" w14:textId="77777777" w:rsidR="0030166B" w:rsidRPr="008E1DDE" w:rsidRDefault="0030166B" w:rsidP="008E1DDE">
      <w:pPr>
        <w:pStyle w:val="Els-Title"/>
        <w:numPr>
          <w:ilvl w:val="0"/>
          <w:numId w:val="25"/>
        </w:numPr>
        <w:rPr>
          <w:rFonts w:ascii="Times New Roman" w:hAnsi="Times New Roman" w:cs="Times New Roman"/>
        </w:rPr>
      </w:pPr>
      <w:r w:rsidRPr="008E1DDE">
        <w:rPr>
          <w:rFonts w:ascii="Times New Roman" w:hAnsi="Times New Roman" w:cs="Times New Roman"/>
          <w:lang w:val="de-DE"/>
        </w:rPr>
        <w:t xml:space="preserve">Sakandar, N.; Ahmed, A.; Zargar, I. A.; Mukherjee, D*. </w:t>
      </w:r>
      <w:r w:rsidRPr="008E1DDE">
        <w:rPr>
          <w:rFonts w:ascii="Times New Roman" w:hAnsi="Times New Roman" w:cs="Times New Roman"/>
        </w:rPr>
        <w:t xml:space="preserve">“Base-Mediated Transformation of Glycals to Their Corresponding Vinyl Iodides and Their Application in the Synthesis of C-3 </w:t>
      </w:r>
      <w:proofErr w:type="spellStart"/>
      <w:r w:rsidRPr="008E1DDE">
        <w:rPr>
          <w:rFonts w:ascii="Times New Roman" w:hAnsi="Times New Roman" w:cs="Times New Roman"/>
        </w:rPr>
        <w:t>Enofuranose</w:t>
      </w:r>
      <w:proofErr w:type="spellEnd"/>
      <w:r w:rsidRPr="008E1DDE">
        <w:rPr>
          <w:rFonts w:ascii="Times New Roman" w:hAnsi="Times New Roman" w:cs="Times New Roman"/>
        </w:rPr>
        <w:t xml:space="preserve"> and Bicyclic 3, 4-Pyran-Fused Furanose” </w:t>
      </w:r>
      <w:r w:rsidRPr="008E1DDE">
        <w:rPr>
          <w:rFonts w:ascii="Times New Roman" w:hAnsi="Times New Roman" w:cs="Times New Roman"/>
          <w:b/>
          <w:bCs/>
        </w:rPr>
        <w:t>J. Org. Chem.</w:t>
      </w:r>
      <w:r w:rsidRPr="008E1DDE">
        <w:rPr>
          <w:rFonts w:ascii="Times New Roman" w:hAnsi="Times New Roman" w:cs="Times New Roman"/>
        </w:rPr>
        <w:t xml:space="preserve"> 2023, 88, 8300-8309.</w:t>
      </w:r>
    </w:p>
    <w:p w14:paraId="1C126ED1" w14:textId="77777777" w:rsidR="0030166B" w:rsidRPr="008E1DDE" w:rsidRDefault="0030166B" w:rsidP="008E1DDE">
      <w:pPr>
        <w:pStyle w:val="Els-Title"/>
        <w:numPr>
          <w:ilvl w:val="0"/>
          <w:numId w:val="25"/>
        </w:numPr>
        <w:rPr>
          <w:rFonts w:ascii="Times New Roman" w:hAnsi="Times New Roman" w:cs="Times New Roman"/>
        </w:rPr>
      </w:pPr>
      <w:r w:rsidRPr="008E1DDE">
        <w:rPr>
          <w:rFonts w:ascii="Times New Roman" w:hAnsi="Times New Roman" w:cs="Times New Roman"/>
        </w:rPr>
        <w:t xml:space="preserve">Ahmad A.; Mukherjee, D*. “Stereoselective Construction of Orthogonally </w:t>
      </w:r>
      <w:proofErr w:type="spellStart"/>
      <w:r w:rsidRPr="008E1DDE">
        <w:rPr>
          <w:rFonts w:ascii="Times New Roman" w:hAnsi="Times New Roman" w:cs="Times New Roman"/>
        </w:rPr>
        <w:t>Protected,N</w:t>
      </w:r>
      <w:proofErr w:type="spellEnd"/>
      <w:r w:rsidRPr="008E1DDE">
        <w:rPr>
          <w:rFonts w:ascii="Times New Roman" w:hAnsi="Times New Roman" w:cs="Times New Roman"/>
        </w:rPr>
        <w:t xml:space="preserve">-O Interlinked Disaccharide Mimetics Using N-Substituted β- Aminooxy Donors” </w:t>
      </w:r>
      <w:r w:rsidRPr="008E1DDE">
        <w:rPr>
          <w:rFonts w:ascii="Times New Roman" w:hAnsi="Times New Roman" w:cs="Times New Roman"/>
          <w:b/>
          <w:bCs/>
        </w:rPr>
        <w:t>J. Org. Chem.</w:t>
      </w:r>
      <w:r w:rsidRPr="008E1DDE">
        <w:rPr>
          <w:rFonts w:ascii="Times New Roman" w:hAnsi="Times New Roman" w:cs="Times New Roman"/>
        </w:rPr>
        <w:t xml:space="preserve"> 2022, 15, 1087-1092.</w:t>
      </w:r>
    </w:p>
    <w:p w14:paraId="37A88A9A" w14:textId="77777777" w:rsidR="000615E2" w:rsidRPr="008E1DDE" w:rsidRDefault="000615E2" w:rsidP="008E1DDE">
      <w:pPr>
        <w:pStyle w:val="Els-Title"/>
        <w:numPr>
          <w:ilvl w:val="0"/>
          <w:numId w:val="25"/>
        </w:numPr>
        <w:rPr>
          <w:rFonts w:ascii="Times New Roman" w:hAnsi="Times New Roman" w:cs="Times New Roman"/>
        </w:rPr>
      </w:pPr>
      <w:r w:rsidRPr="008E1DDE">
        <w:rPr>
          <w:rFonts w:ascii="Times New Roman" w:hAnsi="Times New Roman" w:cs="Times New Roman"/>
        </w:rPr>
        <w:t xml:space="preserve">S. K. Yousuf, S. C. Taneja, Debaraj Mukherjee*.“Multi-component cascade transformation of D-glucal to furan appended triazole glycoconjugates” </w:t>
      </w:r>
      <w:r w:rsidRPr="008E1DDE">
        <w:rPr>
          <w:rFonts w:ascii="Times New Roman" w:hAnsi="Times New Roman" w:cs="Times New Roman"/>
          <w:b/>
          <w:bCs/>
        </w:rPr>
        <w:t>J. Org. Chem.</w:t>
      </w:r>
      <w:r w:rsidRPr="008E1DDE">
        <w:rPr>
          <w:rFonts w:ascii="Times New Roman" w:hAnsi="Times New Roman" w:cs="Times New Roman"/>
        </w:rPr>
        <w:t xml:space="preserve"> 2010, 75, 3097-3100.</w:t>
      </w:r>
    </w:p>
    <w:p w14:paraId="5022E209" w14:textId="77777777" w:rsidR="00196B27" w:rsidRPr="008E1DDE" w:rsidRDefault="00196B27" w:rsidP="008E1DDE">
      <w:pPr>
        <w:pStyle w:val="Els-Title"/>
        <w:numPr>
          <w:ilvl w:val="0"/>
          <w:numId w:val="25"/>
        </w:numPr>
        <w:rPr>
          <w:rFonts w:ascii="Times New Roman" w:hAnsi="Times New Roman" w:cs="Times New Roman"/>
        </w:rPr>
      </w:pPr>
      <w:r w:rsidRPr="008E1DDE">
        <w:rPr>
          <w:rFonts w:ascii="Times New Roman" w:hAnsi="Times New Roman" w:cs="Times New Roman"/>
        </w:rPr>
        <w:t xml:space="preserve">Hussain, A.; Yousuf, S. K.; Kumar, D.; </w:t>
      </w:r>
      <w:proofErr w:type="spellStart"/>
      <w:r w:rsidRPr="008E1DDE">
        <w:rPr>
          <w:rFonts w:ascii="Times New Roman" w:hAnsi="Times New Roman" w:cs="Times New Roman"/>
        </w:rPr>
        <w:t>Lambu</w:t>
      </w:r>
      <w:proofErr w:type="spellEnd"/>
      <w:r w:rsidRPr="008E1DDE">
        <w:rPr>
          <w:rFonts w:ascii="Times New Roman" w:hAnsi="Times New Roman" w:cs="Times New Roman"/>
        </w:rPr>
        <w:t xml:space="preserve">, M. R.; Singh, B.; Maity, S.; </w:t>
      </w:r>
      <w:r w:rsidRPr="008E1DDE">
        <w:rPr>
          <w:rFonts w:ascii="Times New Roman" w:hAnsi="Times New Roman" w:cs="Times New Roman"/>
          <w:bCs/>
        </w:rPr>
        <w:t>Mukherjee, D*</w:t>
      </w:r>
      <w:r w:rsidRPr="008E1DDE">
        <w:rPr>
          <w:rFonts w:ascii="Times New Roman" w:hAnsi="Times New Roman" w:cs="Times New Roman"/>
          <w:bCs/>
          <w:i/>
          <w:iCs/>
        </w:rPr>
        <w:t>.</w:t>
      </w:r>
      <w:r w:rsidRPr="008E1DDE">
        <w:rPr>
          <w:rFonts w:ascii="Times New Roman" w:hAnsi="Times New Roman" w:cs="Times New Roman"/>
          <w:i/>
          <w:iCs/>
        </w:rPr>
        <w:t xml:space="preserve"> “</w:t>
      </w:r>
      <w:r w:rsidRPr="008E1DDE">
        <w:rPr>
          <w:rFonts w:ascii="Times New Roman" w:hAnsi="Times New Roman" w:cs="Times New Roman"/>
        </w:rPr>
        <w:t xml:space="preserve">Synthesis of benzannulated chiral macrocycles embedded in a carbohydrate template by intramolecular base free </w:t>
      </w:r>
      <w:proofErr w:type="spellStart"/>
      <w:r w:rsidRPr="008E1DDE">
        <w:rPr>
          <w:rFonts w:ascii="Times New Roman" w:hAnsi="Times New Roman" w:cs="Times New Roman"/>
        </w:rPr>
        <w:t>Sonogashira</w:t>
      </w:r>
      <w:proofErr w:type="spellEnd"/>
      <w:r w:rsidRPr="008E1DDE">
        <w:rPr>
          <w:rFonts w:ascii="Times New Roman" w:hAnsi="Times New Roman" w:cs="Times New Roman"/>
        </w:rPr>
        <w:t xml:space="preserve"> reaction on alumina support</w:t>
      </w:r>
      <w:r w:rsidRPr="008E1DDE">
        <w:rPr>
          <w:rFonts w:ascii="Times New Roman" w:hAnsi="Times New Roman" w:cs="Times New Roman"/>
          <w:i/>
          <w:iCs/>
        </w:rPr>
        <w:t xml:space="preserve">” </w:t>
      </w:r>
      <w:r w:rsidRPr="008E1DDE">
        <w:rPr>
          <w:rFonts w:ascii="Times New Roman" w:hAnsi="Times New Roman" w:cs="Times New Roman"/>
          <w:b/>
          <w:bCs/>
        </w:rPr>
        <w:t xml:space="preserve">Adv. Synth. </w:t>
      </w:r>
      <w:proofErr w:type="spellStart"/>
      <w:r w:rsidRPr="008E1DDE">
        <w:rPr>
          <w:rFonts w:ascii="Times New Roman" w:hAnsi="Times New Roman" w:cs="Times New Roman"/>
          <w:b/>
          <w:bCs/>
        </w:rPr>
        <w:t>Catal</w:t>
      </w:r>
      <w:proofErr w:type="spellEnd"/>
      <w:r w:rsidRPr="008E1DDE">
        <w:rPr>
          <w:rFonts w:ascii="Times New Roman" w:hAnsi="Times New Roman" w:cs="Times New Roman"/>
          <w:b/>
          <w:bCs/>
        </w:rPr>
        <w:t>.</w:t>
      </w:r>
      <w:r w:rsidRPr="008E1DDE">
        <w:rPr>
          <w:rFonts w:ascii="Times New Roman" w:hAnsi="Times New Roman" w:cs="Times New Roman"/>
        </w:rPr>
        <w:t xml:space="preserve"> </w:t>
      </w:r>
      <w:r w:rsidRPr="008E1DDE">
        <w:rPr>
          <w:rFonts w:ascii="Times New Roman" w:hAnsi="Times New Roman" w:cs="Times New Roman"/>
          <w:b/>
        </w:rPr>
        <w:t>2012,</w:t>
      </w:r>
      <w:r w:rsidRPr="008E1DDE">
        <w:rPr>
          <w:rFonts w:ascii="Times New Roman" w:hAnsi="Times New Roman" w:cs="Times New Roman"/>
        </w:rPr>
        <w:t xml:space="preserve"> </w:t>
      </w:r>
      <w:r w:rsidRPr="008E1DDE">
        <w:rPr>
          <w:rFonts w:ascii="Times New Roman" w:hAnsi="Times New Roman" w:cs="Times New Roman"/>
          <w:i/>
        </w:rPr>
        <w:t>354,</w:t>
      </w:r>
      <w:r w:rsidRPr="008E1DDE">
        <w:rPr>
          <w:rFonts w:ascii="Times New Roman" w:hAnsi="Times New Roman" w:cs="Times New Roman"/>
        </w:rPr>
        <w:t xml:space="preserve"> 933–1940.</w:t>
      </w:r>
    </w:p>
    <w:p w14:paraId="2D26D34E" w14:textId="272C23B0" w:rsidR="0030166B" w:rsidRPr="008E1DDE" w:rsidRDefault="0030166B" w:rsidP="008E1DDE">
      <w:pPr>
        <w:pStyle w:val="Els-Title"/>
        <w:numPr>
          <w:ilvl w:val="0"/>
          <w:numId w:val="25"/>
        </w:numPr>
        <w:rPr>
          <w:rFonts w:ascii="Times New Roman" w:hAnsi="Times New Roman" w:cs="Times New Roman"/>
        </w:rPr>
      </w:pPr>
      <w:r w:rsidRPr="008E1DDE">
        <w:rPr>
          <w:rFonts w:ascii="Times New Roman" w:hAnsi="Times New Roman" w:cs="Times New Roman"/>
        </w:rPr>
        <w:t>Zargar, I. A.; Hussain, N.; Mukherjee, D*. “Conversion of glycals to 2,3-Di-Substituted-3-deoxy-glycals via N-(</w:t>
      </w:r>
      <w:proofErr w:type="spellStart"/>
      <w:r w:rsidRPr="008E1DDE">
        <w:rPr>
          <w:rFonts w:ascii="Times New Roman" w:hAnsi="Times New Roman" w:cs="Times New Roman"/>
        </w:rPr>
        <w:t>Glycosyloxy</w:t>
      </w:r>
      <w:proofErr w:type="spellEnd"/>
      <w:r w:rsidRPr="008E1DDE">
        <w:rPr>
          <w:rFonts w:ascii="Times New Roman" w:hAnsi="Times New Roman" w:cs="Times New Roman"/>
        </w:rPr>
        <w:t xml:space="preserve">) acetamides assisted C-2-Alkenylation and C-3-Nucleophilic Substitution” </w:t>
      </w:r>
      <w:r w:rsidRPr="008E1DDE">
        <w:rPr>
          <w:rFonts w:ascii="Times New Roman" w:hAnsi="Times New Roman" w:cs="Times New Roman"/>
          <w:b/>
          <w:bCs/>
        </w:rPr>
        <w:t>Chem. Asian J.</w:t>
      </w:r>
      <w:r w:rsidRPr="008E1DDE">
        <w:rPr>
          <w:rFonts w:ascii="Times New Roman" w:hAnsi="Times New Roman" w:cs="Times New Roman"/>
        </w:rPr>
        <w:t xml:space="preserve"> 2022, 17, e202200350</w:t>
      </w:r>
      <w:r w:rsidR="00D50312" w:rsidRPr="008E1DDE">
        <w:rPr>
          <w:rFonts w:ascii="Times New Roman" w:hAnsi="Times New Roman" w:cs="Times New Roman"/>
        </w:rPr>
        <w:t>.</w:t>
      </w:r>
    </w:p>
    <w:p w14:paraId="61EC45F0" w14:textId="7F226E2F" w:rsidR="00D50312" w:rsidRPr="008E1DDE" w:rsidRDefault="00D50312" w:rsidP="008E1DDE">
      <w:pPr>
        <w:pStyle w:val="Els-Title"/>
        <w:numPr>
          <w:ilvl w:val="0"/>
          <w:numId w:val="25"/>
        </w:numPr>
        <w:rPr>
          <w:rFonts w:ascii="Times New Roman" w:hAnsi="Times New Roman" w:cs="Times New Roman"/>
        </w:rPr>
      </w:pPr>
      <w:r w:rsidRPr="008E1DDE">
        <w:rPr>
          <w:rFonts w:ascii="Times New Roman" w:hAnsi="Times New Roman" w:cs="Times New Roman"/>
        </w:rPr>
        <w:t xml:space="preserve">S. K. Yousuf, Debaraj Mukherjee*, B. Singh, S. C. </w:t>
      </w:r>
      <w:proofErr w:type="spellStart"/>
      <w:r w:rsidRPr="008E1DDE">
        <w:rPr>
          <w:rFonts w:ascii="Times New Roman" w:hAnsi="Times New Roman" w:cs="Times New Roman"/>
        </w:rPr>
        <w:t>Taneja.“Cu</w:t>
      </w:r>
      <w:proofErr w:type="spellEnd"/>
      <w:r w:rsidRPr="008E1DDE">
        <w:rPr>
          <w:rFonts w:ascii="Times New Roman" w:hAnsi="Times New Roman" w:cs="Times New Roman"/>
        </w:rPr>
        <w:t xml:space="preserve">-Mn Bimetallic catalyst for </w:t>
      </w:r>
      <w:proofErr w:type="spellStart"/>
      <w:r w:rsidRPr="008E1DDE">
        <w:rPr>
          <w:rFonts w:ascii="Times New Roman" w:hAnsi="Times New Roman" w:cs="Times New Roman"/>
        </w:rPr>
        <w:t>Huisgen</w:t>
      </w:r>
      <w:proofErr w:type="spellEnd"/>
      <w:r w:rsidRPr="008E1DDE">
        <w:rPr>
          <w:rFonts w:ascii="Times New Roman" w:hAnsi="Times New Roman" w:cs="Times New Roman"/>
        </w:rPr>
        <w:t xml:space="preserve"> [3+2]-cycloaddition”;  </w:t>
      </w:r>
      <w:r w:rsidRPr="008E1DDE">
        <w:rPr>
          <w:rFonts w:ascii="Times New Roman" w:hAnsi="Times New Roman" w:cs="Times New Roman"/>
          <w:b/>
          <w:bCs/>
        </w:rPr>
        <w:t>Green Chemistry,</w:t>
      </w:r>
      <w:r w:rsidRPr="008E1DDE">
        <w:rPr>
          <w:rFonts w:ascii="Times New Roman" w:hAnsi="Times New Roman" w:cs="Times New Roman"/>
        </w:rPr>
        <w:t xml:space="preserve"> 2010, 12,1568-1572</w:t>
      </w:r>
    </w:p>
    <w:p w14:paraId="32E813CE" w14:textId="2C1641D5" w:rsidR="00E06C93" w:rsidRPr="008E1DDE" w:rsidRDefault="004A186D" w:rsidP="008E1DDE">
      <w:pPr>
        <w:pStyle w:val="Els-Title"/>
        <w:numPr>
          <w:ilvl w:val="0"/>
          <w:numId w:val="25"/>
        </w:numPr>
        <w:rPr>
          <w:rFonts w:ascii="Times New Roman" w:hAnsi="Times New Roman" w:cs="Times New Roman"/>
          <w:b/>
          <w:bCs/>
        </w:rPr>
      </w:pPr>
      <w:r w:rsidRPr="008E1DDE">
        <w:rPr>
          <w:rFonts w:ascii="Times New Roman" w:hAnsi="Times New Roman" w:cs="Times New Roman"/>
          <w:b/>
          <w:bCs/>
        </w:rPr>
        <w:t>Significant</w:t>
      </w:r>
      <w:r w:rsidR="0030166B" w:rsidRPr="008E1DDE">
        <w:rPr>
          <w:rFonts w:ascii="Times New Roman" w:hAnsi="Times New Roman" w:cs="Times New Roman"/>
          <w:b/>
          <w:bCs/>
        </w:rPr>
        <w:t xml:space="preserve"> publication</w:t>
      </w:r>
      <w:r w:rsidR="00CE3AAB" w:rsidRPr="008E1DDE">
        <w:rPr>
          <w:rFonts w:ascii="Times New Roman" w:hAnsi="Times New Roman" w:cs="Times New Roman"/>
          <w:b/>
          <w:bCs/>
        </w:rPr>
        <w:t>s</w:t>
      </w:r>
      <w:r w:rsidR="0030166B" w:rsidRPr="008E1DDE">
        <w:rPr>
          <w:rFonts w:ascii="Times New Roman" w:hAnsi="Times New Roman" w:cs="Times New Roman"/>
          <w:b/>
          <w:bCs/>
        </w:rPr>
        <w:t xml:space="preserve"> on Medicinal </w:t>
      </w:r>
      <w:r w:rsidR="00577319" w:rsidRPr="008E1DDE">
        <w:rPr>
          <w:rFonts w:ascii="Times New Roman" w:hAnsi="Times New Roman" w:cs="Times New Roman"/>
          <w:b/>
          <w:bCs/>
        </w:rPr>
        <w:t>Chemistry as Corresponding Author</w:t>
      </w:r>
    </w:p>
    <w:p w14:paraId="372546B4" w14:textId="77777777" w:rsidR="00CE3AAB" w:rsidRPr="008E1DDE" w:rsidRDefault="00CE3AAB" w:rsidP="008E1DDE">
      <w:pPr>
        <w:pStyle w:val="Els-Title"/>
        <w:numPr>
          <w:ilvl w:val="0"/>
          <w:numId w:val="25"/>
        </w:numPr>
        <w:rPr>
          <w:rFonts w:ascii="Times New Roman" w:hAnsi="Times New Roman" w:cs="Times New Roman"/>
        </w:rPr>
      </w:pPr>
      <w:proofErr w:type="spellStart"/>
      <w:r w:rsidRPr="008E1DDE">
        <w:rPr>
          <w:rFonts w:ascii="Times New Roman" w:hAnsi="Times New Roman" w:cs="Times New Roman"/>
        </w:rPr>
        <w:t>Lambu</w:t>
      </w:r>
      <w:proofErr w:type="spellEnd"/>
      <w:r w:rsidRPr="008E1DDE">
        <w:rPr>
          <w:rFonts w:ascii="Times New Roman" w:hAnsi="Times New Roman" w:cs="Times New Roman"/>
        </w:rPr>
        <w:t xml:space="preserve">, M. R.; Kumar, S.; Yousuf, S.K.; Sharma, D. K.; Hussain, A.;  Kumar, A.; Malik, F.; </w:t>
      </w:r>
      <w:r w:rsidRPr="008E1DDE">
        <w:rPr>
          <w:rFonts w:ascii="Times New Roman" w:hAnsi="Times New Roman" w:cs="Times New Roman"/>
          <w:bCs/>
        </w:rPr>
        <w:t>Mukherjee, D*.</w:t>
      </w:r>
      <w:r w:rsidRPr="008E1DDE">
        <w:rPr>
          <w:rFonts w:ascii="Times New Roman" w:hAnsi="Times New Roman" w:cs="Times New Roman"/>
        </w:rPr>
        <w:t xml:space="preserve"> “Medicinal chemistry of dihydropyran based medium ring macrolides related to </w:t>
      </w:r>
      <w:proofErr w:type="spellStart"/>
      <w:r w:rsidRPr="008E1DDE">
        <w:rPr>
          <w:rFonts w:ascii="Times New Roman" w:hAnsi="Times New Roman" w:cs="Times New Roman"/>
        </w:rPr>
        <w:t>aspergillides</w:t>
      </w:r>
      <w:proofErr w:type="spellEnd"/>
      <w:r w:rsidRPr="008E1DDE">
        <w:rPr>
          <w:rFonts w:ascii="Times New Roman" w:hAnsi="Times New Roman" w:cs="Times New Roman"/>
        </w:rPr>
        <w:t xml:space="preserve">: selective inhibition of PI3K-alpha”  </w:t>
      </w:r>
      <w:r w:rsidRPr="008E1DDE">
        <w:rPr>
          <w:rFonts w:ascii="Times New Roman" w:hAnsi="Times New Roman" w:cs="Times New Roman"/>
          <w:b/>
          <w:bCs/>
        </w:rPr>
        <w:t>J. Med. Chem</w:t>
      </w:r>
      <w:r w:rsidRPr="008E1DDE">
        <w:rPr>
          <w:rFonts w:ascii="Times New Roman" w:hAnsi="Times New Roman" w:cs="Times New Roman"/>
          <w:b/>
          <w:bCs/>
          <w:i/>
        </w:rPr>
        <w:t>.</w:t>
      </w:r>
      <w:r w:rsidRPr="008E1DDE">
        <w:rPr>
          <w:rFonts w:ascii="Times New Roman" w:hAnsi="Times New Roman" w:cs="Times New Roman"/>
        </w:rPr>
        <w:t xml:space="preserve"> </w:t>
      </w:r>
      <w:r w:rsidRPr="008E1DDE">
        <w:rPr>
          <w:rFonts w:ascii="Times New Roman" w:hAnsi="Times New Roman" w:cs="Times New Roman"/>
          <w:bCs/>
        </w:rPr>
        <w:t>2013</w:t>
      </w:r>
      <w:r w:rsidRPr="008E1DDE">
        <w:rPr>
          <w:rFonts w:ascii="Times New Roman" w:hAnsi="Times New Roman" w:cs="Times New Roman"/>
          <w:b/>
        </w:rPr>
        <w:t>,</w:t>
      </w:r>
      <w:r w:rsidRPr="008E1DDE">
        <w:rPr>
          <w:rFonts w:ascii="Times New Roman" w:hAnsi="Times New Roman" w:cs="Times New Roman"/>
        </w:rPr>
        <w:t xml:space="preserve"> </w:t>
      </w:r>
      <w:r w:rsidRPr="008E1DDE">
        <w:rPr>
          <w:rFonts w:ascii="Times New Roman" w:hAnsi="Times New Roman" w:cs="Times New Roman"/>
          <w:i/>
        </w:rPr>
        <w:t>56,</w:t>
      </w:r>
      <w:r w:rsidRPr="008E1DDE">
        <w:rPr>
          <w:rFonts w:ascii="Times New Roman" w:hAnsi="Times New Roman" w:cs="Times New Roman"/>
        </w:rPr>
        <w:t xml:space="preserve"> 6122–6135.</w:t>
      </w:r>
    </w:p>
    <w:p w14:paraId="0BD6DD10" w14:textId="77777777" w:rsidR="00DA6AFB" w:rsidRDefault="00DA6AFB" w:rsidP="00DA6AFB">
      <w:pPr>
        <w:pStyle w:val="Els-Title"/>
        <w:numPr>
          <w:ilvl w:val="0"/>
          <w:numId w:val="0"/>
        </w:numPr>
        <w:ind w:left="720"/>
        <w:rPr>
          <w:rFonts w:ascii="Times New Roman" w:hAnsi="Times New Roman" w:cs="Times New Roman"/>
        </w:rPr>
      </w:pPr>
    </w:p>
    <w:p w14:paraId="4CEB6CDA" w14:textId="77777777" w:rsidR="00DA6AFB" w:rsidRDefault="00DA6AFB" w:rsidP="00DA6AFB">
      <w:pPr>
        <w:pStyle w:val="Els-Title"/>
        <w:numPr>
          <w:ilvl w:val="0"/>
          <w:numId w:val="0"/>
        </w:numPr>
        <w:ind w:left="720"/>
        <w:rPr>
          <w:rFonts w:ascii="Times New Roman" w:hAnsi="Times New Roman" w:cs="Times New Roman"/>
        </w:rPr>
      </w:pPr>
    </w:p>
    <w:p w14:paraId="19D764C0" w14:textId="77777777" w:rsidR="0030166B" w:rsidRPr="008E1DDE" w:rsidRDefault="0030166B" w:rsidP="008E1DDE">
      <w:pPr>
        <w:pStyle w:val="Els-Title"/>
        <w:numPr>
          <w:ilvl w:val="0"/>
          <w:numId w:val="25"/>
        </w:numPr>
        <w:rPr>
          <w:rFonts w:ascii="Times New Roman" w:hAnsi="Times New Roman" w:cs="Times New Roman"/>
        </w:rPr>
      </w:pPr>
      <w:r w:rsidRPr="008E1DDE">
        <w:rPr>
          <w:rFonts w:ascii="Times New Roman" w:hAnsi="Times New Roman" w:cs="Times New Roman"/>
        </w:rPr>
        <w:lastRenderedPageBreak/>
        <w:t xml:space="preserve">Sakandar, N.; Ahmed, A.; Bhardwaj, M.; Kumari, D.; Nandi, U.; Mukherjee, D*. “A path from synthesis to emergency use authorization of </w:t>
      </w:r>
      <w:proofErr w:type="spellStart"/>
      <w:r w:rsidRPr="008E1DDE">
        <w:rPr>
          <w:rFonts w:ascii="Times New Roman" w:hAnsi="Times New Roman" w:cs="Times New Roman"/>
        </w:rPr>
        <w:t>Molnupiravir</w:t>
      </w:r>
      <w:proofErr w:type="spellEnd"/>
      <w:r w:rsidRPr="008E1DDE">
        <w:rPr>
          <w:rFonts w:ascii="Times New Roman" w:hAnsi="Times New Roman" w:cs="Times New Roman"/>
        </w:rPr>
        <w:t xml:space="preserve"> (EIDD-2801) as COVID-19 therapy.” </w:t>
      </w:r>
      <w:proofErr w:type="spellStart"/>
      <w:r w:rsidRPr="008E1DDE">
        <w:rPr>
          <w:rFonts w:ascii="Times New Roman" w:hAnsi="Times New Roman" w:cs="Times New Roman"/>
          <w:b/>
          <w:bCs/>
        </w:rPr>
        <w:t>Bioorg</w:t>
      </w:r>
      <w:proofErr w:type="spellEnd"/>
      <w:r w:rsidRPr="008E1DDE">
        <w:rPr>
          <w:rFonts w:ascii="Times New Roman" w:hAnsi="Times New Roman" w:cs="Times New Roman"/>
          <w:b/>
          <w:bCs/>
        </w:rPr>
        <w:t>. Chem.</w:t>
      </w:r>
      <w:r w:rsidRPr="008E1DDE">
        <w:rPr>
          <w:rFonts w:ascii="Times New Roman" w:hAnsi="Times New Roman" w:cs="Times New Roman"/>
        </w:rPr>
        <w:t xml:space="preserve"> 2024, 147, 107379.</w:t>
      </w:r>
    </w:p>
    <w:p w14:paraId="7351C7C3" w14:textId="5D06F3C4" w:rsidR="0030166B" w:rsidRPr="008E1DDE" w:rsidRDefault="0030166B" w:rsidP="008E1DDE">
      <w:pPr>
        <w:pStyle w:val="Els-Title"/>
        <w:numPr>
          <w:ilvl w:val="0"/>
          <w:numId w:val="25"/>
        </w:numPr>
        <w:rPr>
          <w:rFonts w:ascii="Times New Roman" w:hAnsi="Times New Roman" w:cs="Times New Roman"/>
        </w:rPr>
      </w:pPr>
      <w:r w:rsidRPr="008E1DDE">
        <w:rPr>
          <w:rFonts w:ascii="Times New Roman" w:hAnsi="Times New Roman" w:cs="Times New Roman"/>
        </w:rPr>
        <w:t xml:space="preserve">Kour, P.; Saha, P.; Bhattacharya, S.; Kumari, D.; Debnath, A.; Roy, A.; Sharma, D. K.; Singh, K.; Mukherjee, D*. “Design, Synthesis, and Biological evaluation of 3, 3’-Diindolylmethane N-linked glycoconjugate as Leishmanial Topoisomerase IB inhibitor with reduced cytotoxicity” </w:t>
      </w:r>
      <w:r w:rsidRPr="008E1DDE">
        <w:rPr>
          <w:rFonts w:ascii="Times New Roman" w:hAnsi="Times New Roman" w:cs="Times New Roman"/>
          <w:b/>
          <w:bCs/>
        </w:rPr>
        <w:t>RSC Med. Chem.</w:t>
      </w:r>
      <w:r w:rsidRPr="008E1DDE">
        <w:rPr>
          <w:rFonts w:ascii="Times New Roman" w:hAnsi="Times New Roman" w:cs="Times New Roman"/>
        </w:rPr>
        <w:t xml:space="preserve"> 2023, 14, 2100-2114.</w:t>
      </w:r>
    </w:p>
    <w:p w14:paraId="43FC496D" w14:textId="3ABA0697" w:rsidR="00881B21" w:rsidRPr="008E1DDE" w:rsidRDefault="00577319" w:rsidP="008E1DDE">
      <w:pPr>
        <w:pStyle w:val="Els-Title"/>
        <w:numPr>
          <w:ilvl w:val="0"/>
          <w:numId w:val="25"/>
        </w:numPr>
        <w:rPr>
          <w:rFonts w:ascii="Times New Roman" w:hAnsi="Times New Roman" w:cs="Times New Roman"/>
        </w:rPr>
      </w:pPr>
      <w:r w:rsidRPr="008E1DDE">
        <w:rPr>
          <w:rFonts w:ascii="Times New Roman" w:hAnsi="Times New Roman" w:cs="Times New Roman"/>
        </w:rPr>
        <w:t xml:space="preserve">Manhas, R. S.; </w:t>
      </w:r>
      <w:proofErr w:type="spellStart"/>
      <w:r w:rsidRPr="008E1DDE">
        <w:rPr>
          <w:rFonts w:ascii="Times New Roman" w:hAnsi="Times New Roman" w:cs="Times New Roman"/>
        </w:rPr>
        <w:t>Mudabir</w:t>
      </w:r>
      <w:proofErr w:type="spellEnd"/>
      <w:r w:rsidRPr="008E1DDE">
        <w:rPr>
          <w:rFonts w:ascii="Times New Roman" w:hAnsi="Times New Roman" w:cs="Times New Roman"/>
        </w:rPr>
        <w:t xml:space="preserve">, S.; Mir, B. K.; Ahmad, A.; Sharma, S.; Mahas, D.; Tiwari, H.; Kumar, A.; </w:t>
      </w:r>
      <w:proofErr w:type="spellStart"/>
      <w:r w:rsidRPr="008E1DDE">
        <w:rPr>
          <w:rFonts w:ascii="Times New Roman" w:hAnsi="Times New Roman" w:cs="Times New Roman"/>
        </w:rPr>
        <w:t>Nargotra</w:t>
      </w:r>
      <w:proofErr w:type="spellEnd"/>
      <w:r w:rsidRPr="008E1DDE">
        <w:rPr>
          <w:rFonts w:ascii="Times New Roman" w:hAnsi="Times New Roman" w:cs="Times New Roman"/>
        </w:rPr>
        <w:t>, A.; Nandi, U.; Goswami, A.; Mukherjee, D*. “Isolation and anticancer</w:t>
      </w:r>
      <w:r w:rsidR="0024071F" w:rsidRPr="008E1DDE">
        <w:rPr>
          <w:rFonts w:ascii="Times New Roman" w:hAnsi="Times New Roman" w:cs="Times New Roman"/>
        </w:rPr>
        <w:t xml:space="preserve"> </w:t>
      </w:r>
      <w:r w:rsidRPr="008E1DDE">
        <w:rPr>
          <w:rFonts w:ascii="Times New Roman" w:hAnsi="Times New Roman" w:cs="Times New Roman"/>
        </w:rPr>
        <w:t xml:space="preserve">activity  evaluation of rare </w:t>
      </w:r>
      <w:proofErr w:type="spellStart"/>
      <w:r w:rsidRPr="008E1DDE">
        <w:rPr>
          <w:rFonts w:ascii="Times New Roman" w:hAnsi="Times New Roman" w:cs="Times New Roman"/>
        </w:rPr>
        <w:t>Bisaryl</w:t>
      </w:r>
      <w:proofErr w:type="spellEnd"/>
      <w:r w:rsidRPr="008E1DDE">
        <w:rPr>
          <w:rFonts w:ascii="Times New Roman" w:hAnsi="Times New Roman" w:cs="Times New Roman"/>
        </w:rPr>
        <w:t xml:space="preserve"> anthraquinone antibiotics  from novel S </w:t>
      </w:r>
      <w:proofErr w:type="spellStart"/>
      <w:r w:rsidRPr="008E1DDE">
        <w:rPr>
          <w:rFonts w:ascii="Times New Roman" w:hAnsi="Times New Roman" w:cs="Times New Roman"/>
        </w:rPr>
        <w:t>treptomyces</w:t>
      </w:r>
      <w:proofErr w:type="spellEnd"/>
      <w:r w:rsidRPr="008E1DDE">
        <w:rPr>
          <w:rFonts w:ascii="Times New Roman" w:hAnsi="Times New Roman" w:cs="Times New Roman"/>
        </w:rPr>
        <w:t xml:space="preserve">  sp. strain of NW Himalayan region” </w:t>
      </w:r>
      <w:r w:rsidRPr="008E1DDE">
        <w:rPr>
          <w:rFonts w:ascii="Times New Roman" w:hAnsi="Times New Roman" w:cs="Times New Roman"/>
          <w:b/>
          <w:bCs/>
        </w:rPr>
        <w:t>Chem. Biol. Interact.</w:t>
      </w:r>
      <w:r w:rsidRPr="008E1DDE">
        <w:rPr>
          <w:rFonts w:ascii="Times New Roman" w:hAnsi="Times New Roman" w:cs="Times New Roman"/>
        </w:rPr>
        <w:t xml:space="preserve"> 2022, 365, 110093.</w:t>
      </w:r>
    </w:p>
    <w:p w14:paraId="65A8C777" w14:textId="49462785" w:rsidR="00881B21" w:rsidRPr="008E1DDE" w:rsidRDefault="00881B21" w:rsidP="008E1DDE">
      <w:pPr>
        <w:pStyle w:val="Els-Title"/>
        <w:numPr>
          <w:ilvl w:val="0"/>
          <w:numId w:val="25"/>
        </w:numPr>
        <w:rPr>
          <w:rFonts w:ascii="Times New Roman" w:hAnsi="Times New Roman" w:cs="Times New Roman"/>
        </w:rPr>
      </w:pPr>
      <w:r w:rsidRPr="008E1DDE">
        <w:rPr>
          <w:rFonts w:ascii="Times New Roman" w:hAnsi="Times New Roman" w:cs="Times New Roman"/>
        </w:rPr>
        <w:t xml:space="preserve">Gulati, H. K.; Choudhary, S.; Kumar, N.; Ahmad, A.; Bhagat, K.; Singh, J. V.; Singh, A.; Kumar, A.; Bedi, P. M. S.; Singh, H.; </w:t>
      </w:r>
      <w:r w:rsidRPr="008E1DDE">
        <w:rPr>
          <w:rFonts w:ascii="Times New Roman" w:hAnsi="Times New Roman" w:cs="Times New Roman"/>
          <w:bCs/>
        </w:rPr>
        <w:t>Mukherjee, D*.</w:t>
      </w:r>
      <w:r w:rsidRPr="008E1DDE">
        <w:rPr>
          <w:rFonts w:ascii="Times New Roman" w:hAnsi="Times New Roman" w:cs="Times New Roman"/>
        </w:rPr>
        <w:t xml:space="preserve"> “Design, Synthesis, Biological Investigations and Molecular Interactions of Triazole linked Tacrine Glycoconjugates as Acetylcholinesterase Inhibitors with Reduced Hepatotoxicity</w:t>
      </w:r>
      <w:r w:rsidRPr="008E1DDE">
        <w:rPr>
          <w:rFonts w:ascii="Times New Roman" w:hAnsi="Times New Roman" w:cs="Times New Roman"/>
          <w:iCs/>
        </w:rPr>
        <w:t xml:space="preserve">” </w:t>
      </w:r>
      <w:proofErr w:type="spellStart"/>
      <w:r w:rsidRPr="008E1DDE">
        <w:rPr>
          <w:rFonts w:ascii="Times New Roman" w:hAnsi="Times New Roman" w:cs="Times New Roman"/>
          <w:b/>
          <w:bCs/>
          <w:iCs/>
        </w:rPr>
        <w:t>Bioorg</w:t>
      </w:r>
      <w:proofErr w:type="spellEnd"/>
      <w:r w:rsidRPr="008E1DDE">
        <w:rPr>
          <w:rFonts w:ascii="Times New Roman" w:hAnsi="Times New Roman" w:cs="Times New Roman"/>
          <w:b/>
          <w:bCs/>
          <w:iCs/>
        </w:rPr>
        <w:t>. Chem</w:t>
      </w:r>
      <w:r w:rsidRPr="008E1DDE">
        <w:rPr>
          <w:rFonts w:ascii="Times New Roman" w:hAnsi="Times New Roman" w:cs="Times New Roman"/>
          <w:b/>
          <w:bCs/>
          <w:i/>
        </w:rPr>
        <w:t>.</w:t>
      </w:r>
      <w:r w:rsidRPr="008E1DDE">
        <w:rPr>
          <w:rFonts w:ascii="Times New Roman" w:hAnsi="Times New Roman" w:cs="Times New Roman"/>
        </w:rPr>
        <w:t xml:space="preserve"> </w:t>
      </w:r>
      <w:r w:rsidRPr="008E1DDE">
        <w:rPr>
          <w:rFonts w:ascii="Times New Roman" w:hAnsi="Times New Roman" w:cs="Times New Roman"/>
          <w:bCs/>
        </w:rPr>
        <w:t>2021</w:t>
      </w:r>
      <w:r w:rsidRPr="008E1DDE">
        <w:rPr>
          <w:rFonts w:ascii="Times New Roman" w:hAnsi="Times New Roman" w:cs="Times New Roman"/>
        </w:rPr>
        <w:t>, 118</w:t>
      </w:r>
      <w:r w:rsidRPr="008E1DDE">
        <w:rPr>
          <w:rFonts w:ascii="Times New Roman" w:hAnsi="Times New Roman" w:cs="Times New Roman"/>
          <w:i/>
          <w:iCs/>
        </w:rPr>
        <w:t>,</w:t>
      </w:r>
      <w:r w:rsidRPr="008E1DDE">
        <w:rPr>
          <w:rFonts w:ascii="Times New Roman" w:hAnsi="Times New Roman" w:cs="Times New Roman"/>
        </w:rPr>
        <w:t xml:space="preserve"> 105479</w:t>
      </w:r>
    </w:p>
    <w:p w14:paraId="30C222EC" w14:textId="77777777" w:rsidR="0084264F" w:rsidRPr="008E1DDE" w:rsidRDefault="0084264F" w:rsidP="008E1DDE">
      <w:pPr>
        <w:pStyle w:val="Els-Title"/>
        <w:numPr>
          <w:ilvl w:val="0"/>
          <w:numId w:val="25"/>
        </w:numPr>
        <w:rPr>
          <w:rFonts w:ascii="Times New Roman" w:hAnsi="Times New Roman" w:cs="Times New Roman"/>
        </w:rPr>
      </w:pPr>
      <w:r w:rsidRPr="008E1DDE">
        <w:rPr>
          <w:rFonts w:ascii="Times New Roman" w:hAnsi="Times New Roman" w:cs="Times New Roman"/>
          <w:lang w:val="de-DE"/>
        </w:rPr>
        <w:t xml:space="preserve">Bhardwaj, M.; Chib, S.; Kaur, L.; Kumar, A.; Chaudhuri, B.; Malik, F.; Saran, S.; Mukherjee, D*. </w:t>
      </w:r>
      <w:r w:rsidRPr="008E1DDE">
        <w:rPr>
          <w:rFonts w:ascii="Times New Roman" w:hAnsi="Times New Roman" w:cs="Times New Roman"/>
        </w:rPr>
        <w:t>“Conversion of Amino Acids to Aryl/</w:t>
      </w:r>
      <w:proofErr w:type="spellStart"/>
      <w:r w:rsidRPr="008E1DDE">
        <w:rPr>
          <w:rFonts w:ascii="Times New Roman" w:hAnsi="Times New Roman" w:cs="Times New Roman"/>
        </w:rPr>
        <w:t>Heteroryl</w:t>
      </w:r>
      <w:proofErr w:type="spellEnd"/>
      <w:r w:rsidRPr="008E1DDE">
        <w:rPr>
          <w:rFonts w:ascii="Times New Roman" w:hAnsi="Times New Roman" w:cs="Times New Roman"/>
        </w:rPr>
        <w:t xml:space="preserve"> ethanol metabolites Using Human CYP2D6-Expressing Live Baker’s Yeast as potential Anti-Depressant Agent” </w:t>
      </w:r>
      <w:r w:rsidRPr="008E1DDE">
        <w:rPr>
          <w:rFonts w:ascii="Times New Roman" w:hAnsi="Times New Roman" w:cs="Times New Roman"/>
          <w:b/>
          <w:bCs/>
        </w:rPr>
        <w:t>RSC Med. Chem.</w:t>
      </w:r>
      <w:r w:rsidRPr="008E1DDE">
        <w:rPr>
          <w:rFonts w:ascii="Times New Roman" w:hAnsi="Times New Roman" w:cs="Times New Roman"/>
        </w:rPr>
        <w:t xml:space="preserve"> 2020, 11,142.</w:t>
      </w:r>
    </w:p>
    <w:p w14:paraId="72AB4D51" w14:textId="77777777" w:rsidR="0084264F" w:rsidRPr="008E1DDE" w:rsidRDefault="0084264F" w:rsidP="0084264F">
      <w:pPr>
        <w:rPr>
          <w:rFonts w:ascii="Times New Roman" w:hAnsi="Times New Roman" w:cs="Times New Roman"/>
        </w:rPr>
      </w:pPr>
    </w:p>
    <w:p w14:paraId="5FF7CE0A" w14:textId="40A83D8F" w:rsidR="0024071F" w:rsidRPr="008E1DDE" w:rsidRDefault="0024071F" w:rsidP="008E1DDE">
      <w:pPr>
        <w:pStyle w:val="Els-Title"/>
        <w:numPr>
          <w:ilvl w:val="0"/>
          <w:numId w:val="25"/>
        </w:numPr>
        <w:rPr>
          <w:rFonts w:ascii="Times New Roman" w:hAnsi="Times New Roman" w:cs="Times New Roman"/>
        </w:rPr>
      </w:pPr>
      <w:proofErr w:type="spellStart"/>
      <w:r w:rsidRPr="008E1DDE">
        <w:rPr>
          <w:rFonts w:ascii="Times New Roman" w:hAnsi="Times New Roman" w:cs="Times New Roman"/>
        </w:rPr>
        <w:t>Rassol</w:t>
      </w:r>
      <w:proofErr w:type="spellEnd"/>
      <w:r w:rsidRPr="008E1DDE">
        <w:rPr>
          <w:rFonts w:ascii="Times New Roman" w:hAnsi="Times New Roman" w:cs="Times New Roman"/>
        </w:rPr>
        <w:t xml:space="preserve">, F.; Goswami, A.; Mukherjee, D*. “Regiospecific Synthesis of Ring </w:t>
      </w:r>
      <w:proofErr w:type="gramStart"/>
      <w:r w:rsidRPr="008E1DDE">
        <w:rPr>
          <w:rFonts w:ascii="Times New Roman" w:hAnsi="Times New Roman" w:cs="Times New Roman"/>
        </w:rPr>
        <w:t>A</w:t>
      </w:r>
      <w:proofErr w:type="gramEnd"/>
      <w:r w:rsidRPr="008E1DDE">
        <w:rPr>
          <w:rFonts w:ascii="Times New Roman" w:hAnsi="Times New Roman" w:cs="Times New Roman"/>
        </w:rPr>
        <w:t xml:space="preserve"> Fused Withaferin A </w:t>
      </w:r>
      <w:proofErr w:type="spellStart"/>
      <w:r w:rsidRPr="008E1DDE">
        <w:rPr>
          <w:rFonts w:ascii="Times New Roman" w:hAnsi="Times New Roman" w:cs="Times New Roman"/>
        </w:rPr>
        <w:t>Isoxazoline</w:t>
      </w:r>
      <w:proofErr w:type="spellEnd"/>
      <w:r w:rsidRPr="008E1DDE">
        <w:rPr>
          <w:rFonts w:ascii="Times New Roman" w:hAnsi="Times New Roman" w:cs="Times New Roman"/>
        </w:rPr>
        <w:t xml:space="preserve"> Analogues: Induction of Premature Senescence by W-2b in Proliferating Cancer Cells” </w:t>
      </w:r>
      <w:r w:rsidRPr="008E1DDE">
        <w:rPr>
          <w:rFonts w:ascii="Times New Roman" w:hAnsi="Times New Roman" w:cs="Times New Roman"/>
          <w:b/>
          <w:bCs/>
        </w:rPr>
        <w:t>Scientific Reports.</w:t>
      </w:r>
      <w:r w:rsidRPr="008E1DDE">
        <w:rPr>
          <w:rFonts w:ascii="Times New Roman" w:hAnsi="Times New Roman" w:cs="Times New Roman"/>
        </w:rPr>
        <w:t xml:space="preserve"> 2017, 7, 13749.</w:t>
      </w:r>
    </w:p>
    <w:p w14:paraId="60650F42" w14:textId="6A9C2409" w:rsidR="00D11BF9" w:rsidRPr="008E1DDE" w:rsidRDefault="00D11BF9" w:rsidP="008E1DDE">
      <w:pPr>
        <w:pStyle w:val="Els-Title"/>
        <w:numPr>
          <w:ilvl w:val="0"/>
          <w:numId w:val="25"/>
        </w:numPr>
        <w:rPr>
          <w:rFonts w:ascii="Times New Roman" w:hAnsi="Times New Roman" w:cs="Times New Roman"/>
        </w:rPr>
      </w:pPr>
      <w:r w:rsidRPr="008E1DDE">
        <w:rPr>
          <w:rFonts w:ascii="Times New Roman" w:hAnsi="Times New Roman" w:cs="Times New Roman"/>
        </w:rPr>
        <w:t xml:space="preserve">Sharma, D. K.; Pandey, J.; Tamrakar, A. K.; </w:t>
      </w:r>
      <w:r w:rsidRPr="008E1DDE">
        <w:rPr>
          <w:rFonts w:ascii="Times New Roman" w:hAnsi="Times New Roman" w:cs="Times New Roman"/>
          <w:bCs/>
        </w:rPr>
        <w:t>Mukherjee, D*.</w:t>
      </w:r>
      <w:r w:rsidRPr="008E1DDE">
        <w:rPr>
          <w:rFonts w:ascii="Times New Roman" w:hAnsi="Times New Roman" w:cs="Times New Roman"/>
        </w:rPr>
        <w:t xml:space="preserve"> “Synthesis of heteroaryl/aryl kojic acid conjugates as stimulators of glucose uptake by GLUT4 translocation” </w:t>
      </w:r>
      <w:r w:rsidRPr="008E1DDE">
        <w:rPr>
          <w:rFonts w:ascii="Times New Roman" w:hAnsi="Times New Roman" w:cs="Times New Roman"/>
          <w:b/>
          <w:bCs/>
          <w:iCs/>
        </w:rPr>
        <w:t>Eur. J. Med. Chem</w:t>
      </w:r>
      <w:r w:rsidRPr="008E1DDE">
        <w:rPr>
          <w:rFonts w:ascii="Times New Roman" w:hAnsi="Times New Roman" w:cs="Times New Roman"/>
          <w:b/>
          <w:bCs/>
          <w:i/>
        </w:rPr>
        <w:t>.</w:t>
      </w:r>
      <w:r w:rsidRPr="008E1DDE">
        <w:rPr>
          <w:rFonts w:ascii="Times New Roman" w:hAnsi="Times New Roman" w:cs="Times New Roman"/>
        </w:rPr>
        <w:t xml:space="preserve"> </w:t>
      </w:r>
      <w:r w:rsidRPr="008E1DDE">
        <w:rPr>
          <w:rFonts w:ascii="Times New Roman" w:hAnsi="Times New Roman" w:cs="Times New Roman"/>
          <w:bCs/>
        </w:rPr>
        <w:t>2014,</w:t>
      </w:r>
      <w:r w:rsidRPr="008E1DDE">
        <w:rPr>
          <w:rFonts w:ascii="Times New Roman" w:hAnsi="Times New Roman" w:cs="Times New Roman"/>
        </w:rPr>
        <w:t xml:space="preserve"> </w:t>
      </w:r>
      <w:r w:rsidRPr="008E1DDE">
        <w:rPr>
          <w:rFonts w:ascii="Times New Roman" w:hAnsi="Times New Roman" w:cs="Times New Roman"/>
          <w:iCs/>
        </w:rPr>
        <w:t>85</w:t>
      </w:r>
      <w:r w:rsidRPr="008E1DDE">
        <w:rPr>
          <w:rFonts w:ascii="Times New Roman" w:hAnsi="Times New Roman" w:cs="Times New Roman"/>
          <w:i/>
        </w:rPr>
        <w:t>,</w:t>
      </w:r>
      <w:r w:rsidRPr="008E1DDE">
        <w:rPr>
          <w:rFonts w:ascii="Times New Roman" w:hAnsi="Times New Roman" w:cs="Times New Roman"/>
        </w:rPr>
        <w:t xml:space="preserve"> 727-736.</w:t>
      </w:r>
    </w:p>
    <w:p w14:paraId="08BAEEB6" w14:textId="237F8179" w:rsidR="00D11BF9" w:rsidRPr="008E1DDE" w:rsidRDefault="00D11BF9" w:rsidP="008E1DDE">
      <w:pPr>
        <w:pStyle w:val="Els-Title"/>
        <w:numPr>
          <w:ilvl w:val="0"/>
          <w:numId w:val="25"/>
        </w:numPr>
        <w:rPr>
          <w:rFonts w:ascii="Times New Roman" w:hAnsi="Times New Roman" w:cs="Times New Roman"/>
          <w:b/>
          <w:bCs/>
        </w:rPr>
      </w:pPr>
      <w:proofErr w:type="spellStart"/>
      <w:r w:rsidRPr="008E1DDE">
        <w:rPr>
          <w:rFonts w:ascii="Times New Roman" w:hAnsi="Times New Roman" w:cs="Times New Roman"/>
        </w:rPr>
        <w:t>Rassol</w:t>
      </w:r>
      <w:proofErr w:type="spellEnd"/>
      <w:r w:rsidRPr="008E1DDE">
        <w:rPr>
          <w:rFonts w:ascii="Times New Roman" w:hAnsi="Times New Roman" w:cs="Times New Roman"/>
        </w:rPr>
        <w:t xml:space="preserve">, F.; Goswami, A.; </w:t>
      </w:r>
      <w:r w:rsidRPr="008E1DDE">
        <w:rPr>
          <w:rFonts w:ascii="Times New Roman" w:hAnsi="Times New Roman" w:cs="Times New Roman"/>
          <w:bCs/>
        </w:rPr>
        <w:t>Mukherjee, D*</w:t>
      </w:r>
      <w:r w:rsidRPr="008E1DDE">
        <w:rPr>
          <w:rFonts w:ascii="Times New Roman" w:hAnsi="Times New Roman" w:cs="Times New Roman"/>
        </w:rPr>
        <w:t xml:space="preserve">. “Regiospecific Synthesis of Ring </w:t>
      </w:r>
      <w:proofErr w:type="gramStart"/>
      <w:r w:rsidRPr="008E1DDE">
        <w:rPr>
          <w:rFonts w:ascii="Times New Roman" w:hAnsi="Times New Roman" w:cs="Times New Roman"/>
        </w:rPr>
        <w:t>A</w:t>
      </w:r>
      <w:proofErr w:type="gramEnd"/>
      <w:r w:rsidRPr="008E1DDE">
        <w:rPr>
          <w:rFonts w:ascii="Times New Roman" w:hAnsi="Times New Roman" w:cs="Times New Roman"/>
        </w:rPr>
        <w:t xml:space="preserve"> Fused Withaferin A </w:t>
      </w:r>
      <w:proofErr w:type="spellStart"/>
      <w:r w:rsidRPr="008E1DDE">
        <w:rPr>
          <w:rFonts w:ascii="Times New Roman" w:hAnsi="Times New Roman" w:cs="Times New Roman"/>
        </w:rPr>
        <w:t>Isoxazoline</w:t>
      </w:r>
      <w:proofErr w:type="spellEnd"/>
      <w:r w:rsidRPr="008E1DDE">
        <w:rPr>
          <w:rFonts w:ascii="Times New Roman" w:hAnsi="Times New Roman" w:cs="Times New Roman"/>
        </w:rPr>
        <w:t xml:space="preserve"> Analogues: Induction of Premature Senescence by W-2b in Proliferating Cancer Cells” </w:t>
      </w:r>
      <w:r w:rsidRPr="008E1DDE">
        <w:rPr>
          <w:rFonts w:ascii="Times New Roman" w:hAnsi="Times New Roman" w:cs="Times New Roman"/>
          <w:b/>
          <w:bCs/>
          <w:iCs/>
        </w:rPr>
        <w:t>Scientific Reports</w:t>
      </w:r>
      <w:r w:rsidRPr="008E1DDE">
        <w:rPr>
          <w:rFonts w:ascii="Times New Roman" w:hAnsi="Times New Roman" w:cs="Times New Roman"/>
          <w:b/>
          <w:bCs/>
          <w:i/>
        </w:rPr>
        <w:t>.</w:t>
      </w:r>
      <w:r w:rsidRPr="008E1DDE">
        <w:rPr>
          <w:rFonts w:ascii="Times New Roman" w:hAnsi="Times New Roman" w:cs="Times New Roman"/>
        </w:rPr>
        <w:t xml:space="preserve"> </w:t>
      </w:r>
      <w:r w:rsidRPr="008E1DDE">
        <w:rPr>
          <w:rFonts w:ascii="Times New Roman" w:hAnsi="Times New Roman" w:cs="Times New Roman"/>
          <w:bCs/>
        </w:rPr>
        <w:t>2017</w:t>
      </w:r>
      <w:r w:rsidRPr="008E1DDE">
        <w:rPr>
          <w:rFonts w:ascii="Times New Roman" w:hAnsi="Times New Roman" w:cs="Times New Roman"/>
          <w:b/>
        </w:rPr>
        <w:t>,</w:t>
      </w:r>
      <w:r w:rsidRPr="008E1DDE">
        <w:rPr>
          <w:rFonts w:ascii="Times New Roman" w:hAnsi="Times New Roman" w:cs="Times New Roman"/>
        </w:rPr>
        <w:t xml:space="preserve"> </w:t>
      </w:r>
      <w:r w:rsidRPr="008E1DDE">
        <w:rPr>
          <w:rFonts w:ascii="Times New Roman" w:hAnsi="Times New Roman" w:cs="Times New Roman"/>
          <w:i/>
        </w:rPr>
        <w:t>7,</w:t>
      </w:r>
      <w:r w:rsidRPr="008E1DDE">
        <w:rPr>
          <w:rFonts w:ascii="Times New Roman" w:hAnsi="Times New Roman" w:cs="Times New Roman"/>
        </w:rPr>
        <w:t xml:space="preserve"> </w:t>
      </w:r>
      <w:r w:rsidRPr="008E1DDE">
        <w:rPr>
          <w:rFonts w:ascii="Times New Roman" w:eastAsia="Times New Roman" w:hAnsi="Times New Roman" w:cs="Times New Roman"/>
        </w:rPr>
        <w:t>13749</w:t>
      </w:r>
      <w:r w:rsidRPr="008E1DDE">
        <w:rPr>
          <w:rFonts w:ascii="Times New Roman" w:hAnsi="Times New Roman" w:cs="Times New Roman"/>
          <w:b/>
          <w:bCs/>
        </w:rPr>
        <w:t>.</w:t>
      </w:r>
    </w:p>
    <w:p w14:paraId="7CE4F3D8" w14:textId="0922C78C" w:rsidR="0084264F" w:rsidRPr="008E1DDE" w:rsidRDefault="0084264F" w:rsidP="008E1DDE">
      <w:pPr>
        <w:pStyle w:val="Els-Title"/>
        <w:numPr>
          <w:ilvl w:val="0"/>
          <w:numId w:val="25"/>
        </w:numPr>
        <w:rPr>
          <w:rFonts w:ascii="Times New Roman" w:hAnsi="Times New Roman" w:cs="Times New Roman"/>
        </w:rPr>
      </w:pPr>
      <w:r w:rsidRPr="008E1DDE">
        <w:rPr>
          <w:rFonts w:ascii="Times New Roman" w:hAnsi="Times New Roman" w:cs="Times New Roman"/>
        </w:rPr>
        <w:t xml:space="preserve">Sharma, D. K.; Rah, B. A.;  </w:t>
      </w:r>
      <w:proofErr w:type="spellStart"/>
      <w:r w:rsidRPr="008E1DDE">
        <w:rPr>
          <w:rFonts w:ascii="Times New Roman" w:hAnsi="Times New Roman" w:cs="Times New Roman"/>
        </w:rPr>
        <w:t>Lambu</w:t>
      </w:r>
      <w:proofErr w:type="spellEnd"/>
      <w:r w:rsidRPr="008E1DDE">
        <w:rPr>
          <w:rFonts w:ascii="Times New Roman" w:hAnsi="Times New Roman" w:cs="Times New Roman"/>
        </w:rPr>
        <w:t xml:space="preserve">, M. R.; Hussain, A.; Yousuf, S. K.; Jamwal, G.;  Ahmad, Z.; </w:t>
      </w:r>
      <w:proofErr w:type="spellStart"/>
      <w:r w:rsidRPr="008E1DDE">
        <w:rPr>
          <w:rFonts w:ascii="Times New Roman" w:hAnsi="Times New Roman" w:cs="Times New Roman"/>
        </w:rPr>
        <w:t>Chanauria</w:t>
      </w:r>
      <w:proofErr w:type="spellEnd"/>
      <w:r w:rsidRPr="008E1DDE">
        <w:rPr>
          <w:rFonts w:ascii="Times New Roman" w:hAnsi="Times New Roman" w:cs="Times New Roman"/>
        </w:rPr>
        <w:t xml:space="preserve">, N.;  </w:t>
      </w:r>
      <w:proofErr w:type="spellStart"/>
      <w:r w:rsidRPr="008E1DDE">
        <w:rPr>
          <w:rFonts w:ascii="Times New Roman" w:hAnsi="Times New Roman" w:cs="Times New Roman"/>
        </w:rPr>
        <w:t>Nargotra</w:t>
      </w:r>
      <w:proofErr w:type="spellEnd"/>
      <w:r w:rsidRPr="008E1DDE">
        <w:rPr>
          <w:rFonts w:ascii="Times New Roman" w:hAnsi="Times New Roman" w:cs="Times New Roman"/>
        </w:rPr>
        <w:t xml:space="preserve">, A.; Tripathi, A. K.; Singh, B.;  Goswami, A.; </w:t>
      </w:r>
      <w:r w:rsidRPr="008E1DDE">
        <w:rPr>
          <w:rFonts w:ascii="Times New Roman" w:hAnsi="Times New Roman" w:cs="Times New Roman"/>
          <w:bCs/>
        </w:rPr>
        <w:t>Mukherjee, D*.</w:t>
      </w:r>
      <w:r w:rsidRPr="008E1DDE">
        <w:rPr>
          <w:rFonts w:ascii="Times New Roman" w:hAnsi="Times New Roman" w:cs="Times New Roman"/>
        </w:rPr>
        <w:t xml:space="preserve"> “Design and synthesis of novel N,N’-glycoside derivatives of 3,3’-diindolylmethanes as potential antiproliferative agents”  </w:t>
      </w:r>
      <w:r w:rsidRPr="008E1DDE">
        <w:rPr>
          <w:rFonts w:ascii="Times New Roman" w:hAnsi="Times New Roman" w:cs="Times New Roman"/>
          <w:b/>
          <w:bCs/>
        </w:rPr>
        <w:t>Med. Chem. Com</w:t>
      </w:r>
      <w:r w:rsidR="00F84D94" w:rsidRPr="008E1DDE">
        <w:rPr>
          <w:rFonts w:ascii="Times New Roman" w:hAnsi="Times New Roman" w:cs="Times New Roman"/>
          <w:b/>
          <w:bCs/>
        </w:rPr>
        <w:t>mun</w:t>
      </w:r>
      <w:r w:rsidRPr="008E1DDE">
        <w:rPr>
          <w:rFonts w:ascii="Times New Roman" w:hAnsi="Times New Roman" w:cs="Times New Roman"/>
          <w:b/>
          <w:bCs/>
          <w:i/>
        </w:rPr>
        <w:t>.</w:t>
      </w:r>
      <w:r w:rsidRPr="008E1DDE">
        <w:rPr>
          <w:rFonts w:ascii="Times New Roman" w:hAnsi="Times New Roman" w:cs="Times New Roman"/>
          <w:i/>
        </w:rPr>
        <w:t xml:space="preserve"> </w:t>
      </w:r>
      <w:r w:rsidRPr="008E1DDE">
        <w:rPr>
          <w:rFonts w:ascii="Times New Roman" w:hAnsi="Times New Roman" w:cs="Times New Roman"/>
          <w:bCs/>
        </w:rPr>
        <w:t>2012,</w:t>
      </w:r>
      <w:r w:rsidRPr="008E1DDE">
        <w:rPr>
          <w:rFonts w:ascii="Times New Roman" w:hAnsi="Times New Roman" w:cs="Times New Roman"/>
        </w:rPr>
        <w:t xml:space="preserve"> </w:t>
      </w:r>
      <w:r w:rsidRPr="008E1DDE">
        <w:rPr>
          <w:rFonts w:ascii="Times New Roman" w:hAnsi="Times New Roman" w:cs="Times New Roman"/>
          <w:i/>
        </w:rPr>
        <w:t>3,</w:t>
      </w:r>
      <w:r w:rsidRPr="008E1DDE">
        <w:rPr>
          <w:rFonts w:ascii="Times New Roman" w:hAnsi="Times New Roman" w:cs="Times New Roman"/>
        </w:rPr>
        <w:t xml:space="preserve"> 1082-1091.</w:t>
      </w:r>
    </w:p>
    <w:p w14:paraId="173C9C5D" w14:textId="6601AE3F" w:rsidR="00881B21" w:rsidRPr="000D7004" w:rsidRDefault="00881B21" w:rsidP="00E11723">
      <w:pPr>
        <w:pStyle w:val="Els-Title"/>
        <w:numPr>
          <w:ilvl w:val="0"/>
          <w:numId w:val="0"/>
        </w:numPr>
        <w:ind w:left="1080"/>
      </w:pPr>
    </w:p>
    <w:p w14:paraId="73AD5B63" w14:textId="77777777" w:rsidR="00D11BF9" w:rsidRPr="00D11BF9" w:rsidRDefault="00D11BF9" w:rsidP="00E11723">
      <w:pPr>
        <w:pStyle w:val="Els-Title"/>
        <w:numPr>
          <w:ilvl w:val="0"/>
          <w:numId w:val="0"/>
        </w:numPr>
        <w:ind w:left="1080"/>
      </w:pPr>
    </w:p>
    <w:p w14:paraId="3F274110" w14:textId="77777777" w:rsidR="0024071F" w:rsidRPr="00CC606A" w:rsidRDefault="0024071F" w:rsidP="00CC606A">
      <w:pPr>
        <w:pStyle w:val="SubsectionText"/>
        <w:ind w:left="720"/>
        <w:jc w:val="both"/>
        <w:rPr>
          <w:rFonts w:asciiTheme="minorHAnsi" w:hAnsiTheme="minorHAnsi" w:cstheme="minorHAnsi"/>
          <w:bCs/>
          <w:sz w:val="22"/>
          <w:szCs w:val="22"/>
          <w:lang w:val="en-IN" w:eastAsia="en-IN"/>
        </w:rPr>
      </w:pPr>
    </w:p>
    <w:p w14:paraId="6ABE3D6F" w14:textId="77777777" w:rsidR="0030166B" w:rsidRPr="00CC606A" w:rsidRDefault="0030166B" w:rsidP="00CC606A">
      <w:pPr>
        <w:pStyle w:val="SubsectionText"/>
        <w:ind w:left="720"/>
        <w:jc w:val="both"/>
        <w:rPr>
          <w:rFonts w:asciiTheme="minorHAnsi" w:hAnsiTheme="minorHAnsi" w:cstheme="minorHAnsi"/>
          <w:bCs/>
          <w:sz w:val="22"/>
          <w:szCs w:val="22"/>
          <w:lang w:val="en-IN" w:eastAsia="en-IN"/>
        </w:rPr>
      </w:pPr>
    </w:p>
    <w:p w14:paraId="34358F6A" w14:textId="77777777" w:rsidR="00B95A7E" w:rsidRPr="0030166B" w:rsidRDefault="00B95A7E" w:rsidP="00E06C93">
      <w:pPr>
        <w:tabs>
          <w:tab w:val="left" w:pos="487"/>
        </w:tabs>
        <w:spacing w:line="276" w:lineRule="auto"/>
        <w:ind w:left="847" w:right="107"/>
        <w:jc w:val="both"/>
        <w:rPr>
          <w:rFonts w:asciiTheme="minorHAnsi" w:hAnsiTheme="minorHAnsi" w:cstheme="minorHAnsi"/>
        </w:rPr>
      </w:pPr>
    </w:p>
    <w:sectPr w:rsidR="00B95A7E" w:rsidRPr="0030166B" w:rsidSect="00372A95">
      <w:headerReference w:type="default" r:id="rId8"/>
      <w:footerReference w:type="default" r:id="rId9"/>
      <w:pgSz w:w="11910" w:h="16840"/>
      <w:pgMar w:top="860" w:right="1133" w:bottom="1700" w:left="1417" w:header="0" w:footer="62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C2E7F" w14:textId="77777777" w:rsidR="00964A69" w:rsidRDefault="00964A69">
      <w:r>
        <w:separator/>
      </w:r>
    </w:p>
  </w:endnote>
  <w:endnote w:type="continuationSeparator" w:id="0">
    <w:p w14:paraId="0B1E8806" w14:textId="77777777" w:rsidR="00964A69" w:rsidRDefault="0096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493912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58F2633" w14:textId="1BF75560" w:rsidR="004904B3" w:rsidRDefault="00CE3F9A">
            <w:pPr>
              <w:pStyle w:val="Footer"/>
              <w:jc w:val="right"/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4294967295" distB="4294967295" distL="114300" distR="114300" simplePos="0" relativeHeight="487499264" behindDoc="0" locked="0" layoutInCell="1" allowOverlap="1" wp14:anchorId="158F263A" wp14:editId="60B507C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-213361</wp:posOffset>
                      </wp:positionV>
                      <wp:extent cx="5888990" cy="0"/>
                      <wp:effectExtent l="0" t="0" r="0" b="0"/>
                      <wp:wrapNone/>
                      <wp:docPr id="445956628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8889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BD1A5D" id="Straight Connector 1" o:spid="_x0000_s1026" style="position:absolute;flip:y;z-index:48749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7.75pt,-16.8pt" to="471.45pt,-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5dosgEAALoDAAAOAAAAZHJzL2Uyb0RvYy54bWysU8Fu2zAMvQ/oPwi6N3YKtEiNOD202C7F&#10;Vqxb76pMxcIkUZC02Pn7UbLjDlsxYEUvgiXyPb5H0tub0Rp2gBA1upavVzVn4CR22u1b/v3bx/MN&#10;ZzEJ1wmDDlp+hMhvdmcftoNv4AJ7NB0ERiQuNoNveZ+Sb6oqyh6siCv04CioMFiR6Br2VRfEQOzW&#10;VBd1fVUNGDofUEKM9Ho3Bfmu8CsFMn1RKkJipuWkLZUzlPM5n9VuK5p9EL7XcpYh3qDCCu2o6EJ1&#10;J5JgP4P+i8pqGTCiSiuJtkKltITigdys6z/cPPbCQ/FCzYl+aVN8P1r5+XDrHkKWLkf36O9R/ojU&#10;lGrwsVmC+RL9lDaqYJky2j/RvItncsHG0tLj0lIYE5P0eLnZbK6vqfPyFKtEkylyRR9i+gRoWf5o&#10;udEuuxWNONzHlEW8pMyKJhFFTjoayMnGfQXFdEfFJjlld+DWBHYQNHUhJbh0lSdNfCU7w5Q2ZgHW&#10;pew/gXN+hkLZq/8BL4hSGV1awFY7DK9VT+N6lqym/FMHJt+5Bc/YHR/CaVi0IMXhvMx5A3+/F/jL&#10;L7f7BQAA//8DAFBLAwQUAAYACAAAACEACL7gZd8AAAAKAQAADwAAAGRycy9kb3ducmV2LnhtbEyP&#10;TU+DQBCG7yb+h82YeDHtIi2NRZbGQPTQk+LHeYERsOwsYbeU/nvHxESP78yTd55JdrPpxYSj6ywp&#10;uF0GIJAqW3fUKHh7fVzcgXBeU617S6jgjA526eVFouPanugFp8I3gkvIxVpB6/0QS+mqFo12Szsg&#10;8e7TjkZ7jmMj61GfuNz0MgyCjTS6I77Q6gGzFqtDcTQKsnJ6Dg75U77/OH/dvOdNmEVFqNT11fxw&#10;D8Lj7P9g+NFndUjZqbRHqp3oOUcRkwoWq9UGBAPbdbgFUf5OZJrI/y+k3wAAAP//AwBQSwECLQAU&#10;AAYACAAAACEAtoM4kv4AAADhAQAAEwAAAAAAAAAAAAAAAAAAAAAAW0NvbnRlbnRfVHlwZXNdLnht&#10;bFBLAQItABQABgAIAAAAIQA4/SH/1gAAAJQBAAALAAAAAAAAAAAAAAAAAC8BAABfcmVscy8ucmVs&#10;c1BLAQItABQABgAIAAAAIQCO45dosgEAALoDAAAOAAAAAAAAAAAAAAAAAC4CAABkcnMvZTJvRG9j&#10;LnhtbFBLAQItABQABgAIAAAAIQAIvuBl3wAAAAoBAAAPAAAAAAAAAAAAAAAAAAwEAABkcnMvZG93&#10;bnJldi54bWxQSwUGAAAAAAQABADzAAAAGAUAAAAA&#10;" strokecolor="#f68c36 [3049]">
                      <o:lock v:ext="edit" shapetype="f"/>
                    </v:line>
                  </w:pict>
                </mc:Fallback>
              </mc:AlternateContent>
            </w:r>
            <w:r w:rsidR="004904B3">
              <w:t xml:space="preserve">Page </w:t>
            </w:r>
            <w:r w:rsidR="007E773D">
              <w:rPr>
                <w:b/>
                <w:bCs/>
                <w:sz w:val="24"/>
                <w:szCs w:val="24"/>
              </w:rPr>
              <w:fldChar w:fldCharType="begin"/>
            </w:r>
            <w:r w:rsidR="004904B3">
              <w:rPr>
                <w:b/>
                <w:bCs/>
              </w:rPr>
              <w:instrText xml:space="preserve"> PAGE </w:instrText>
            </w:r>
            <w:r w:rsidR="007E773D">
              <w:rPr>
                <w:b/>
                <w:bCs/>
                <w:sz w:val="24"/>
                <w:szCs w:val="24"/>
              </w:rPr>
              <w:fldChar w:fldCharType="separate"/>
            </w:r>
            <w:r w:rsidR="002D21EF">
              <w:rPr>
                <w:b/>
                <w:bCs/>
                <w:noProof/>
              </w:rPr>
              <w:t>5</w:t>
            </w:r>
            <w:r w:rsidR="007E773D">
              <w:rPr>
                <w:b/>
                <w:bCs/>
                <w:sz w:val="24"/>
                <w:szCs w:val="24"/>
              </w:rPr>
              <w:fldChar w:fldCharType="end"/>
            </w:r>
            <w:r w:rsidR="004904B3">
              <w:t xml:space="preserve"> of </w:t>
            </w:r>
            <w:r w:rsidR="007E773D">
              <w:rPr>
                <w:b/>
                <w:bCs/>
                <w:sz w:val="24"/>
                <w:szCs w:val="24"/>
              </w:rPr>
              <w:fldChar w:fldCharType="begin"/>
            </w:r>
            <w:r w:rsidR="004904B3">
              <w:rPr>
                <w:b/>
                <w:bCs/>
              </w:rPr>
              <w:instrText xml:space="preserve"> NUMPAGES  </w:instrText>
            </w:r>
            <w:r w:rsidR="007E773D">
              <w:rPr>
                <w:b/>
                <w:bCs/>
                <w:sz w:val="24"/>
                <w:szCs w:val="24"/>
              </w:rPr>
              <w:fldChar w:fldCharType="separate"/>
            </w:r>
            <w:r w:rsidR="002D21EF">
              <w:rPr>
                <w:b/>
                <w:bCs/>
                <w:noProof/>
              </w:rPr>
              <w:t>5</w:t>
            </w:r>
            <w:r w:rsidR="007E773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8F2634" w14:textId="77777777" w:rsidR="00FC7C7F" w:rsidRDefault="00FC7C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15AD5" w14:textId="77777777" w:rsidR="00964A69" w:rsidRDefault="00964A69">
      <w:r>
        <w:separator/>
      </w:r>
    </w:p>
  </w:footnote>
  <w:footnote w:type="continuationSeparator" w:id="0">
    <w:p w14:paraId="26EA4794" w14:textId="77777777" w:rsidR="00964A69" w:rsidRDefault="00964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F262E" w14:textId="77777777" w:rsidR="001C0EDD" w:rsidRDefault="001C0EDD">
    <w:pPr>
      <w:pStyle w:val="Header"/>
      <w:rPr>
        <w:i/>
        <w:iCs/>
        <w:lang w:val="en-IN"/>
      </w:rPr>
    </w:pPr>
  </w:p>
  <w:p w14:paraId="158F262F" w14:textId="77777777" w:rsidR="001C0EDD" w:rsidRDefault="001C0EDD">
    <w:pPr>
      <w:pStyle w:val="Header"/>
      <w:rPr>
        <w:i/>
        <w:iCs/>
        <w:lang w:val="en-IN"/>
      </w:rPr>
    </w:pPr>
    <w:r>
      <w:rPr>
        <w:noProof/>
        <w:lang w:val="en-IN" w:eastAsia="en-IN"/>
      </w:rPr>
      <w:drawing>
        <wp:anchor distT="0" distB="0" distL="114300" distR="114300" simplePos="0" relativeHeight="487498240" behindDoc="0" locked="0" layoutInCell="1" allowOverlap="1" wp14:anchorId="158F2635" wp14:editId="158F2636">
          <wp:simplePos x="0" y="0"/>
          <wp:positionH relativeFrom="column">
            <wp:posOffset>4876800</wp:posOffset>
          </wp:positionH>
          <wp:positionV relativeFrom="paragraph">
            <wp:posOffset>60960</wp:posOffset>
          </wp:positionV>
          <wp:extent cx="636905" cy="395605"/>
          <wp:effectExtent l="0" t="0" r="0" b="4445"/>
          <wp:wrapThrough wrapText="bothSides">
            <wp:wrapPolygon edited="0">
              <wp:start x="0" y="0"/>
              <wp:lineTo x="0" y="20803"/>
              <wp:lineTo x="20674" y="20803"/>
              <wp:lineTo x="20674" y="0"/>
              <wp:lineTo x="0" y="0"/>
            </wp:wrapPolygon>
          </wp:wrapThrough>
          <wp:docPr id="1239196022" name="Picture 53" descr="dst-logo - Selvam College of Technology (Autonomous Institution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st-logo - Selvam College of Technology (Autonomous Institution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IN" w:eastAsia="en-IN"/>
      </w:rPr>
      <w:drawing>
        <wp:anchor distT="0" distB="0" distL="114300" distR="114300" simplePos="0" relativeHeight="487496192" behindDoc="1" locked="0" layoutInCell="1" allowOverlap="1" wp14:anchorId="158F2637" wp14:editId="158F2638">
          <wp:simplePos x="0" y="0"/>
          <wp:positionH relativeFrom="margin">
            <wp:posOffset>5533390</wp:posOffset>
          </wp:positionH>
          <wp:positionV relativeFrom="paragraph">
            <wp:posOffset>87630</wp:posOffset>
          </wp:positionV>
          <wp:extent cx="359410" cy="359410"/>
          <wp:effectExtent l="0" t="0" r="2540" b="2540"/>
          <wp:wrapTight wrapText="bothSides">
            <wp:wrapPolygon edited="0">
              <wp:start x="5724" y="0"/>
              <wp:lineTo x="0" y="6869"/>
              <wp:lineTo x="0" y="13739"/>
              <wp:lineTo x="5724" y="20608"/>
              <wp:lineTo x="14883" y="20608"/>
              <wp:lineTo x="20608" y="13739"/>
              <wp:lineTo x="20608" y="6869"/>
              <wp:lineTo x="14883" y="0"/>
              <wp:lineTo x="5724" y="0"/>
            </wp:wrapPolygon>
          </wp:wrapTight>
          <wp:docPr id="419129942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58F2630" w14:textId="77777777" w:rsidR="001C0EDD" w:rsidRDefault="001C0EDD">
    <w:pPr>
      <w:pStyle w:val="Header"/>
      <w:rPr>
        <w:i/>
        <w:iCs/>
        <w:lang w:val="en-IN"/>
      </w:rPr>
    </w:pPr>
  </w:p>
  <w:p w14:paraId="158F2631" w14:textId="0A316240" w:rsidR="008D4F04" w:rsidRDefault="00CE3F9A">
    <w:pPr>
      <w:pStyle w:val="Header"/>
      <w:rPr>
        <w:i/>
        <w:iCs/>
        <w:lang w:val="en-IN"/>
      </w:rPr>
    </w:pPr>
    <w:r>
      <w:rPr>
        <w:i/>
        <w:iCs/>
        <w:noProof/>
        <w:lang w:val="en-IN" w:eastAsia="en-IN"/>
      </w:rPr>
      <mc:AlternateContent>
        <mc:Choice Requires="wps">
          <w:drawing>
            <wp:anchor distT="4294967295" distB="4294967295" distL="114300" distR="114300" simplePos="0" relativeHeight="487497216" behindDoc="0" locked="0" layoutInCell="1" allowOverlap="1" wp14:anchorId="158F2639" wp14:editId="766134BE">
              <wp:simplePos x="0" y="0"/>
              <wp:positionH relativeFrom="column">
                <wp:posOffset>1615440</wp:posOffset>
              </wp:positionH>
              <wp:positionV relativeFrom="paragraph">
                <wp:posOffset>152399</wp:posOffset>
              </wp:positionV>
              <wp:extent cx="4319905" cy="0"/>
              <wp:effectExtent l="0" t="0" r="0" b="0"/>
              <wp:wrapNone/>
              <wp:docPr id="2045342674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431990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AC12FC" id="Straight Connector 3" o:spid="_x0000_s1026" style="position:absolute;flip:y;z-index:48749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27.2pt,12pt" to="467.3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ITGsgEAALoDAAAOAAAAZHJzL2Uyb0RvYy54bWysU8Fu1DAQvSPxD5bvrLMFKhpttodWcKmg&#10;osDddcYbC9tjecwm+/fYTjZFgJBAXKzYM+/NezOT3fXkLDtCJIO+49tNwxl4hb3xh45//vT2xRvO&#10;KEnfS4seOn4C4tf75892Y2jhAge0PUSWSTy1Y+j4kFJohSA1gJO0wQA+BzVGJ1O+xoPooxwzu7Pi&#10;omkuxYixDxEVEOXX2znI95Vfa1Dpg9YEidmOZ22pnrGej+UU+51sD1GGwahFhvwHFU4an4uuVLcy&#10;SfYtml+onFERCXXaKHQCtTYKqofsZtv85OZhkAGql9wcCmub6P/RqvfHG38fi3Q1+Ydwh+or5aaI&#10;MVC7BsuFwpw26eiYtiZ8yfOunrMLNtWWntaWwpSYyo+vXm6vrprXnKlzTMi2UJSKIVJ6B+hY+ei4&#10;Nb64la083lEqIp5SFkWziConnSyUZOs/gmamz8VmOXV34MZGdpR56lIp8OmyTDrz1ewC08baFdjU&#10;sn8ELvkFCnWv/ga8Impl9GkFO+Mx/q56mraLZD3nnzsw+y4teMT+dB/Pw8oLUh0uy1w28Md7hT/9&#10;cvvvAAAA//8DAFBLAwQUAAYACAAAACEA1T0QM98AAAAJAQAADwAAAGRycy9kb3ducmV2LnhtbEyP&#10;S0+EQBCE7yb+h0mbeDHuILI+kGFjIHrwpPg4D0wLuEwPYWZZ9t/bxoPeursq1V9lm8UOYsbJ944U&#10;XKwiEEiNMz21Ct5eH85vQPigyejBESo4oIdNfnyU6dS4Pb3gXIVWcAj5VCvoQhhTKX3TodV+5UYk&#10;1j7dZHXgdWqlmfSew+0g4yi6klb3xB86PWLRYbOtdlZBUc/P0bZ8LJ8+Dl9n72UbF+sqVur0ZLm/&#10;AxFwCX9m+MFndMiZqXY7Ml4MCuJ1krCVh4Q7seH2MrkGUf8eZJ7J/w3ybwAAAP//AwBQSwECLQAU&#10;AAYACAAAACEAtoM4kv4AAADhAQAAEwAAAAAAAAAAAAAAAAAAAAAAW0NvbnRlbnRfVHlwZXNdLnht&#10;bFBLAQItABQABgAIAAAAIQA4/SH/1gAAAJQBAAALAAAAAAAAAAAAAAAAAC8BAABfcmVscy8ucmVs&#10;c1BLAQItABQABgAIAAAAIQAb8ITGsgEAALoDAAAOAAAAAAAAAAAAAAAAAC4CAABkcnMvZTJvRG9j&#10;LnhtbFBLAQItABQABgAIAAAAIQDVPRAz3wAAAAkBAAAPAAAAAAAAAAAAAAAAAAwEAABkcnMvZG93&#10;bnJldi54bWxQSwUGAAAAAAQABADzAAAAGAUAAAAA&#10;" strokecolor="#f68c36 [3049]">
              <o:lock v:ext="edit" shapetype="f"/>
            </v:line>
          </w:pict>
        </mc:Fallback>
      </mc:AlternateContent>
    </w:r>
    <w:r w:rsidR="001C0EDD" w:rsidRPr="001C0EDD">
      <w:rPr>
        <w:i/>
        <w:iCs/>
        <w:lang w:val="en-IN"/>
      </w:rPr>
      <w:t>Research Advisory Committee Meeting Agendas 2025</w:t>
    </w:r>
  </w:p>
  <w:p w14:paraId="158F2632" w14:textId="77777777" w:rsidR="001C0EDD" w:rsidRPr="001C0EDD" w:rsidRDefault="001C0EDD">
    <w:pPr>
      <w:pStyle w:val="Header"/>
      <w:rPr>
        <w:sz w:val="4"/>
        <w:szCs w:val="4"/>
        <w:lang w:val="en-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4578"/>
    <w:multiLevelType w:val="hybridMultilevel"/>
    <w:tmpl w:val="AE3E0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F0985"/>
    <w:multiLevelType w:val="hybridMultilevel"/>
    <w:tmpl w:val="CF64B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31F01"/>
    <w:multiLevelType w:val="hybridMultilevel"/>
    <w:tmpl w:val="52FAC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95AE0"/>
    <w:multiLevelType w:val="hybridMultilevel"/>
    <w:tmpl w:val="F2D0A5BE"/>
    <w:lvl w:ilvl="0" w:tplc="40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1B87BB4"/>
    <w:multiLevelType w:val="hybridMultilevel"/>
    <w:tmpl w:val="DFCAD3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3E7B57"/>
    <w:multiLevelType w:val="hybridMultilevel"/>
    <w:tmpl w:val="11CC1B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366A2A"/>
    <w:multiLevelType w:val="hybridMultilevel"/>
    <w:tmpl w:val="5A9A285A"/>
    <w:lvl w:ilvl="0" w:tplc="925A0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20000"/>
    <w:multiLevelType w:val="hybridMultilevel"/>
    <w:tmpl w:val="625E2D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87D43"/>
    <w:multiLevelType w:val="hybridMultilevel"/>
    <w:tmpl w:val="8EA26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3525A"/>
    <w:multiLevelType w:val="hybridMultilevel"/>
    <w:tmpl w:val="36A0E1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655A8"/>
    <w:multiLevelType w:val="hybridMultilevel"/>
    <w:tmpl w:val="FC00355C"/>
    <w:lvl w:ilvl="0" w:tplc="5A409FFE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36F87838"/>
    <w:multiLevelType w:val="hybridMultilevel"/>
    <w:tmpl w:val="E66C70FA"/>
    <w:lvl w:ilvl="0" w:tplc="AC3ACC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05EB3"/>
    <w:multiLevelType w:val="hybridMultilevel"/>
    <w:tmpl w:val="7D5492D8"/>
    <w:lvl w:ilvl="0" w:tplc="04090001">
      <w:start w:val="1"/>
      <w:numFmt w:val="bullet"/>
      <w:lvlText w:val=""/>
      <w:lvlJc w:val="left"/>
      <w:pPr>
        <w:ind w:left="12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13" w15:restartNumberingAfterBreak="0">
    <w:nsid w:val="4736208F"/>
    <w:multiLevelType w:val="hybridMultilevel"/>
    <w:tmpl w:val="8318991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AE1F2A"/>
    <w:multiLevelType w:val="hybridMultilevel"/>
    <w:tmpl w:val="F6DC1D98"/>
    <w:lvl w:ilvl="0" w:tplc="400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5" w15:restartNumberingAfterBreak="0">
    <w:nsid w:val="4FAE798A"/>
    <w:multiLevelType w:val="hybridMultilevel"/>
    <w:tmpl w:val="F7B442E6"/>
    <w:lvl w:ilvl="0" w:tplc="E7CE8A90">
      <w:start w:val="13"/>
      <w:numFmt w:val="decimal"/>
      <w:lvlText w:val="%1."/>
      <w:lvlJc w:val="left"/>
      <w:pPr>
        <w:ind w:left="488" w:hanging="358"/>
      </w:pPr>
      <w:rPr>
        <w:rFonts w:hint="default"/>
        <w:spacing w:val="-1"/>
        <w:w w:val="100"/>
        <w:lang w:val="en-US" w:eastAsia="en-US" w:bidi="ar-SA"/>
      </w:rPr>
    </w:lvl>
    <w:lvl w:ilvl="1" w:tplc="2D624F46">
      <w:numFmt w:val="bullet"/>
      <w:lvlText w:val=""/>
      <w:lvlJc w:val="left"/>
      <w:pPr>
        <w:ind w:left="487" w:hanging="358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A8BCB066">
      <w:numFmt w:val="bullet"/>
      <w:lvlText w:val="•"/>
      <w:lvlJc w:val="left"/>
      <w:pPr>
        <w:ind w:left="2254" w:hanging="358"/>
      </w:pPr>
      <w:rPr>
        <w:rFonts w:hint="default"/>
        <w:lang w:val="en-US" w:eastAsia="en-US" w:bidi="ar-SA"/>
      </w:rPr>
    </w:lvl>
    <w:lvl w:ilvl="3" w:tplc="A5261A84">
      <w:numFmt w:val="bullet"/>
      <w:lvlText w:val="•"/>
      <w:lvlJc w:val="left"/>
      <w:pPr>
        <w:ind w:left="3142" w:hanging="358"/>
      </w:pPr>
      <w:rPr>
        <w:rFonts w:hint="default"/>
        <w:lang w:val="en-US" w:eastAsia="en-US" w:bidi="ar-SA"/>
      </w:rPr>
    </w:lvl>
    <w:lvl w:ilvl="4" w:tplc="85C8E694">
      <w:numFmt w:val="bullet"/>
      <w:lvlText w:val="•"/>
      <w:lvlJc w:val="left"/>
      <w:pPr>
        <w:ind w:left="4029" w:hanging="358"/>
      </w:pPr>
      <w:rPr>
        <w:rFonts w:hint="default"/>
        <w:lang w:val="en-US" w:eastAsia="en-US" w:bidi="ar-SA"/>
      </w:rPr>
    </w:lvl>
    <w:lvl w:ilvl="5" w:tplc="694C09A6">
      <w:numFmt w:val="bullet"/>
      <w:lvlText w:val="•"/>
      <w:lvlJc w:val="left"/>
      <w:pPr>
        <w:ind w:left="4917" w:hanging="358"/>
      </w:pPr>
      <w:rPr>
        <w:rFonts w:hint="default"/>
        <w:lang w:val="en-US" w:eastAsia="en-US" w:bidi="ar-SA"/>
      </w:rPr>
    </w:lvl>
    <w:lvl w:ilvl="6" w:tplc="8C44A3F8">
      <w:numFmt w:val="bullet"/>
      <w:lvlText w:val="•"/>
      <w:lvlJc w:val="left"/>
      <w:pPr>
        <w:ind w:left="5804" w:hanging="358"/>
      </w:pPr>
      <w:rPr>
        <w:rFonts w:hint="default"/>
        <w:lang w:val="en-US" w:eastAsia="en-US" w:bidi="ar-SA"/>
      </w:rPr>
    </w:lvl>
    <w:lvl w:ilvl="7" w:tplc="F182BB2C">
      <w:numFmt w:val="bullet"/>
      <w:lvlText w:val="•"/>
      <w:lvlJc w:val="left"/>
      <w:pPr>
        <w:ind w:left="6692" w:hanging="358"/>
      </w:pPr>
      <w:rPr>
        <w:rFonts w:hint="default"/>
        <w:lang w:val="en-US" w:eastAsia="en-US" w:bidi="ar-SA"/>
      </w:rPr>
    </w:lvl>
    <w:lvl w:ilvl="8" w:tplc="171E1E04">
      <w:numFmt w:val="bullet"/>
      <w:lvlText w:val="•"/>
      <w:lvlJc w:val="left"/>
      <w:pPr>
        <w:ind w:left="7579" w:hanging="358"/>
      </w:pPr>
      <w:rPr>
        <w:rFonts w:hint="default"/>
        <w:lang w:val="en-US" w:eastAsia="en-US" w:bidi="ar-SA"/>
      </w:rPr>
    </w:lvl>
  </w:abstractNum>
  <w:abstractNum w:abstractNumId="16" w15:restartNumberingAfterBreak="0">
    <w:nsid w:val="59AB450A"/>
    <w:multiLevelType w:val="hybridMultilevel"/>
    <w:tmpl w:val="A85A0B00"/>
    <w:lvl w:ilvl="0" w:tplc="04090001">
      <w:start w:val="1"/>
      <w:numFmt w:val="bullet"/>
      <w:lvlText w:val=""/>
      <w:lvlJc w:val="left"/>
      <w:pPr>
        <w:ind w:left="12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17" w15:restartNumberingAfterBreak="0">
    <w:nsid w:val="655C52FE"/>
    <w:multiLevelType w:val="hybridMultilevel"/>
    <w:tmpl w:val="418C04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EC44E0"/>
    <w:multiLevelType w:val="hybridMultilevel"/>
    <w:tmpl w:val="F6245B5E"/>
    <w:lvl w:ilvl="0" w:tplc="40090001">
      <w:start w:val="1"/>
      <w:numFmt w:val="bullet"/>
      <w:lvlText w:val=""/>
      <w:lvlJc w:val="left"/>
      <w:pPr>
        <w:ind w:left="488" w:hanging="358"/>
      </w:pPr>
      <w:rPr>
        <w:rFonts w:ascii="Symbol" w:hAnsi="Symbol" w:hint="default"/>
        <w:spacing w:val="0"/>
        <w:w w:val="100"/>
        <w:lang w:val="en-US" w:eastAsia="en-US" w:bidi="ar-SA"/>
      </w:rPr>
    </w:lvl>
    <w:lvl w:ilvl="1" w:tplc="EC4EF278">
      <w:numFmt w:val="bullet"/>
      <w:lvlText w:val="•"/>
      <w:lvlJc w:val="left"/>
      <w:pPr>
        <w:ind w:left="1367" w:hanging="358"/>
      </w:pPr>
      <w:rPr>
        <w:rFonts w:hint="default"/>
        <w:lang w:val="en-US" w:eastAsia="en-US" w:bidi="ar-SA"/>
      </w:rPr>
    </w:lvl>
    <w:lvl w:ilvl="2" w:tplc="80A0FCAE">
      <w:numFmt w:val="bullet"/>
      <w:lvlText w:val="•"/>
      <w:lvlJc w:val="left"/>
      <w:pPr>
        <w:ind w:left="2254" w:hanging="358"/>
      </w:pPr>
      <w:rPr>
        <w:rFonts w:hint="default"/>
        <w:lang w:val="en-US" w:eastAsia="en-US" w:bidi="ar-SA"/>
      </w:rPr>
    </w:lvl>
    <w:lvl w:ilvl="3" w:tplc="22C68B0E">
      <w:numFmt w:val="bullet"/>
      <w:lvlText w:val="•"/>
      <w:lvlJc w:val="left"/>
      <w:pPr>
        <w:ind w:left="3142" w:hanging="358"/>
      </w:pPr>
      <w:rPr>
        <w:rFonts w:hint="default"/>
        <w:lang w:val="en-US" w:eastAsia="en-US" w:bidi="ar-SA"/>
      </w:rPr>
    </w:lvl>
    <w:lvl w:ilvl="4" w:tplc="18561E3A">
      <w:numFmt w:val="bullet"/>
      <w:lvlText w:val="•"/>
      <w:lvlJc w:val="left"/>
      <w:pPr>
        <w:ind w:left="4029" w:hanging="358"/>
      </w:pPr>
      <w:rPr>
        <w:rFonts w:hint="default"/>
        <w:lang w:val="en-US" w:eastAsia="en-US" w:bidi="ar-SA"/>
      </w:rPr>
    </w:lvl>
    <w:lvl w:ilvl="5" w:tplc="FA2E52E0">
      <w:numFmt w:val="bullet"/>
      <w:lvlText w:val="•"/>
      <w:lvlJc w:val="left"/>
      <w:pPr>
        <w:ind w:left="4917" w:hanging="358"/>
      </w:pPr>
      <w:rPr>
        <w:rFonts w:hint="default"/>
        <w:lang w:val="en-US" w:eastAsia="en-US" w:bidi="ar-SA"/>
      </w:rPr>
    </w:lvl>
    <w:lvl w:ilvl="6" w:tplc="C9B23050">
      <w:numFmt w:val="bullet"/>
      <w:lvlText w:val="•"/>
      <w:lvlJc w:val="left"/>
      <w:pPr>
        <w:ind w:left="5804" w:hanging="358"/>
      </w:pPr>
      <w:rPr>
        <w:rFonts w:hint="default"/>
        <w:lang w:val="en-US" w:eastAsia="en-US" w:bidi="ar-SA"/>
      </w:rPr>
    </w:lvl>
    <w:lvl w:ilvl="7" w:tplc="B3EE227E">
      <w:numFmt w:val="bullet"/>
      <w:lvlText w:val="•"/>
      <w:lvlJc w:val="left"/>
      <w:pPr>
        <w:ind w:left="6692" w:hanging="358"/>
      </w:pPr>
      <w:rPr>
        <w:rFonts w:hint="default"/>
        <w:lang w:val="en-US" w:eastAsia="en-US" w:bidi="ar-SA"/>
      </w:rPr>
    </w:lvl>
    <w:lvl w:ilvl="8" w:tplc="9C284880">
      <w:numFmt w:val="bullet"/>
      <w:lvlText w:val="•"/>
      <w:lvlJc w:val="left"/>
      <w:pPr>
        <w:ind w:left="7579" w:hanging="358"/>
      </w:pPr>
      <w:rPr>
        <w:rFonts w:hint="default"/>
        <w:lang w:val="en-US" w:eastAsia="en-US" w:bidi="ar-SA"/>
      </w:rPr>
    </w:lvl>
  </w:abstractNum>
  <w:abstractNum w:abstractNumId="19" w15:restartNumberingAfterBreak="0">
    <w:nsid w:val="6FA845EB"/>
    <w:multiLevelType w:val="hybridMultilevel"/>
    <w:tmpl w:val="0D3ABE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A5533A"/>
    <w:multiLevelType w:val="hybridMultilevel"/>
    <w:tmpl w:val="34482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23BDC"/>
    <w:multiLevelType w:val="hybridMultilevel"/>
    <w:tmpl w:val="A10821D2"/>
    <w:lvl w:ilvl="0" w:tplc="5C22F01A">
      <w:start w:val="1"/>
      <w:numFmt w:val="bullet"/>
      <w:pStyle w:val="Els-Titl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80457368">
    <w:abstractNumId w:val="15"/>
  </w:num>
  <w:num w:numId="2" w16cid:durableId="1448817875">
    <w:abstractNumId w:val="18"/>
  </w:num>
  <w:num w:numId="3" w16cid:durableId="1987274229">
    <w:abstractNumId w:val="20"/>
  </w:num>
  <w:num w:numId="4" w16cid:durableId="1963808465">
    <w:abstractNumId w:val="1"/>
  </w:num>
  <w:num w:numId="5" w16cid:durableId="907496016">
    <w:abstractNumId w:val="8"/>
  </w:num>
  <w:num w:numId="6" w16cid:durableId="198669494">
    <w:abstractNumId w:val="0"/>
  </w:num>
  <w:num w:numId="7" w16cid:durableId="952247883">
    <w:abstractNumId w:val="14"/>
  </w:num>
  <w:num w:numId="8" w16cid:durableId="142041406">
    <w:abstractNumId w:val="16"/>
  </w:num>
  <w:num w:numId="9" w16cid:durableId="1471898345">
    <w:abstractNumId w:val="11"/>
  </w:num>
  <w:num w:numId="10" w16cid:durableId="1266957000">
    <w:abstractNumId w:val="12"/>
  </w:num>
  <w:num w:numId="11" w16cid:durableId="1963148106">
    <w:abstractNumId w:val="2"/>
  </w:num>
  <w:num w:numId="12" w16cid:durableId="1098868044">
    <w:abstractNumId w:val="5"/>
  </w:num>
  <w:num w:numId="13" w16cid:durableId="1698314416">
    <w:abstractNumId w:val="4"/>
  </w:num>
  <w:num w:numId="14" w16cid:durableId="257836066">
    <w:abstractNumId w:val="21"/>
  </w:num>
  <w:num w:numId="15" w16cid:durableId="948706488">
    <w:abstractNumId w:val="19"/>
  </w:num>
  <w:num w:numId="16" w16cid:durableId="2108036579">
    <w:abstractNumId w:val="3"/>
  </w:num>
  <w:num w:numId="17" w16cid:durableId="143932609">
    <w:abstractNumId w:val="10"/>
  </w:num>
  <w:num w:numId="18" w16cid:durableId="229923778">
    <w:abstractNumId w:val="6"/>
  </w:num>
  <w:num w:numId="19" w16cid:durableId="1970550747">
    <w:abstractNumId w:val="7"/>
  </w:num>
  <w:num w:numId="20" w16cid:durableId="1039937883">
    <w:abstractNumId w:val="21"/>
  </w:num>
  <w:num w:numId="21" w16cid:durableId="1409840768">
    <w:abstractNumId w:val="21"/>
  </w:num>
  <w:num w:numId="22" w16cid:durableId="1815751577">
    <w:abstractNumId w:val="21"/>
  </w:num>
  <w:num w:numId="23" w16cid:durableId="1180239997">
    <w:abstractNumId w:val="13"/>
  </w:num>
  <w:num w:numId="24" w16cid:durableId="1240168208">
    <w:abstractNumId w:val="17"/>
  </w:num>
  <w:num w:numId="25" w16cid:durableId="7375596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UyMDAxMzW3sDA2szBX0lEKTi0uzszPAykwrAUAeoWYACwAAAA="/>
  </w:docVars>
  <w:rsids>
    <w:rsidRoot w:val="008D2BE5"/>
    <w:rsid w:val="00021F6B"/>
    <w:rsid w:val="00035D65"/>
    <w:rsid w:val="0004619F"/>
    <w:rsid w:val="00050913"/>
    <w:rsid w:val="00055D64"/>
    <w:rsid w:val="000615E2"/>
    <w:rsid w:val="00063A57"/>
    <w:rsid w:val="000F79E5"/>
    <w:rsid w:val="00104F16"/>
    <w:rsid w:val="001134AD"/>
    <w:rsid w:val="001367BA"/>
    <w:rsid w:val="00151DA5"/>
    <w:rsid w:val="00152D14"/>
    <w:rsid w:val="001633AB"/>
    <w:rsid w:val="001766AC"/>
    <w:rsid w:val="00196B27"/>
    <w:rsid w:val="001C0EDD"/>
    <w:rsid w:val="001C27AC"/>
    <w:rsid w:val="001C574F"/>
    <w:rsid w:val="00214465"/>
    <w:rsid w:val="0024071F"/>
    <w:rsid w:val="00260158"/>
    <w:rsid w:val="00261149"/>
    <w:rsid w:val="0028717C"/>
    <w:rsid w:val="0029708B"/>
    <w:rsid w:val="002B31AB"/>
    <w:rsid w:val="002D21EF"/>
    <w:rsid w:val="002D2DC2"/>
    <w:rsid w:val="0030166B"/>
    <w:rsid w:val="0033525F"/>
    <w:rsid w:val="00366D8D"/>
    <w:rsid w:val="00372A95"/>
    <w:rsid w:val="003B293D"/>
    <w:rsid w:val="003B78EF"/>
    <w:rsid w:val="00407675"/>
    <w:rsid w:val="00407C89"/>
    <w:rsid w:val="00412C87"/>
    <w:rsid w:val="00432DF8"/>
    <w:rsid w:val="00434563"/>
    <w:rsid w:val="00457334"/>
    <w:rsid w:val="004904B3"/>
    <w:rsid w:val="004A186D"/>
    <w:rsid w:val="004C33FD"/>
    <w:rsid w:val="004D0204"/>
    <w:rsid w:val="004F699A"/>
    <w:rsid w:val="00500384"/>
    <w:rsid w:val="00517582"/>
    <w:rsid w:val="005425DC"/>
    <w:rsid w:val="00555174"/>
    <w:rsid w:val="00562C0D"/>
    <w:rsid w:val="00563BEB"/>
    <w:rsid w:val="00577319"/>
    <w:rsid w:val="005A2AA3"/>
    <w:rsid w:val="005B69BB"/>
    <w:rsid w:val="005F4832"/>
    <w:rsid w:val="00634ADE"/>
    <w:rsid w:val="00655AA5"/>
    <w:rsid w:val="006574B0"/>
    <w:rsid w:val="00662340"/>
    <w:rsid w:val="0069401C"/>
    <w:rsid w:val="006B4B9E"/>
    <w:rsid w:val="007058D1"/>
    <w:rsid w:val="0070705F"/>
    <w:rsid w:val="00710535"/>
    <w:rsid w:val="00721856"/>
    <w:rsid w:val="00727D57"/>
    <w:rsid w:val="007803E9"/>
    <w:rsid w:val="007E773D"/>
    <w:rsid w:val="007F0AB2"/>
    <w:rsid w:val="00826DD1"/>
    <w:rsid w:val="0084264F"/>
    <w:rsid w:val="00844718"/>
    <w:rsid w:val="00881B21"/>
    <w:rsid w:val="00896D6F"/>
    <w:rsid w:val="008D2BE5"/>
    <w:rsid w:val="008D4F04"/>
    <w:rsid w:val="008E1DDE"/>
    <w:rsid w:val="008F7C13"/>
    <w:rsid w:val="00932D95"/>
    <w:rsid w:val="00945523"/>
    <w:rsid w:val="00964A69"/>
    <w:rsid w:val="00983699"/>
    <w:rsid w:val="0098588F"/>
    <w:rsid w:val="009F4823"/>
    <w:rsid w:val="00A323C8"/>
    <w:rsid w:val="00A63ED4"/>
    <w:rsid w:val="00A901CC"/>
    <w:rsid w:val="00AA0048"/>
    <w:rsid w:val="00AF09FA"/>
    <w:rsid w:val="00B45147"/>
    <w:rsid w:val="00B57CFC"/>
    <w:rsid w:val="00B83BB9"/>
    <w:rsid w:val="00B86E20"/>
    <w:rsid w:val="00B93274"/>
    <w:rsid w:val="00B95A7E"/>
    <w:rsid w:val="00BC7F8D"/>
    <w:rsid w:val="00BF5C4E"/>
    <w:rsid w:val="00C127C8"/>
    <w:rsid w:val="00C17786"/>
    <w:rsid w:val="00C209DA"/>
    <w:rsid w:val="00C224DE"/>
    <w:rsid w:val="00C271D5"/>
    <w:rsid w:val="00C507A4"/>
    <w:rsid w:val="00CC1332"/>
    <w:rsid w:val="00CC606A"/>
    <w:rsid w:val="00CE20AB"/>
    <w:rsid w:val="00CE3AAB"/>
    <w:rsid w:val="00CE3F9A"/>
    <w:rsid w:val="00D11948"/>
    <w:rsid w:val="00D11BF9"/>
    <w:rsid w:val="00D12C1C"/>
    <w:rsid w:val="00D36860"/>
    <w:rsid w:val="00D43AAA"/>
    <w:rsid w:val="00D50312"/>
    <w:rsid w:val="00D63221"/>
    <w:rsid w:val="00D97175"/>
    <w:rsid w:val="00DA6AFB"/>
    <w:rsid w:val="00DD3AB1"/>
    <w:rsid w:val="00DD3ADB"/>
    <w:rsid w:val="00E06C93"/>
    <w:rsid w:val="00E11723"/>
    <w:rsid w:val="00E55702"/>
    <w:rsid w:val="00E64378"/>
    <w:rsid w:val="00E7398C"/>
    <w:rsid w:val="00E84715"/>
    <w:rsid w:val="00EA779B"/>
    <w:rsid w:val="00ED317B"/>
    <w:rsid w:val="00ED53B8"/>
    <w:rsid w:val="00EF41F5"/>
    <w:rsid w:val="00F462BF"/>
    <w:rsid w:val="00F469B9"/>
    <w:rsid w:val="00F479FF"/>
    <w:rsid w:val="00F5602A"/>
    <w:rsid w:val="00F57F88"/>
    <w:rsid w:val="00F60048"/>
    <w:rsid w:val="00F84D94"/>
    <w:rsid w:val="00FA6874"/>
    <w:rsid w:val="00FB1415"/>
    <w:rsid w:val="00FC7C7F"/>
    <w:rsid w:val="00FE0EE6"/>
    <w:rsid w:val="00FF3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8F2603"/>
  <w15:docId w15:val="{7C57E77E-6016-47AA-A64C-7E525D8A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73D"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7E773D"/>
    <w:pPr>
      <w:spacing w:before="119"/>
      <w:ind w:left="12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E773D"/>
    <w:pPr>
      <w:ind w:left="48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7E773D"/>
    <w:pPr>
      <w:spacing w:before="120"/>
      <w:ind w:left="487" w:hanging="358"/>
    </w:pPr>
  </w:style>
  <w:style w:type="paragraph" w:customStyle="1" w:styleId="TableParagraph">
    <w:name w:val="Table Paragraph"/>
    <w:basedOn w:val="Normal"/>
    <w:uiPriority w:val="1"/>
    <w:qFormat/>
    <w:rsid w:val="007E773D"/>
  </w:style>
  <w:style w:type="paragraph" w:styleId="Header">
    <w:name w:val="header"/>
    <w:basedOn w:val="Normal"/>
    <w:link w:val="HeaderChar"/>
    <w:uiPriority w:val="99"/>
    <w:unhideWhenUsed/>
    <w:rsid w:val="00A901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1C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901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1CC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FA6874"/>
    <w:rPr>
      <w:rFonts w:ascii="Calibri" w:eastAsia="Calibri" w:hAnsi="Calibri" w:cs="Calibri"/>
      <w:b/>
      <w:bCs/>
      <w:sz w:val="24"/>
      <w:szCs w:val="24"/>
    </w:rPr>
  </w:style>
  <w:style w:type="character" w:customStyle="1" w:styleId="cit-pagerange">
    <w:name w:val="cit-pagerange"/>
    <w:basedOn w:val="DefaultParagraphFont"/>
    <w:rsid w:val="00E06C93"/>
  </w:style>
  <w:style w:type="paragraph" w:customStyle="1" w:styleId="Els-Title">
    <w:name w:val="Els-Title"/>
    <w:next w:val="Normal"/>
    <w:autoRedefine/>
    <w:rsid w:val="00E11723"/>
    <w:pPr>
      <w:widowControl/>
      <w:numPr>
        <w:numId w:val="14"/>
      </w:numPr>
      <w:suppressAutoHyphens/>
      <w:autoSpaceDE/>
      <w:autoSpaceDN/>
      <w:spacing w:before="240"/>
      <w:jc w:val="both"/>
    </w:pPr>
    <w:rPr>
      <w:rFonts w:eastAsia="SimSun" w:cstheme="minorHAnsi"/>
      <w:color w:val="202124"/>
      <w:shd w:val="clear" w:color="auto" w:fill="FFFFFF"/>
    </w:rPr>
  </w:style>
  <w:style w:type="paragraph" w:customStyle="1" w:styleId="SubsectionText">
    <w:name w:val="Subsection Text"/>
    <w:basedOn w:val="Normal"/>
    <w:uiPriority w:val="5"/>
    <w:qFormat/>
    <w:rsid w:val="00563BEB"/>
    <w:pPr>
      <w:widowControl/>
      <w:autoSpaceDE/>
      <w:autoSpaceDN/>
      <w:spacing w:after="320" w:line="276" w:lineRule="auto"/>
      <w:contextualSpacing/>
    </w:pPr>
    <w:rPr>
      <w:rFonts w:ascii="Gill Sans MT" w:eastAsia="Gill Sans MT" w:hAnsi="Gill Sans MT" w:cs="Times New Roman"/>
      <w:color w:val="000000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5</Pages>
  <Words>1724</Words>
  <Characters>10264</Characters>
  <Application>Microsoft Office Word</Application>
  <DocSecurity>0</DocSecurity>
  <Lines>233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Basudeb Maji</dc:creator>
  <cp:lastModifiedBy>Ramanand Das</cp:lastModifiedBy>
  <cp:revision>35</cp:revision>
  <cp:lastPrinted>2025-05-02T07:32:00Z</cp:lastPrinted>
  <dcterms:created xsi:type="dcterms:W3CDTF">2025-03-03T08:31:00Z</dcterms:created>
  <dcterms:modified xsi:type="dcterms:W3CDTF">2025-05-04T17:05:00Z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LastSaved">
    <vt:filetime>2025-02-28T00:00:00Z</vt:filetime>
  </property>
  <property fmtid="{D5CDD505-2E9C-101B-9397-08002B2CF9AE}" pid="4" name="Producer">
    <vt:lpwstr>iLovePDF</vt:lpwstr>
  </property>
  <property fmtid="{D5CDD505-2E9C-101B-9397-08002B2CF9AE}" pid="5" name="GrammarlyDocumentId">
    <vt:lpwstr>bf438db2366058384f481d5f955257dbe95cc7ddf6c7cda0f3f067657e18d3eb</vt:lpwstr>
  </property>
</Properties>
</file>